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CFAD" w14:textId="107A3D87" w:rsidR="002E5A3D" w:rsidRPr="00203285" w:rsidRDefault="002E5A3D" w:rsidP="003306AB">
      <w:pPr>
        <w:pStyle w:val="Titel"/>
        <w:spacing w:line="276" w:lineRule="auto"/>
        <w:rPr>
          <w:rFonts w:ascii="Trebuchet MS" w:hAnsi="Trebuchet MS"/>
          <w:color w:val="000000"/>
          <w:lang w:val="en-GB"/>
        </w:rPr>
      </w:pPr>
      <w:r w:rsidRPr="00203285">
        <w:rPr>
          <w:rFonts w:ascii="Trebuchet MS" w:hAnsi="Trebuchet MS"/>
          <w:color w:val="000000"/>
          <w:lang w:val="en-GB"/>
        </w:rPr>
        <w:t>NATIONAL CHEMISTRY OLYMPIAD 2026</w:t>
      </w:r>
    </w:p>
    <w:p w14:paraId="60C9200C" w14:textId="77777777" w:rsidR="002E5A3D" w:rsidRPr="00203285" w:rsidRDefault="002E5A3D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1EDF6479" w14:textId="77777777" w:rsidR="002E5A3D" w:rsidRPr="00203285" w:rsidRDefault="002E5A3D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A4DA3C1" w14:textId="77777777" w:rsidR="008E78B4" w:rsidRPr="00203285" w:rsidRDefault="008E78B4" w:rsidP="008E78B4">
      <w:pPr>
        <w:spacing w:line="276" w:lineRule="auto"/>
        <w:jc w:val="center"/>
        <w:rPr>
          <w:rFonts w:ascii="Trebuchet MS" w:hAnsi="Trebuchet MS"/>
          <w:b/>
          <w:iCs/>
          <w:spacing w:val="15"/>
          <w:lang w:val="en-GB"/>
        </w:rPr>
      </w:pPr>
      <w:r w:rsidRPr="00203285">
        <w:rPr>
          <w:rFonts w:ascii="Trebuchet MS" w:hAnsi="Trebuchet MS"/>
          <w:b/>
          <w:iCs/>
          <w:spacing w:val="15"/>
          <w:lang w:val="en-GB"/>
        </w:rPr>
        <w:t>MARKING SCHEME PRELIMINARY ROUND 2</w:t>
      </w:r>
    </w:p>
    <w:p w14:paraId="1F8FF8C2" w14:textId="77777777" w:rsidR="008E78B4" w:rsidRPr="00203285" w:rsidRDefault="008E78B4" w:rsidP="008E78B4">
      <w:pPr>
        <w:spacing w:line="276" w:lineRule="auto"/>
        <w:jc w:val="center"/>
        <w:rPr>
          <w:rFonts w:ascii="Trebuchet MS" w:hAnsi="Trebuchet MS"/>
          <w:b/>
          <w:iCs/>
          <w:spacing w:val="15"/>
          <w:lang w:val="en-GB"/>
        </w:rPr>
      </w:pPr>
      <w:r w:rsidRPr="00203285">
        <w:rPr>
          <w:rFonts w:ascii="Trebuchet MS" w:hAnsi="Trebuchet MS"/>
          <w:b/>
          <w:iCs/>
          <w:spacing w:val="15"/>
          <w:lang w:val="en-GB"/>
        </w:rPr>
        <w:t>To be held between 16</w:t>
      </w:r>
      <w:r w:rsidRPr="00203285">
        <w:rPr>
          <w:rFonts w:ascii="Trebuchet MS" w:hAnsi="Trebuchet MS"/>
          <w:b/>
          <w:iCs/>
          <w:spacing w:val="15"/>
          <w:vertAlign w:val="superscript"/>
          <w:lang w:val="en-GB"/>
        </w:rPr>
        <w:t>th</w:t>
      </w:r>
      <w:r w:rsidRPr="00203285">
        <w:rPr>
          <w:rFonts w:ascii="Trebuchet MS" w:hAnsi="Trebuchet MS"/>
          <w:b/>
          <w:iCs/>
          <w:spacing w:val="15"/>
          <w:lang w:val="en-GB"/>
        </w:rPr>
        <w:t xml:space="preserve"> and 23</w:t>
      </w:r>
      <w:r w:rsidRPr="00203285">
        <w:rPr>
          <w:rFonts w:ascii="Trebuchet MS" w:hAnsi="Trebuchet MS"/>
          <w:b/>
          <w:iCs/>
          <w:spacing w:val="15"/>
          <w:vertAlign w:val="superscript"/>
          <w:lang w:val="en-GB"/>
        </w:rPr>
        <w:t>rd</w:t>
      </w:r>
      <w:r w:rsidRPr="00203285">
        <w:rPr>
          <w:rFonts w:ascii="Trebuchet MS" w:hAnsi="Trebuchet MS"/>
          <w:b/>
          <w:iCs/>
          <w:spacing w:val="15"/>
          <w:lang w:val="en-GB"/>
        </w:rPr>
        <w:t xml:space="preserve"> March 2026</w:t>
      </w:r>
    </w:p>
    <w:p w14:paraId="4791E448" w14:textId="77777777" w:rsidR="003673E8" w:rsidRPr="00203285" w:rsidRDefault="003673E8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0B6CDBCE" w14:textId="77777777" w:rsidR="00A85545" w:rsidRPr="00203285" w:rsidRDefault="00A85545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A3933AB" w14:textId="77777777" w:rsidR="00234BF9" w:rsidRPr="00203285" w:rsidRDefault="00234BF9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F800C0D" w14:textId="564F185A" w:rsidR="003673E8" w:rsidRPr="00203285" w:rsidRDefault="00A561E8" w:rsidP="003306AB">
      <w:pPr>
        <w:tabs>
          <w:tab w:val="left" w:pos="8544"/>
          <w:tab w:val="right" w:pos="9072"/>
        </w:tabs>
        <w:spacing w:line="276" w:lineRule="auto"/>
        <w:rPr>
          <w:rFonts w:ascii="Trebuchet MS" w:hAnsi="Trebuchet MS"/>
          <w:b/>
          <w:lang w:val="en-GB"/>
        </w:rPr>
      </w:pPr>
      <w:r w:rsidRPr="00203285">
        <w:rPr>
          <w:rFonts w:ascii="Trebuchet MS" w:hAnsi="Trebuchet MS"/>
          <w:b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3AE8F43" wp14:editId="383D0F4D">
            <wp:simplePos x="0" y="0"/>
            <wp:positionH relativeFrom="column">
              <wp:posOffset>-7620</wp:posOffset>
            </wp:positionH>
            <wp:positionV relativeFrom="paragraph">
              <wp:posOffset>121920</wp:posOffset>
            </wp:positionV>
            <wp:extent cx="2174240" cy="3845560"/>
            <wp:effectExtent l="0" t="0" r="0" b="2540"/>
            <wp:wrapNone/>
            <wp:docPr id="1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1BE6" w14:textId="17D15FA6" w:rsidR="003673E8" w:rsidRPr="00203285" w:rsidRDefault="003673E8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84A23D7" w14:textId="44DF4C2E" w:rsidR="003673E8" w:rsidRPr="00203285" w:rsidRDefault="003673E8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7F4DCE69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6F49425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FE42EF9" w14:textId="0088582C" w:rsidR="002F75D6" w:rsidRPr="00203285" w:rsidRDefault="00081B35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  <w:r w:rsidRPr="00203285">
        <w:rPr>
          <w:noProof/>
          <w:lang w:val="en-GB"/>
        </w:rPr>
        <w:drawing>
          <wp:anchor distT="0" distB="0" distL="114300" distR="114300" simplePos="0" relativeHeight="251664393" behindDoc="0" locked="0" layoutInCell="1" allowOverlap="1" wp14:anchorId="342C857A" wp14:editId="719F0E9C">
            <wp:simplePos x="0" y="0"/>
            <wp:positionH relativeFrom="page">
              <wp:posOffset>3642995</wp:posOffset>
            </wp:positionH>
            <wp:positionV relativeFrom="paragraph">
              <wp:posOffset>158750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F6FF" w14:textId="5C172F8F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74128E18" w14:textId="398D9259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06E2197F" w14:textId="0F20ACC4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AF8CA78" w14:textId="7C24AF31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57C3350" w14:textId="4FD76014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8C9561C" w14:textId="6A7B5FBC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EF9460A" w14:textId="51BF6C5B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C00CD9E" w14:textId="6A9DFE77" w:rsidR="002F75D6" w:rsidRPr="00203285" w:rsidRDefault="00E80A1E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  <w:r w:rsidRPr="00203285">
        <w:rPr>
          <w:noProof/>
          <w:lang w:val="en-GB"/>
        </w:rPr>
        <w:t xml:space="preserve"> </w:t>
      </w:r>
    </w:p>
    <w:p w14:paraId="55DCF406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188A6AEA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11345998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05DD3BE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A90EA5A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347B5FBA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7C144506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30A8EAF2" w14:textId="77777777" w:rsidR="002F75D6" w:rsidRPr="00203285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39A58D7" w14:textId="77777777" w:rsidR="002E5A3D" w:rsidRPr="00203285" w:rsidRDefault="002E5A3D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320762D6" w14:textId="77777777" w:rsidR="008E78B4" w:rsidRPr="00203285" w:rsidRDefault="008E78B4" w:rsidP="008E78B4">
      <w:pPr>
        <w:pStyle w:val="Stand"/>
        <w:numPr>
          <w:ilvl w:val="0"/>
          <w:numId w:val="1"/>
        </w:numPr>
        <w:tabs>
          <w:tab w:val="left" w:pos="2127"/>
          <w:tab w:val="left" w:pos="3402"/>
          <w:tab w:val="left" w:pos="4820"/>
        </w:tabs>
        <w:rPr>
          <w:rFonts w:ascii="Trebuchet MS" w:hAnsi="Trebuchet MS"/>
          <w:b/>
          <w:color w:val="000000"/>
          <w:lang w:val="en-GB"/>
        </w:rPr>
      </w:pPr>
      <w:r w:rsidRPr="00203285">
        <w:rPr>
          <w:rFonts w:ascii="Trebuchet MS" w:hAnsi="Trebuchet MS"/>
          <w:b/>
          <w:color w:val="000000"/>
          <w:lang w:val="en-GB"/>
        </w:rPr>
        <w:t>This preliminary round consists of 20 multiple choice questions divided over 8 topics, and 3 problems with a total of 13 open questions.</w:t>
      </w:r>
    </w:p>
    <w:p w14:paraId="60677279" w14:textId="77777777" w:rsidR="008E78B4" w:rsidRPr="00203285" w:rsidRDefault="008E78B4" w:rsidP="008E78B4">
      <w:pPr>
        <w:pStyle w:val="Stand"/>
        <w:numPr>
          <w:ilvl w:val="0"/>
          <w:numId w:val="1"/>
        </w:numPr>
        <w:tabs>
          <w:tab w:val="left" w:pos="2127"/>
          <w:tab w:val="left" w:pos="3402"/>
          <w:tab w:val="left" w:pos="4820"/>
        </w:tabs>
        <w:rPr>
          <w:rFonts w:ascii="Trebuchet MS" w:hAnsi="Trebuchet MS"/>
          <w:b/>
          <w:color w:val="000000"/>
          <w:lang w:val="en-GB"/>
        </w:rPr>
      </w:pPr>
      <w:r w:rsidRPr="00203285">
        <w:rPr>
          <w:rFonts w:ascii="Trebuchet MS" w:hAnsi="Trebuchet MS"/>
          <w:b/>
          <w:color w:val="000000"/>
          <w:lang w:val="en-GB"/>
        </w:rPr>
        <w:t>The maximum score for this paper is 94 points.</w:t>
      </w:r>
    </w:p>
    <w:p w14:paraId="7B9F77C7" w14:textId="701ACB9D" w:rsidR="008E78B4" w:rsidRPr="00203285" w:rsidRDefault="008E78B4" w:rsidP="008E78B4">
      <w:pPr>
        <w:pStyle w:val="Stand"/>
        <w:numPr>
          <w:ilvl w:val="0"/>
          <w:numId w:val="1"/>
        </w:numPr>
        <w:tabs>
          <w:tab w:val="left" w:pos="2127"/>
          <w:tab w:val="left" w:pos="3402"/>
          <w:tab w:val="left" w:pos="4820"/>
        </w:tabs>
        <w:rPr>
          <w:rFonts w:ascii="Trebuchet MS" w:hAnsi="Trebuchet MS"/>
          <w:b/>
          <w:color w:val="000000"/>
          <w:lang w:val="en-GB"/>
        </w:rPr>
      </w:pPr>
      <w:r w:rsidRPr="00203285">
        <w:rPr>
          <w:rFonts w:ascii="Trebuchet MS" w:hAnsi="Trebuchet MS"/>
          <w:b/>
          <w:color w:val="000000"/>
          <w:lang w:val="en-GB"/>
        </w:rPr>
        <w:t>Required materials: (graphic) calculator and BINAS 7</w:t>
      </w:r>
      <w:r w:rsidRPr="00203285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203285">
        <w:rPr>
          <w:rFonts w:ascii="Trebuchet MS" w:hAnsi="Trebuchet MS"/>
          <w:b/>
          <w:color w:val="000000"/>
          <w:lang w:val="en-GB"/>
        </w:rPr>
        <w:t xml:space="preserve"> edition</w:t>
      </w:r>
      <w:r w:rsidRPr="00203285">
        <w:rPr>
          <w:rFonts w:ascii="Trebuchet MS" w:hAnsi="Trebuchet MS"/>
          <w:b/>
          <w:color w:val="000000"/>
          <w:vertAlign w:val="superscript"/>
          <w:lang w:val="en-GB"/>
        </w:rPr>
        <w:t xml:space="preserve"> </w:t>
      </w:r>
      <w:r w:rsidRPr="00203285">
        <w:rPr>
          <w:rFonts w:ascii="Trebuchet MS" w:hAnsi="Trebuchet MS"/>
          <w:b/>
          <w:color w:val="000000"/>
          <w:lang w:val="en-GB"/>
        </w:rPr>
        <w:t xml:space="preserve">or </w:t>
      </w:r>
      <w:proofErr w:type="spellStart"/>
      <w:r w:rsidRPr="00203285">
        <w:rPr>
          <w:rFonts w:ascii="Trebuchet MS" w:hAnsi="Trebuchet MS"/>
          <w:b/>
          <w:color w:val="000000"/>
          <w:lang w:val="en-GB"/>
        </w:rPr>
        <w:t>ScienceData</w:t>
      </w:r>
      <w:proofErr w:type="spellEnd"/>
      <w:r w:rsidRPr="00203285">
        <w:rPr>
          <w:rFonts w:ascii="Trebuchet MS" w:hAnsi="Trebuchet MS"/>
          <w:b/>
          <w:color w:val="000000"/>
          <w:lang w:val="en-GB"/>
        </w:rPr>
        <w:t xml:space="preserve"> 1</w:t>
      </w:r>
      <w:r w:rsidRPr="00203285">
        <w:rPr>
          <w:rFonts w:ascii="Trebuchet MS" w:hAnsi="Trebuchet MS"/>
          <w:b/>
          <w:color w:val="000000"/>
          <w:vertAlign w:val="superscript"/>
          <w:lang w:val="en-GB"/>
        </w:rPr>
        <w:t>st</w:t>
      </w:r>
      <w:r w:rsidR="00B53466">
        <w:rPr>
          <w:rFonts w:ascii="Trebuchet MS" w:hAnsi="Trebuchet MS"/>
          <w:b/>
          <w:color w:val="000000"/>
          <w:lang w:val="en-GB"/>
        </w:rPr>
        <w:t> </w:t>
      </w:r>
      <w:r w:rsidRPr="00203285">
        <w:rPr>
          <w:rFonts w:ascii="Trebuchet MS" w:hAnsi="Trebuchet MS"/>
          <w:b/>
          <w:color w:val="000000"/>
          <w:lang w:val="en-GB"/>
        </w:rPr>
        <w:t>edition or BINAS 5</w:t>
      </w:r>
      <w:r w:rsidRPr="00203285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203285">
        <w:rPr>
          <w:rFonts w:ascii="Trebuchet MS" w:hAnsi="Trebuchet MS"/>
          <w:b/>
          <w:color w:val="000000"/>
          <w:lang w:val="en-GB"/>
        </w:rPr>
        <w:t xml:space="preserve"> edition, English version.</w:t>
      </w:r>
    </w:p>
    <w:p w14:paraId="2FC2F5BF" w14:textId="77777777" w:rsidR="008E78B4" w:rsidRPr="00203285" w:rsidRDefault="008E78B4" w:rsidP="008E78B4">
      <w:pPr>
        <w:pStyle w:val="Stand"/>
        <w:numPr>
          <w:ilvl w:val="0"/>
          <w:numId w:val="1"/>
        </w:numPr>
        <w:tabs>
          <w:tab w:val="left" w:pos="2127"/>
          <w:tab w:val="left" w:pos="3402"/>
          <w:tab w:val="left" w:pos="4820"/>
        </w:tabs>
        <w:rPr>
          <w:rFonts w:ascii="Trebuchet MS" w:hAnsi="Trebuchet MS"/>
          <w:b/>
          <w:color w:val="000000"/>
          <w:lang w:val="en-GB"/>
        </w:rPr>
      </w:pPr>
      <w:r w:rsidRPr="00203285">
        <w:rPr>
          <w:rFonts w:ascii="Trebuchet MS" w:hAnsi="Trebuchet MS"/>
          <w:b/>
          <w:bCs/>
          <w:color w:val="000000"/>
          <w:lang w:val="en-GB"/>
        </w:rPr>
        <w:t xml:space="preserve">The total number of points available for each question is stated. </w:t>
      </w:r>
    </w:p>
    <w:p w14:paraId="655A5BF4" w14:textId="77777777" w:rsidR="008E78B4" w:rsidRPr="00203285" w:rsidRDefault="008E78B4" w:rsidP="008E78B4">
      <w:pPr>
        <w:pStyle w:val="Stand"/>
        <w:numPr>
          <w:ilvl w:val="0"/>
          <w:numId w:val="1"/>
        </w:numPr>
        <w:tabs>
          <w:tab w:val="left" w:pos="2127"/>
          <w:tab w:val="left" w:pos="3402"/>
          <w:tab w:val="left" w:pos="4820"/>
        </w:tabs>
        <w:rPr>
          <w:rFonts w:ascii="Trebuchet MS" w:hAnsi="Trebuchet MS"/>
          <w:b/>
          <w:color w:val="000000"/>
          <w:lang w:val="en-GB"/>
        </w:rPr>
      </w:pPr>
      <w:r w:rsidRPr="00203285">
        <w:rPr>
          <w:rFonts w:ascii="Trebuchet MS" w:hAnsi="Trebuchet MS"/>
          <w:b/>
          <w:color w:val="000000"/>
          <w:lang w:val="en-GB"/>
        </w:rPr>
        <w:t>The attached marking scheme must be used when grading the work. In addition, the general rules for the Dutch Central Exams apply.</w:t>
      </w:r>
    </w:p>
    <w:p w14:paraId="180D9E69" w14:textId="77777777" w:rsidR="002E5A3D" w:rsidRPr="00203285" w:rsidRDefault="002E5A3D" w:rsidP="003306AB">
      <w:pPr>
        <w:pStyle w:val="Stand"/>
        <w:tabs>
          <w:tab w:val="left" w:pos="2127"/>
          <w:tab w:val="left" w:pos="3402"/>
          <w:tab w:val="left" w:pos="4820"/>
        </w:tabs>
        <w:spacing w:before="0" w:line="276" w:lineRule="auto"/>
        <w:rPr>
          <w:rFonts w:ascii="Trebuchet MS" w:hAnsi="Trebuchet MS"/>
          <w:lang w:val="en-GB"/>
        </w:rPr>
        <w:sectPr w:rsidR="002E5A3D" w:rsidRPr="00203285" w:rsidSect="00165F5E">
          <w:headerReference w:type="default" r:id="rId13"/>
          <w:footerReference w:type="even" r:id="rId14"/>
          <w:footerReference w:type="default" r:id="rId15"/>
          <w:type w:val="oddPage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D82DD90" w14:textId="21891E19" w:rsidR="002E5A3D" w:rsidRPr="00203285" w:rsidRDefault="002E5A3D" w:rsidP="007A58F9">
      <w:pPr>
        <w:pStyle w:val="opgave"/>
        <w:numPr>
          <w:ilvl w:val="0"/>
          <w:numId w:val="5"/>
        </w:numPr>
        <w:spacing w:line="276" w:lineRule="auto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lastRenderedPageBreak/>
        <w:t xml:space="preserve">Multiple choice questions </w:t>
      </w:r>
      <w:r w:rsidRPr="00203285">
        <w:rPr>
          <w:rFonts w:ascii="Trebuchet MS" w:hAnsi="Trebuchet MS"/>
          <w:lang w:val="en-GB"/>
        </w:rPr>
        <w:tab/>
        <w:t xml:space="preserve">total </w:t>
      </w:r>
      <w:r w:rsidR="00AE02D6" w:rsidRPr="00203285">
        <w:rPr>
          <w:rFonts w:ascii="Trebuchet MS" w:hAnsi="Trebuchet MS"/>
          <w:lang w:val="en-GB"/>
        </w:rPr>
        <w:t>40 points</w:t>
      </w:r>
    </w:p>
    <w:p w14:paraId="55B467C4" w14:textId="77777777" w:rsidR="008E78B4" w:rsidRPr="00203285" w:rsidRDefault="008E78B4" w:rsidP="0003526D">
      <w:pPr>
        <w:spacing w:after="160" w:line="259" w:lineRule="auto"/>
        <w:rPr>
          <w:rFonts w:ascii="Trebuchet MS" w:hAnsi="Trebuchet MS"/>
          <w:b/>
          <w:sz w:val="28"/>
          <w:szCs w:val="20"/>
          <w:lang w:val="en-GB"/>
        </w:rPr>
      </w:pPr>
      <w:r w:rsidRPr="00203285">
        <w:rPr>
          <w:rFonts w:ascii="Trebuchet MS" w:hAnsi="Trebuchet MS"/>
          <w:b/>
          <w:sz w:val="28"/>
          <w:szCs w:val="20"/>
          <w:lang w:val="en-GB"/>
        </w:rPr>
        <w:t>For every correct answer: 2 points</w:t>
      </w:r>
    </w:p>
    <w:p w14:paraId="04FD9FED" w14:textId="77777777" w:rsidR="008E78B4" w:rsidRPr="00203285" w:rsidRDefault="008E78B4" w:rsidP="008E78B4">
      <w:pPr>
        <w:spacing w:after="160" w:line="259" w:lineRule="auto"/>
        <w:rPr>
          <w:rFonts w:ascii="Trebuchet MS" w:hAnsi="Trebuchet MS"/>
          <w:b/>
          <w:bCs/>
          <w:sz w:val="28"/>
          <w:szCs w:val="20"/>
          <w:lang w:val="en-GB"/>
        </w:rPr>
      </w:pPr>
      <w:r w:rsidRPr="00203285">
        <w:rPr>
          <w:rFonts w:ascii="Trebuchet MS" w:hAnsi="Trebuchet MS"/>
          <w:b/>
          <w:bCs/>
          <w:sz w:val="28"/>
          <w:szCs w:val="20"/>
          <w:lang w:val="en-GB"/>
        </w:rPr>
        <w:t>Brief summary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147"/>
      </w:tblGrid>
      <w:tr w:rsidR="007B0484" w:rsidRPr="00203285" w14:paraId="75EFC9BD" w14:textId="77777777" w:rsidTr="00E7523A">
        <w:trPr>
          <w:trHeight w:val="45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CCCCCC"/>
          </w:tcPr>
          <w:p w14:paraId="59168767" w14:textId="77777777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no.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CCCCCC"/>
          </w:tcPr>
          <w:p w14:paraId="50555D79" w14:textId="77777777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answer</w:t>
            </w:r>
          </w:p>
        </w:tc>
      </w:tr>
      <w:tr w:rsidR="007B0484" w:rsidRPr="00203285" w14:paraId="136C20F8" w14:textId="77777777" w:rsidTr="0091481E">
        <w:trPr>
          <w:trHeight w:val="408"/>
        </w:trPr>
        <w:tc>
          <w:tcPr>
            <w:tcW w:w="534" w:type="dxa"/>
          </w:tcPr>
          <w:p w14:paraId="0B1B4F40" w14:textId="77777777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</w:t>
            </w:r>
          </w:p>
        </w:tc>
        <w:tc>
          <w:tcPr>
            <w:tcW w:w="1147" w:type="dxa"/>
          </w:tcPr>
          <w:p w14:paraId="31BBF9D5" w14:textId="4939645D" w:rsidR="007B0484" w:rsidRPr="00203285" w:rsidRDefault="000A35FC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A6360F" w:rsidRPr="00203285" w14:paraId="3D770F00" w14:textId="77777777" w:rsidTr="00A203CF">
        <w:trPr>
          <w:trHeight w:val="408"/>
        </w:trPr>
        <w:tc>
          <w:tcPr>
            <w:tcW w:w="534" w:type="dxa"/>
          </w:tcPr>
          <w:p w14:paraId="7AE8BE7C" w14:textId="33F4E57E" w:rsidR="00A6360F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1147" w:type="dxa"/>
          </w:tcPr>
          <w:p w14:paraId="4DE0A06B" w14:textId="5238C1F5" w:rsidR="00A6360F" w:rsidRPr="00203285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A</w:t>
            </w:r>
          </w:p>
        </w:tc>
      </w:tr>
      <w:tr w:rsidR="007B0484" w:rsidRPr="00203285" w14:paraId="09788A5E" w14:textId="77777777" w:rsidTr="00A203CF">
        <w:trPr>
          <w:trHeight w:val="408"/>
        </w:trPr>
        <w:tc>
          <w:tcPr>
            <w:tcW w:w="534" w:type="dxa"/>
          </w:tcPr>
          <w:p w14:paraId="36399399" w14:textId="1B847A37" w:rsidR="007B0484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3</w:t>
            </w:r>
          </w:p>
        </w:tc>
        <w:tc>
          <w:tcPr>
            <w:tcW w:w="1147" w:type="dxa"/>
          </w:tcPr>
          <w:p w14:paraId="59E035B0" w14:textId="0DE8958E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203285" w14:paraId="597943BC" w14:textId="77777777" w:rsidTr="00A46A67">
        <w:trPr>
          <w:trHeight w:val="408"/>
        </w:trPr>
        <w:tc>
          <w:tcPr>
            <w:tcW w:w="534" w:type="dxa"/>
          </w:tcPr>
          <w:p w14:paraId="7060DB10" w14:textId="7D64A7DC" w:rsidR="007B0484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1147" w:type="dxa"/>
          </w:tcPr>
          <w:p w14:paraId="4EC0E761" w14:textId="34F3C85C" w:rsidR="007B0484" w:rsidRPr="00203285" w:rsidRDefault="004721EA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203285" w14:paraId="5DE42602" w14:textId="77777777" w:rsidTr="00A203CF">
        <w:trPr>
          <w:trHeight w:val="408"/>
        </w:trPr>
        <w:tc>
          <w:tcPr>
            <w:tcW w:w="534" w:type="dxa"/>
          </w:tcPr>
          <w:p w14:paraId="1C2878C9" w14:textId="2B5C8390" w:rsidR="007B0484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1147" w:type="dxa"/>
          </w:tcPr>
          <w:p w14:paraId="57AE89AA" w14:textId="5D87C38D" w:rsidR="007B0484" w:rsidRPr="00203285" w:rsidRDefault="00AA4133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203285" w14:paraId="1F5052E3" w14:textId="77777777" w:rsidTr="00E7523A">
        <w:trPr>
          <w:trHeight w:val="408"/>
        </w:trPr>
        <w:tc>
          <w:tcPr>
            <w:tcW w:w="534" w:type="dxa"/>
          </w:tcPr>
          <w:p w14:paraId="1493001C" w14:textId="23B08F7A" w:rsidR="007B0484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6</w:t>
            </w:r>
          </w:p>
        </w:tc>
        <w:tc>
          <w:tcPr>
            <w:tcW w:w="1147" w:type="dxa"/>
          </w:tcPr>
          <w:p w14:paraId="6677DC6E" w14:textId="4ECF21E9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203285" w14:paraId="68522189" w14:textId="77777777" w:rsidTr="00E7523A">
        <w:trPr>
          <w:trHeight w:val="408"/>
        </w:trPr>
        <w:tc>
          <w:tcPr>
            <w:tcW w:w="534" w:type="dxa"/>
          </w:tcPr>
          <w:p w14:paraId="33904295" w14:textId="22F54AD7" w:rsidR="007B0484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7</w:t>
            </w:r>
          </w:p>
        </w:tc>
        <w:tc>
          <w:tcPr>
            <w:tcW w:w="1147" w:type="dxa"/>
          </w:tcPr>
          <w:p w14:paraId="40571875" w14:textId="0B90CC9C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B</w:t>
            </w:r>
          </w:p>
        </w:tc>
      </w:tr>
      <w:tr w:rsidR="007B0484" w:rsidRPr="00203285" w14:paraId="178292CA" w14:textId="77777777" w:rsidTr="001E0DDA">
        <w:trPr>
          <w:trHeight w:val="408"/>
        </w:trPr>
        <w:tc>
          <w:tcPr>
            <w:tcW w:w="534" w:type="dxa"/>
          </w:tcPr>
          <w:p w14:paraId="31DD673A" w14:textId="6586FF30" w:rsidR="007B0484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1147" w:type="dxa"/>
          </w:tcPr>
          <w:p w14:paraId="15CDE979" w14:textId="284823A0" w:rsidR="007B0484" w:rsidRPr="00203285" w:rsidRDefault="00C30F8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203285" w14:paraId="08BF29AC" w14:textId="77777777" w:rsidTr="001E0DDA">
        <w:trPr>
          <w:trHeight w:val="408"/>
        </w:trPr>
        <w:tc>
          <w:tcPr>
            <w:tcW w:w="534" w:type="dxa"/>
          </w:tcPr>
          <w:p w14:paraId="0745FBF8" w14:textId="2754FC79" w:rsidR="007B0484" w:rsidRPr="00203285" w:rsidRDefault="00BE0FD1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9</w:t>
            </w:r>
          </w:p>
        </w:tc>
        <w:tc>
          <w:tcPr>
            <w:tcW w:w="1147" w:type="dxa"/>
          </w:tcPr>
          <w:p w14:paraId="22E00F7E" w14:textId="02666DCD" w:rsidR="007B0484" w:rsidRPr="00203285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E</w:t>
            </w:r>
          </w:p>
        </w:tc>
      </w:tr>
      <w:tr w:rsidR="007B0484" w:rsidRPr="00203285" w14:paraId="4C0E1F49" w14:textId="77777777" w:rsidTr="00E7523A">
        <w:trPr>
          <w:trHeight w:val="408"/>
        </w:trPr>
        <w:tc>
          <w:tcPr>
            <w:tcW w:w="534" w:type="dxa"/>
          </w:tcPr>
          <w:p w14:paraId="28AE573F" w14:textId="787C15BC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10</w:t>
            </w:r>
          </w:p>
        </w:tc>
        <w:tc>
          <w:tcPr>
            <w:tcW w:w="1147" w:type="dxa"/>
          </w:tcPr>
          <w:p w14:paraId="4355C25C" w14:textId="3E593FFD" w:rsidR="007B0484" w:rsidRPr="00203285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203285" w14:paraId="23FF57B4" w14:textId="77777777" w:rsidTr="00BE0FD1">
        <w:trPr>
          <w:trHeight w:val="408"/>
        </w:trPr>
        <w:tc>
          <w:tcPr>
            <w:tcW w:w="534" w:type="dxa"/>
          </w:tcPr>
          <w:p w14:paraId="2A76DE5D" w14:textId="7F2311D7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11</w:t>
            </w:r>
          </w:p>
        </w:tc>
        <w:tc>
          <w:tcPr>
            <w:tcW w:w="1147" w:type="dxa"/>
          </w:tcPr>
          <w:p w14:paraId="2D3D4EA8" w14:textId="416E91D9" w:rsidR="007B0484" w:rsidRPr="00203285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A</w:t>
            </w:r>
          </w:p>
        </w:tc>
      </w:tr>
      <w:tr w:rsidR="007B0484" w:rsidRPr="00203285" w14:paraId="26F3A5F7" w14:textId="77777777" w:rsidTr="00E7523A">
        <w:trPr>
          <w:trHeight w:val="408"/>
        </w:trPr>
        <w:tc>
          <w:tcPr>
            <w:tcW w:w="534" w:type="dxa"/>
          </w:tcPr>
          <w:p w14:paraId="15D4519C" w14:textId="14110EDD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12</w:t>
            </w:r>
          </w:p>
        </w:tc>
        <w:tc>
          <w:tcPr>
            <w:tcW w:w="1147" w:type="dxa"/>
          </w:tcPr>
          <w:p w14:paraId="0D4B9083" w14:textId="283D2813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B</w:t>
            </w:r>
          </w:p>
        </w:tc>
      </w:tr>
      <w:tr w:rsidR="00DE6DA2" w:rsidRPr="00203285" w14:paraId="34626007" w14:textId="77777777" w:rsidTr="001E0DDA">
        <w:trPr>
          <w:trHeight w:val="408"/>
        </w:trPr>
        <w:tc>
          <w:tcPr>
            <w:tcW w:w="534" w:type="dxa"/>
          </w:tcPr>
          <w:p w14:paraId="285EEDBE" w14:textId="1301F057" w:rsidR="00DE6DA2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13</w:t>
            </w:r>
          </w:p>
        </w:tc>
        <w:tc>
          <w:tcPr>
            <w:tcW w:w="1147" w:type="dxa"/>
          </w:tcPr>
          <w:p w14:paraId="5CD361F8" w14:textId="30863C6B" w:rsidR="00DE6DA2" w:rsidRPr="00203285" w:rsidRDefault="00DE6DA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203285" w14:paraId="727B7F70" w14:textId="77777777" w:rsidTr="001E0DDA">
        <w:trPr>
          <w:trHeight w:val="408"/>
        </w:trPr>
        <w:tc>
          <w:tcPr>
            <w:tcW w:w="534" w:type="dxa"/>
          </w:tcPr>
          <w:p w14:paraId="6C32CD4B" w14:textId="342C6243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14</w:t>
            </w:r>
          </w:p>
        </w:tc>
        <w:tc>
          <w:tcPr>
            <w:tcW w:w="1147" w:type="dxa"/>
          </w:tcPr>
          <w:p w14:paraId="73FAAAE8" w14:textId="1EE5F827" w:rsidR="007B0484" w:rsidRPr="00203285" w:rsidRDefault="005D42F3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B</w:t>
            </w:r>
          </w:p>
        </w:tc>
      </w:tr>
      <w:tr w:rsidR="007B0484" w:rsidRPr="00203285" w14:paraId="741F92B8" w14:textId="77777777" w:rsidTr="00E7523A">
        <w:trPr>
          <w:trHeight w:val="408"/>
        </w:trPr>
        <w:tc>
          <w:tcPr>
            <w:tcW w:w="534" w:type="dxa"/>
          </w:tcPr>
          <w:p w14:paraId="06D4E0F4" w14:textId="2FF9CD32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15</w:t>
            </w:r>
          </w:p>
        </w:tc>
        <w:tc>
          <w:tcPr>
            <w:tcW w:w="1147" w:type="dxa"/>
          </w:tcPr>
          <w:p w14:paraId="2FC6AE75" w14:textId="59400EEE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203285" w14:paraId="6F415BD4" w14:textId="77777777" w:rsidTr="00E7523A">
        <w:trPr>
          <w:trHeight w:val="408"/>
        </w:trPr>
        <w:tc>
          <w:tcPr>
            <w:tcW w:w="534" w:type="dxa"/>
          </w:tcPr>
          <w:p w14:paraId="189547A2" w14:textId="00B6E825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16</w:t>
            </w:r>
          </w:p>
        </w:tc>
        <w:tc>
          <w:tcPr>
            <w:tcW w:w="1147" w:type="dxa"/>
          </w:tcPr>
          <w:p w14:paraId="31E9BE96" w14:textId="37FD1210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91481E" w:rsidRPr="00203285" w14:paraId="230C720B" w14:textId="77777777" w:rsidTr="001E0DDA">
        <w:trPr>
          <w:trHeight w:val="408"/>
        </w:trPr>
        <w:tc>
          <w:tcPr>
            <w:tcW w:w="534" w:type="dxa"/>
          </w:tcPr>
          <w:p w14:paraId="7DD64C72" w14:textId="546A93C1" w:rsidR="0091481E" w:rsidRPr="00203285" w:rsidRDefault="000561AA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17</w:t>
            </w:r>
          </w:p>
        </w:tc>
        <w:tc>
          <w:tcPr>
            <w:tcW w:w="1147" w:type="dxa"/>
          </w:tcPr>
          <w:p w14:paraId="213FAE3F" w14:textId="1B7D0041" w:rsidR="0091481E" w:rsidRPr="00203285" w:rsidRDefault="00553A7D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203285" w14:paraId="43116B0F" w14:textId="77777777" w:rsidTr="00E7523A">
        <w:trPr>
          <w:trHeight w:val="408"/>
        </w:trPr>
        <w:tc>
          <w:tcPr>
            <w:tcW w:w="534" w:type="dxa"/>
          </w:tcPr>
          <w:p w14:paraId="396CBDF7" w14:textId="5097F75B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18</w:t>
            </w:r>
          </w:p>
        </w:tc>
        <w:tc>
          <w:tcPr>
            <w:tcW w:w="1147" w:type="dxa"/>
          </w:tcPr>
          <w:p w14:paraId="1BC08094" w14:textId="02AACF5A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A</w:t>
            </w:r>
          </w:p>
        </w:tc>
      </w:tr>
      <w:tr w:rsidR="00C27C2A" w:rsidRPr="00203285" w14:paraId="435AA220" w14:textId="77777777" w:rsidTr="00D97037">
        <w:trPr>
          <w:trHeight w:val="408"/>
        </w:trPr>
        <w:tc>
          <w:tcPr>
            <w:tcW w:w="534" w:type="dxa"/>
          </w:tcPr>
          <w:p w14:paraId="3E049CDC" w14:textId="2A6C8BC2" w:rsidR="00C27C2A" w:rsidRPr="00203285" w:rsidRDefault="003F77A9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19</w:t>
            </w:r>
          </w:p>
        </w:tc>
        <w:tc>
          <w:tcPr>
            <w:tcW w:w="1147" w:type="dxa"/>
          </w:tcPr>
          <w:p w14:paraId="5202754B" w14:textId="094E4CAA" w:rsidR="00C27C2A" w:rsidRPr="00203285" w:rsidRDefault="007A00B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203285" w14:paraId="77A39C5F" w14:textId="77777777" w:rsidTr="00E7523A">
        <w:trPr>
          <w:trHeight w:val="408"/>
        </w:trPr>
        <w:tc>
          <w:tcPr>
            <w:tcW w:w="534" w:type="dxa"/>
          </w:tcPr>
          <w:p w14:paraId="0E44E842" w14:textId="77777777" w:rsidR="007B0484" w:rsidRPr="00203285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20</w:t>
            </w:r>
          </w:p>
        </w:tc>
        <w:tc>
          <w:tcPr>
            <w:tcW w:w="1147" w:type="dxa"/>
          </w:tcPr>
          <w:p w14:paraId="048EDC3C" w14:textId="6DE15382" w:rsidR="007B0484" w:rsidRPr="00203285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lang w:val="en-GB"/>
              </w:rPr>
              <w:t>B</w:t>
            </w:r>
          </w:p>
        </w:tc>
      </w:tr>
    </w:tbl>
    <w:p w14:paraId="151782C2" w14:textId="77777777" w:rsidR="007B0484" w:rsidRPr="00203285" w:rsidRDefault="007B0484">
      <w:pPr>
        <w:rPr>
          <w:lang w:val="en-GB"/>
        </w:rPr>
      </w:pPr>
    </w:p>
    <w:p w14:paraId="50E45885" w14:textId="6324C7F2" w:rsidR="007B0484" w:rsidRPr="00203285" w:rsidRDefault="007B0484">
      <w:pPr>
        <w:rPr>
          <w:lang w:val="en-GB"/>
        </w:rPr>
      </w:pPr>
      <w:r w:rsidRPr="00203285">
        <w:rPr>
          <w:lang w:val="en-GB"/>
        </w:rPr>
        <w:br w:type="page"/>
      </w:r>
    </w:p>
    <w:tbl>
      <w:tblPr>
        <w:tblW w:w="9503" w:type="dxa"/>
        <w:tblLayout w:type="fixed"/>
        <w:tblLook w:val="0000" w:firstRow="0" w:lastRow="0" w:firstColumn="0" w:lastColumn="0" w:noHBand="0" w:noVBand="0"/>
      </w:tblPr>
      <w:tblGrid>
        <w:gridCol w:w="535"/>
        <w:gridCol w:w="426"/>
        <w:gridCol w:w="8542"/>
      </w:tblGrid>
      <w:tr w:rsidR="004201B9" w:rsidRPr="00203285" w14:paraId="1180DD60" w14:textId="77777777" w:rsidTr="00554864">
        <w:tc>
          <w:tcPr>
            <w:tcW w:w="535" w:type="dxa"/>
            <w:tcBorders>
              <w:bottom w:val="single" w:sz="4" w:space="0" w:color="auto"/>
            </w:tcBorders>
          </w:tcPr>
          <w:p w14:paraId="7F0D821F" w14:textId="6F41F86D" w:rsidR="004201B9" w:rsidRPr="00203285" w:rsidRDefault="004201B9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45D533" w14:textId="77777777" w:rsidR="004201B9" w:rsidRPr="00203285" w:rsidRDefault="004201B9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4610E729" w14:textId="77777777" w:rsidR="004201B9" w:rsidRPr="00203285" w:rsidRDefault="004201B9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b/>
                <w:sz w:val="28"/>
                <w:szCs w:val="28"/>
                <w:lang w:val="en-GB"/>
              </w:rPr>
              <w:t>Carbon chemistry</w:t>
            </w:r>
          </w:p>
        </w:tc>
      </w:tr>
      <w:tr w:rsidR="005E74D8" w:rsidRPr="00203285" w14:paraId="25642289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B07" w14:textId="0FD272AB" w:rsidR="005E74D8" w:rsidRPr="00203285" w:rsidRDefault="005E74D8" w:rsidP="005E74D8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EEF" w14:textId="582DBE77" w:rsidR="005E74D8" w:rsidRPr="00203285" w:rsidRDefault="000A35FC" w:rsidP="005E74D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D4E" w14:textId="3B289F94" w:rsidR="005E74D8" w:rsidRPr="00203285" w:rsidRDefault="00F92F12" w:rsidP="005E74D8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noProof/>
                <w:lang w:val="en-GB"/>
              </w:rPr>
              <w:drawing>
                <wp:inline distT="0" distB="0" distL="0" distR="0" wp14:anchorId="207ECC25" wp14:editId="3B6A5B4B">
                  <wp:extent cx="1758950" cy="1085215"/>
                  <wp:effectExtent l="0" t="0" r="0" b="635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75BA9" w14:textId="0536F966" w:rsidR="005E74D8" w:rsidRPr="00203285" w:rsidRDefault="005E74D8" w:rsidP="005E74D8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The </w:t>
            </w:r>
            <w:r w:rsidR="00B53466">
              <w:rPr>
                <w:rFonts w:ascii="Trebuchet MS" w:hAnsi="Trebuchet MS"/>
                <w:lang w:val="en-GB"/>
              </w:rPr>
              <w:t>molecule</w:t>
            </w:r>
            <w:r w:rsidRPr="00203285">
              <w:rPr>
                <w:rFonts w:ascii="Trebuchet MS" w:hAnsi="Trebuchet MS"/>
                <w:lang w:val="en-GB"/>
              </w:rPr>
              <w:t xml:space="preserve"> has three asymmetric carbon atoms. There are therefore 2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 xml:space="preserve">3 </w:t>
            </w:r>
            <w:r w:rsidRPr="00203285">
              <w:rPr>
                <w:rFonts w:ascii="Trebuchet MS" w:hAnsi="Trebuchet MS"/>
                <w:lang w:val="en-GB"/>
              </w:rPr>
              <w:t xml:space="preserve">= 8 </w:t>
            </w:r>
            <w:r w:rsidR="00E872BC" w:rsidRPr="00203285">
              <w:rPr>
                <w:rFonts w:ascii="Trebuchet MS" w:hAnsi="Trebuchet MS"/>
                <w:lang w:val="en-GB"/>
              </w:rPr>
              <w:br/>
            </w:r>
            <w:r w:rsidRPr="00203285">
              <w:rPr>
                <w:rFonts w:ascii="Trebuchet MS" w:hAnsi="Trebuchet MS"/>
                <w:lang w:val="en-GB"/>
              </w:rPr>
              <w:t>stereoisomers.</w:t>
            </w:r>
          </w:p>
        </w:tc>
      </w:tr>
      <w:tr w:rsidR="00CE3A3B" w:rsidRPr="00203285" w14:paraId="0EBFF42F" w14:textId="77777777" w:rsidTr="00A203C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2CF" w14:textId="55A1BD39" w:rsidR="00CE3A3B" w:rsidRPr="00203285" w:rsidRDefault="003F77A9" w:rsidP="00CE3A3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B66" w14:textId="239DBDAC" w:rsidR="00CE3A3B" w:rsidRPr="00203285" w:rsidRDefault="00CE3A3B" w:rsidP="00CE3A3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893" w14:textId="7F39C485" w:rsidR="00CE3A3B" w:rsidRPr="00203285" w:rsidRDefault="00CE3A3B" w:rsidP="00CE3A3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500 mg polylactic acid with</w:t>
            </w:r>
            <w:r w:rsidRPr="00203285">
              <w:rPr>
                <w:rFonts w:ascii="Trebuchet MS" w:hAnsi="Trebuchet MS"/>
                <w:i/>
                <w:iCs/>
                <w:noProof/>
                <w:lang w:val="en-GB"/>
              </w:rPr>
              <w:t xml:space="preserve"> n</w:t>
            </w:r>
            <w:r w:rsidRPr="00203285">
              <w:rPr>
                <w:rFonts w:ascii="Trebuchet MS" w:hAnsi="Trebuchet MS"/>
                <w:noProof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noProof/>
                <w:lang w:val="en-GB"/>
              </w:rPr>
              <w:t>=</w:t>
            </w:r>
            <w:r w:rsidRPr="00203285">
              <w:rPr>
                <w:rFonts w:ascii="Trebuchet MS" w:hAnsi="Trebuchet MS"/>
                <w:noProof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12 is </w:t>
            </w:r>
            <w:r w:rsidR="00B53466" w:rsidRPr="00B53466">
              <w:rPr>
                <w:rFonts w:ascii="Trebuchet MS" w:hAnsi="Trebuchet MS"/>
                <w:position w:val="-22"/>
                <w:lang w:val="en-GB"/>
              </w:rPr>
              <w:object w:dxaOrig="2659" w:dyaOrig="580" w14:anchorId="20B718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95pt;height:28.35pt" o:ole="">
                  <v:imagedata r:id="rId17" o:title=""/>
                </v:shape>
                <o:OLEObject Type="Embed" ProgID="Equation.DSMT4" ShapeID="_x0000_i1025" DrawAspect="Content" ObjectID="_1834054339" r:id="rId18"/>
              </w:object>
            </w:r>
            <w:r w:rsidR="00B53466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t xml:space="preserve">mmol. </w:t>
            </w:r>
            <w:r w:rsidRPr="00203285">
              <w:rPr>
                <w:rFonts w:ascii="Trebuchet MS" w:hAnsi="Trebuchet MS"/>
                <w:lang w:val="en-GB"/>
              </w:rPr>
              <w:br/>
            </w:r>
            <w:r w:rsidR="005A1C8B" w:rsidRPr="00203285">
              <w:rPr>
                <w:rFonts w:ascii="Trebuchet MS" w:hAnsi="Trebuchet MS"/>
                <w:lang w:val="en-GB"/>
              </w:rPr>
              <w:t xml:space="preserve">In one molecule of polylactic acid with n = 12 there are 11 ester bonds, so in 0.566 mmol of polylactic acid with </w:t>
            </w:r>
            <w:r w:rsidR="005A1C8B" w:rsidRPr="003D0DBB">
              <w:rPr>
                <w:rFonts w:ascii="Trebuchet MS" w:hAnsi="Trebuchet MS"/>
                <w:i/>
                <w:iCs/>
                <w:lang w:val="en-GB"/>
              </w:rPr>
              <w:t>n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= 12 there are 11 x 0.566 = 6.23 mmol ester bonds. To break these, 6.23 mmol of H</w:t>
            </w:r>
            <w:r w:rsidR="005A1C8B"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5A1C8B" w:rsidRPr="00203285">
              <w:rPr>
                <w:rFonts w:ascii="Trebuchet MS" w:hAnsi="Trebuchet MS"/>
                <w:lang w:val="en-GB"/>
              </w:rPr>
              <w:t>O is required.</w:t>
            </w:r>
          </w:p>
        </w:tc>
      </w:tr>
      <w:tr w:rsidR="00CE3A3B" w:rsidRPr="00203285" w14:paraId="663CB09B" w14:textId="77777777" w:rsidTr="00554864">
        <w:tc>
          <w:tcPr>
            <w:tcW w:w="535" w:type="dxa"/>
            <w:tcBorders>
              <w:top w:val="single" w:sz="4" w:space="0" w:color="auto"/>
            </w:tcBorders>
          </w:tcPr>
          <w:p w14:paraId="413E3ECA" w14:textId="77777777" w:rsidR="00CE3A3B" w:rsidRPr="00203285" w:rsidRDefault="00CE3A3B" w:rsidP="00CE3A3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BFB9AF6" w14:textId="77777777" w:rsidR="00CE3A3B" w:rsidRPr="00203285" w:rsidRDefault="00CE3A3B" w:rsidP="00CE3A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single" w:sz="4" w:space="0" w:color="auto"/>
            </w:tcBorders>
          </w:tcPr>
          <w:p w14:paraId="4E747F19" w14:textId="77777777" w:rsidR="00CE3A3B" w:rsidRPr="00203285" w:rsidRDefault="00CE3A3B" w:rsidP="00CE3A3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CE3A3B" w:rsidRPr="00203285" w14:paraId="0FADC79F" w14:textId="77777777" w:rsidTr="00554864">
        <w:tc>
          <w:tcPr>
            <w:tcW w:w="535" w:type="dxa"/>
            <w:tcBorders>
              <w:bottom w:val="single" w:sz="4" w:space="0" w:color="auto"/>
            </w:tcBorders>
          </w:tcPr>
          <w:p w14:paraId="37CCDFAE" w14:textId="77777777" w:rsidR="00CE3A3B" w:rsidRPr="00203285" w:rsidRDefault="00CE3A3B" w:rsidP="00CE3A3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ADF897" w14:textId="77777777" w:rsidR="00CE3A3B" w:rsidRPr="00203285" w:rsidRDefault="00CE3A3B" w:rsidP="00CE3A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3226A5A7" w14:textId="63A18D5B" w:rsidR="00CE3A3B" w:rsidRPr="00203285" w:rsidRDefault="00CE3A3B" w:rsidP="00CE3A3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Reaction </w:t>
            </w:r>
            <w:r w:rsidR="005A1C8B" w:rsidRPr="00203285">
              <w:rPr>
                <w:rFonts w:ascii="Trebuchet MS" w:hAnsi="Trebuchet MS"/>
                <w:b/>
                <w:sz w:val="28"/>
                <w:szCs w:val="28"/>
                <w:lang w:val="en-GB"/>
              </w:rPr>
              <w:t>rate</w:t>
            </w:r>
            <w:r w:rsidRPr="00203285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and equilibrium</w:t>
            </w:r>
          </w:p>
        </w:tc>
      </w:tr>
      <w:tr w:rsidR="00CE3A3B" w:rsidRPr="00203285" w14:paraId="3FC7DDC4" w14:textId="77777777" w:rsidTr="00A203C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605" w14:textId="471FFBB4" w:rsidR="00CE3A3B" w:rsidRPr="00203285" w:rsidRDefault="003F77A9" w:rsidP="00CE3A3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272" w14:textId="77777777" w:rsidR="00CE3A3B" w:rsidRPr="00203285" w:rsidRDefault="00CE3A3B" w:rsidP="00CE3A3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5BF" w14:textId="77777777" w:rsidR="005A1C8B" w:rsidRPr="005A1C8B" w:rsidRDefault="005A1C8B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5A1C8B">
              <w:rPr>
                <w:rFonts w:ascii="Trebuchet MS" w:hAnsi="Trebuchet MS"/>
                <w:lang w:val="en-GB"/>
              </w:rPr>
              <w:t>The rate of reaction is determined by the slowest reaction:</w:t>
            </w:r>
          </w:p>
          <w:p w14:paraId="1A874C5E" w14:textId="665E04D7" w:rsidR="005A1C8B" w:rsidRPr="005A1C8B" w:rsidRDefault="00B53466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B53466">
              <w:rPr>
                <w:rFonts w:ascii="Trebuchet MS" w:hAnsi="Trebuchet MS"/>
                <w:position w:val="-10"/>
                <w:lang w:val="en-GB"/>
              </w:rPr>
              <w:object w:dxaOrig="2060" w:dyaOrig="360" w14:anchorId="322EB14A">
                <v:shape id="_x0000_i1026" type="#_x0000_t75" alt="" style="width:102.05pt;height:18.15pt" o:ole="">
                  <v:imagedata r:id="rId19" o:title=""/>
                </v:shape>
                <o:OLEObject Type="Embed" ProgID="Equation.DSMT4" ShapeID="_x0000_i1026" DrawAspect="Content" ObjectID="_1834054340" r:id="rId20"/>
              </w:object>
            </w:r>
          </w:p>
          <w:p w14:paraId="53896CAB" w14:textId="77777777" w:rsidR="005A1C8B" w:rsidRPr="005A1C8B" w:rsidRDefault="005A1C8B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5A1C8B">
              <w:rPr>
                <w:rFonts w:ascii="Trebuchet MS" w:hAnsi="Trebuchet MS"/>
                <w:lang w:val="en-GB"/>
              </w:rPr>
              <w:t>The equilibrium conditions of the two equilibria above are:</w:t>
            </w:r>
          </w:p>
          <w:p w14:paraId="5A1AB0A4" w14:textId="0E67B00D" w:rsidR="005A1C8B" w:rsidRPr="005A1C8B" w:rsidRDefault="00B53466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1C1DD6">
              <w:rPr>
                <w:rFonts w:ascii="Trebuchet MS" w:hAnsi="Trebuchet MS"/>
                <w:position w:val="-28"/>
                <w:szCs w:val="22"/>
              </w:rPr>
              <w:object w:dxaOrig="1680" w:dyaOrig="680" w14:anchorId="0FDA689C">
                <v:shape id="_x0000_i1027" type="#_x0000_t75" style="width:78.25pt;height:31.75pt" o:ole="">
                  <v:imagedata r:id="rId21" o:title=""/>
                </v:shape>
                <o:OLEObject Type="Embed" ProgID="Equation.DSMT4" ShapeID="_x0000_i1027" DrawAspect="Content" ObjectID="_1834054341" r:id="rId22"/>
              </w:object>
            </w:r>
            <w:r>
              <w:rPr>
                <w:rFonts w:ascii="Trebuchet MS" w:hAnsi="Trebuchet MS"/>
                <w:szCs w:val="22"/>
              </w:rPr>
              <w:t xml:space="preserve"> </w:t>
            </w:r>
            <w:r w:rsidR="005A1C8B" w:rsidRPr="005A1C8B">
              <w:rPr>
                <w:rFonts w:ascii="Trebuchet MS" w:hAnsi="Trebuchet MS"/>
                <w:lang w:val="en-GB"/>
              </w:rPr>
              <w:t xml:space="preserve">and </w:t>
            </w:r>
            <w:r w:rsidRPr="001C1DD6">
              <w:rPr>
                <w:rFonts w:ascii="Trebuchet MS" w:hAnsi="Trebuchet MS"/>
                <w:position w:val="-28"/>
                <w:szCs w:val="22"/>
              </w:rPr>
              <w:object w:dxaOrig="1700" w:dyaOrig="680" w14:anchorId="780C6410">
                <v:shape id="_x0000_i1028" type="#_x0000_t75" style="width:79.35pt;height:31.75pt" o:ole="">
                  <v:imagedata r:id="rId23" o:title=""/>
                </v:shape>
                <o:OLEObject Type="Embed" ProgID="Equation.DSMT4" ShapeID="_x0000_i1028" DrawAspect="Content" ObjectID="_1834054342" r:id="rId24"/>
              </w:object>
            </w:r>
          </w:p>
          <w:p w14:paraId="4CF75938" w14:textId="77777777" w:rsidR="005A1C8B" w:rsidRPr="005A1C8B" w:rsidRDefault="005A1C8B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5A1C8B">
              <w:rPr>
                <w:rFonts w:ascii="Trebuchet MS" w:hAnsi="Trebuchet MS"/>
                <w:lang w:val="en-GB"/>
              </w:rPr>
              <w:t>Rearranging gives:</w:t>
            </w:r>
          </w:p>
          <w:p w14:paraId="4826AAC9" w14:textId="0F4A85BC" w:rsidR="005A1C8B" w:rsidRPr="005A1C8B" w:rsidRDefault="00B53466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3637DE">
              <w:rPr>
                <w:rFonts w:ascii="Trebuchet MS" w:hAnsi="Trebuchet MS"/>
                <w:position w:val="-12"/>
                <w:szCs w:val="22"/>
              </w:rPr>
              <w:object w:dxaOrig="2680" w:dyaOrig="380" w14:anchorId="1855A2FF">
                <v:shape id="_x0000_i1029" type="#_x0000_t75" style="width:125.85pt;height:18.15pt" o:ole="">
                  <v:imagedata r:id="rId25" o:title=""/>
                </v:shape>
                <o:OLEObject Type="Embed" ProgID="Equation.DSMT4" ShapeID="_x0000_i1029" DrawAspect="Content" ObjectID="_1834054343" r:id="rId26"/>
              </w:object>
            </w:r>
            <w:r>
              <w:rPr>
                <w:rFonts w:ascii="Trebuchet MS" w:hAnsi="Trebuchet MS"/>
                <w:szCs w:val="22"/>
              </w:rPr>
              <w:t xml:space="preserve"> </w:t>
            </w:r>
            <w:r w:rsidR="005A1C8B" w:rsidRPr="005A1C8B">
              <w:rPr>
                <w:rFonts w:ascii="Trebuchet MS" w:hAnsi="Trebuchet MS"/>
                <w:lang w:val="en-GB"/>
              </w:rPr>
              <w:t xml:space="preserve">and </w:t>
            </w:r>
            <w:r w:rsidRPr="001C1DD6">
              <w:rPr>
                <w:rFonts w:ascii="Trebuchet MS" w:hAnsi="Trebuchet MS"/>
                <w:position w:val="-28"/>
                <w:szCs w:val="22"/>
              </w:rPr>
              <w:object w:dxaOrig="1660" w:dyaOrig="680" w14:anchorId="5023FA6A">
                <v:shape id="_x0000_i1030" type="#_x0000_t75" style="width:77.65pt;height:31.75pt" o:ole="">
                  <v:imagedata r:id="rId27" o:title=""/>
                </v:shape>
                <o:OLEObject Type="Embed" ProgID="Equation.DSMT4" ShapeID="_x0000_i1030" DrawAspect="Content" ObjectID="_1834054344" r:id="rId28"/>
              </w:object>
            </w:r>
          </w:p>
          <w:p w14:paraId="0E72BB03" w14:textId="77777777" w:rsidR="005A1C8B" w:rsidRPr="005A1C8B" w:rsidRDefault="005A1C8B" w:rsidP="00B53466">
            <w:pPr>
              <w:pStyle w:val="Vraag2"/>
              <w:tabs>
                <w:tab w:val="clear" w:pos="720"/>
                <w:tab w:val="num" w:pos="70"/>
              </w:tabs>
              <w:spacing w:before="60" w:after="60"/>
              <w:ind w:left="0" w:hanging="6"/>
              <w:rPr>
                <w:rFonts w:ascii="Trebuchet MS" w:hAnsi="Trebuchet MS"/>
                <w:lang w:val="en-GB"/>
              </w:rPr>
            </w:pPr>
            <w:r w:rsidRPr="005A1C8B">
              <w:rPr>
                <w:rFonts w:ascii="Trebuchet MS" w:hAnsi="Trebuchet MS"/>
                <w:lang w:val="en-GB"/>
              </w:rPr>
              <w:t>This leads to:</w:t>
            </w:r>
          </w:p>
          <w:p w14:paraId="76052E23" w14:textId="0DC5A37E" w:rsidR="00CE3A3B" w:rsidRPr="00203285" w:rsidRDefault="00B53466" w:rsidP="00B53466">
            <w:pPr>
              <w:pStyle w:val="Vraag2"/>
              <w:tabs>
                <w:tab w:val="clear" w:pos="720"/>
                <w:tab w:val="clear" w:pos="9639"/>
                <w:tab w:val="num" w:pos="70"/>
                <w:tab w:val="left" w:pos="1546"/>
              </w:tabs>
              <w:spacing w:before="60" w:after="60" w:line="276" w:lineRule="auto"/>
              <w:ind w:left="0" w:hanging="6"/>
              <w:rPr>
                <w:rFonts w:ascii="Trebuchet MS" w:hAnsi="Trebuchet MS"/>
                <w:szCs w:val="22"/>
                <w:lang w:val="en-GB"/>
              </w:rPr>
            </w:pPr>
            <w:r w:rsidRPr="003637DE">
              <w:rPr>
                <w:rFonts w:ascii="Trebuchet MS" w:hAnsi="Trebuchet MS"/>
                <w:position w:val="-28"/>
                <w:szCs w:val="22"/>
              </w:rPr>
              <w:object w:dxaOrig="5820" w:dyaOrig="680" w14:anchorId="0AD360EF">
                <v:shape id="_x0000_i1031" type="#_x0000_t75" style="width:293.65pt;height:34pt" o:ole="">
                  <v:imagedata r:id="rId29" o:title=""/>
                </v:shape>
                <o:OLEObject Type="Embed" ProgID="Equation.DSMT4" ShapeID="_x0000_i1031" DrawAspect="Content" ObjectID="_1834054345" r:id="rId30"/>
              </w:object>
            </w:r>
          </w:p>
        </w:tc>
      </w:tr>
      <w:tr w:rsidR="00CE3A3B" w:rsidRPr="00203285" w14:paraId="4715730E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AF9" w14:textId="1A47AEBF" w:rsidR="00CE3A3B" w:rsidRPr="00203285" w:rsidRDefault="003F77A9" w:rsidP="00CE3A3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C60" w14:textId="0B891E59" w:rsidR="00CE3A3B" w:rsidRPr="00203285" w:rsidRDefault="00CE3A3B" w:rsidP="00CE3A3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EE6" w14:textId="5C69D3C3" w:rsidR="00CE3A3B" w:rsidRPr="00203285" w:rsidRDefault="00CE3A3B" w:rsidP="00CE3A3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szCs w:val="22"/>
                <w:lang w:val="en-GB"/>
              </w:rPr>
            </w:pPr>
            <w:r w:rsidRPr="00203285">
              <w:rPr>
                <w:rFonts w:ascii="Trebuchet MS" w:hAnsi="Trebuchet MS" w:cs="Arial"/>
                <w:szCs w:val="22"/>
                <w:lang w:val="en-GB"/>
              </w:rPr>
              <w:t>A comparison of experiments 1 and 4 shows that doubling the amount of H</w:t>
            </w:r>
            <w:r w:rsidRPr="00203285">
              <w:rPr>
                <w:rFonts w:ascii="Trebuchet MS" w:hAnsi="Trebuchet MS" w:cs="Arial"/>
                <w:szCs w:val="22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 w:cs="Arial"/>
                <w:szCs w:val="22"/>
                <w:lang w:val="en-GB"/>
              </w:rPr>
              <w:t>O</w:t>
            </w:r>
            <w:r w:rsidRPr="00203285">
              <w:rPr>
                <w:rFonts w:ascii="Trebuchet MS" w:hAnsi="Trebuchet MS" w:cs="Arial"/>
                <w:szCs w:val="22"/>
                <w:vertAlign w:val="subscript"/>
                <w:lang w:val="en-GB"/>
              </w:rPr>
              <w:t xml:space="preserve">2 </w:t>
            </w:r>
            <w:r w:rsidRPr="00203285">
              <w:rPr>
                <w:rFonts w:ascii="Trebuchet MS" w:hAnsi="Trebuchet MS" w:cs="Arial"/>
                <w:szCs w:val="22"/>
                <w:lang w:val="en-GB"/>
              </w:rPr>
              <w:t xml:space="preserve">leads to doubling the </w:t>
            </w:r>
            <w:r w:rsidR="005A1C8B" w:rsidRPr="00203285">
              <w:rPr>
                <w:rFonts w:ascii="Trebuchet MS" w:hAnsi="Trebuchet MS" w:cs="Arial"/>
                <w:szCs w:val="22"/>
                <w:lang w:val="en-GB"/>
              </w:rPr>
              <w:t>rate</w:t>
            </w:r>
            <w:r w:rsidRPr="00203285">
              <w:rPr>
                <w:rFonts w:ascii="Trebuchet MS" w:hAnsi="Trebuchet MS" w:cs="Arial"/>
                <w:szCs w:val="22"/>
                <w:lang w:val="en-GB"/>
              </w:rPr>
              <w:t xml:space="preserve">. Therefore, </w:t>
            </w:r>
            <w:r w:rsidRPr="00203285">
              <w:rPr>
                <w:rFonts w:ascii="Trebuchet MS" w:hAnsi="Trebuchet MS" w:cs="Arial"/>
                <w:i/>
                <w:iCs/>
                <w:szCs w:val="22"/>
                <w:lang w:val="en-GB"/>
              </w:rPr>
              <w:t>a</w:t>
            </w:r>
            <w:r w:rsidR="005A1C8B" w:rsidRPr="00203285">
              <w:rPr>
                <w:rFonts w:ascii="Trebuchet MS" w:hAnsi="Trebuchet MS" w:cs="Arial"/>
                <w:i/>
                <w:iCs/>
                <w:szCs w:val="22"/>
                <w:lang w:val="en-GB"/>
              </w:rPr>
              <w:t xml:space="preserve"> </w:t>
            </w:r>
            <w:r w:rsidRPr="00203285">
              <w:rPr>
                <w:rFonts w:ascii="Trebuchet MS" w:hAnsi="Trebuchet MS" w:cs="Arial"/>
                <w:szCs w:val="22"/>
                <w:lang w:val="en-GB"/>
              </w:rPr>
              <w:t>=</w:t>
            </w:r>
            <w:r w:rsidR="005A1C8B" w:rsidRPr="00203285">
              <w:rPr>
                <w:rFonts w:ascii="Trebuchet MS" w:hAnsi="Trebuchet MS" w:cs="Arial"/>
                <w:szCs w:val="22"/>
                <w:lang w:val="en-GB"/>
              </w:rPr>
              <w:t xml:space="preserve"> </w:t>
            </w:r>
            <w:r w:rsidRPr="00203285">
              <w:rPr>
                <w:rFonts w:ascii="Trebuchet MS" w:hAnsi="Trebuchet MS" w:cs="Arial"/>
                <w:szCs w:val="22"/>
                <w:lang w:val="en-GB"/>
              </w:rPr>
              <w:t>1.</w:t>
            </w:r>
          </w:p>
          <w:p w14:paraId="7CA3159A" w14:textId="004F015B" w:rsidR="005A1C8B" w:rsidRPr="00203285" w:rsidRDefault="003E21FA" w:rsidP="005A1C8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comparison of experiments 1 and 3</w:t>
            </w:r>
            <w:r>
              <w:rPr>
                <w:rFonts w:ascii="Trebuchet MS" w:hAnsi="Trebuchet MS"/>
                <w:lang w:val="en-GB"/>
              </w:rPr>
              <w:t xml:space="preserve"> shows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that doubling the amount of I</w:t>
            </w:r>
            <w:r w:rsidR="005A1C8B" w:rsidRPr="00203285">
              <w:rPr>
                <w:rFonts w:ascii="Cambria Math" w:hAnsi="Cambria Math" w:cs="Cambria Math"/>
                <w:lang w:val="en-GB"/>
              </w:rPr>
              <w:t>⁻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leads to a doubling of the rate. Therefore, </w:t>
            </w:r>
            <w:r w:rsidR="005A1C8B" w:rsidRPr="00203285">
              <w:rPr>
                <w:rFonts w:ascii="Trebuchet MS" w:hAnsi="Trebuchet MS"/>
                <w:i/>
                <w:iCs/>
                <w:lang w:val="en-GB"/>
              </w:rPr>
              <w:t>b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= 1.</w:t>
            </w:r>
          </w:p>
          <w:p w14:paraId="43FC74B1" w14:textId="2D919C91" w:rsidR="00CE3A3B" w:rsidRPr="00203285" w:rsidRDefault="003E21FA" w:rsidP="005A1C8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comparison of experiments 1 and 2</w:t>
            </w:r>
            <w:r>
              <w:rPr>
                <w:rFonts w:ascii="Trebuchet MS" w:hAnsi="Trebuchet MS"/>
                <w:lang w:val="en-GB"/>
              </w:rPr>
              <w:t xml:space="preserve"> shows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that the amount of hydrochloric acid has no influence on the reaction rate. Therefore, </w:t>
            </w:r>
            <w:r w:rsidR="005A1C8B" w:rsidRPr="00203285">
              <w:rPr>
                <w:rFonts w:ascii="Trebuchet MS" w:hAnsi="Trebuchet MS"/>
                <w:i/>
                <w:iCs/>
                <w:lang w:val="en-GB"/>
              </w:rPr>
              <w:t>c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= 0.</w:t>
            </w:r>
          </w:p>
        </w:tc>
      </w:tr>
      <w:tr w:rsidR="00D03FD0" w:rsidRPr="00F40DA9" w14:paraId="188B850E" w14:textId="77777777" w:rsidTr="00A203C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C83" w14:textId="7EE02C80" w:rsidR="00D03FD0" w:rsidRPr="00203285" w:rsidRDefault="003F77A9" w:rsidP="00B53466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422" w14:textId="54932134" w:rsidR="00D03FD0" w:rsidRPr="00203285" w:rsidRDefault="00AA4133" w:rsidP="00B53466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E53" w14:textId="58BCEA48" w:rsidR="005A1C8B" w:rsidRPr="00B53466" w:rsidRDefault="001937F8" w:rsidP="001937F8">
            <w:pPr>
              <w:keepNext/>
              <w:tabs>
                <w:tab w:val="left" w:pos="0"/>
              </w:tabs>
              <w:spacing w:before="120" w:after="120" w:line="276" w:lineRule="auto"/>
              <w:rPr>
                <w:lang w:val="nl-NL"/>
              </w:rPr>
            </w:pPr>
            <w:r w:rsidRPr="00BA1B18">
              <w:rPr>
                <w:rFonts w:ascii="Trebuchet MS" w:hAnsi="Trebuchet MS"/>
                <w:i/>
                <w:iCs/>
              </w:rPr>
              <w:t>k</w:t>
            </w:r>
            <w:r w:rsidRPr="002D1B22">
              <w:rPr>
                <w:rFonts w:ascii="Trebuchet MS" w:hAnsi="Trebuchet MS"/>
                <w:vertAlign w:val="subscript"/>
              </w:rPr>
              <w:t>373</w:t>
            </w:r>
            <w:r w:rsidRPr="00BA1B18">
              <w:rPr>
                <w:rFonts w:ascii="Trebuchet MS" w:hAnsi="Trebuchet MS"/>
              </w:rPr>
              <w:t xml:space="preserve"> = 4</w:t>
            </w:r>
            <w:r w:rsidRPr="00BA1B18">
              <w:rPr>
                <w:rFonts w:ascii="Trebuchet MS" w:hAnsi="Trebuchet MS"/>
                <w:iCs/>
                <w:vertAlign w:val="superscript"/>
              </w:rPr>
              <w:t> </w:t>
            </w:r>
            <w:r w:rsidRPr="00BA1B18">
              <w:rPr>
                <w:rFonts w:ascii="Trebuchet MS" w:hAnsi="Trebuchet MS"/>
                <w:iCs/>
              </w:rPr>
              <w:t>×</w:t>
            </w:r>
            <w:r w:rsidRPr="00BA1B18">
              <w:rPr>
                <w:rFonts w:ascii="Trebuchet MS" w:hAnsi="Trebuchet MS"/>
                <w:iCs/>
                <w:vertAlign w:val="superscript"/>
              </w:rPr>
              <w:t> </w:t>
            </w:r>
            <w:r w:rsidRPr="00BA1B18">
              <w:rPr>
                <w:rFonts w:ascii="Trebuchet MS" w:hAnsi="Trebuchet MS"/>
                <w:i/>
                <w:iCs/>
              </w:rPr>
              <w:t>k</w:t>
            </w:r>
            <w:r w:rsidRPr="00BA1B18">
              <w:rPr>
                <w:rFonts w:ascii="Trebuchet MS" w:hAnsi="Trebuchet MS"/>
                <w:vertAlign w:val="subscript"/>
              </w:rPr>
              <w:t>323</w:t>
            </w:r>
            <w:r w:rsidRPr="00BA1B18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 w:rsidRPr="002D1B22">
              <w:rPr>
                <w:rFonts w:ascii="Trebuchet MS" w:hAnsi="Trebuchet MS"/>
                <w:position w:val="-32"/>
              </w:rPr>
              <w:object w:dxaOrig="6120" w:dyaOrig="740" w14:anchorId="74F79285">
                <v:shape id="_x0000_i1032" type="#_x0000_t75" style="width:285.75pt;height:35.15pt" o:ole="">
                  <v:imagedata r:id="rId31" o:title=""/>
                </v:shape>
                <o:OLEObject Type="Embed" ProgID="Equation.DSMT4" ShapeID="_x0000_i1032" DrawAspect="Content" ObjectID="_1834054346" r:id="rId32"/>
              </w:object>
            </w:r>
          </w:p>
        </w:tc>
      </w:tr>
    </w:tbl>
    <w:p w14:paraId="54A9E1A1" w14:textId="77777777" w:rsidR="001937F8" w:rsidRDefault="001937F8">
      <w:r>
        <w:br w:type="page"/>
      </w: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"/>
        <w:gridCol w:w="426"/>
        <w:gridCol w:w="8542"/>
      </w:tblGrid>
      <w:tr w:rsidR="00737CF7" w:rsidRPr="00203285" w14:paraId="604FDBF5" w14:textId="77777777" w:rsidTr="00CE2E3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83D" w14:textId="7435F2A0" w:rsidR="00737CF7" w:rsidRPr="00203285" w:rsidRDefault="003F77A9" w:rsidP="00737CF7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lastRenderedPageBreak/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212" w14:textId="06EE35CC" w:rsidR="00737CF7" w:rsidRPr="00203285" w:rsidRDefault="00737CF7" w:rsidP="00737CF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72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163"/>
              <w:gridCol w:w="447"/>
              <w:gridCol w:w="1163"/>
              <w:gridCol w:w="516"/>
              <w:gridCol w:w="1117"/>
              <w:gridCol w:w="447"/>
              <w:gridCol w:w="1087"/>
            </w:tblGrid>
            <w:tr w:rsidR="005A1C8B" w:rsidRPr="00203285" w14:paraId="38E40347" w14:textId="77777777" w:rsidTr="00E1518A">
              <w:tc>
                <w:tcPr>
                  <w:tcW w:w="1331" w:type="dxa"/>
                </w:tcPr>
                <w:p w14:paraId="7B691EE5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(bar)</w:t>
                  </w:r>
                </w:p>
              </w:tc>
              <w:tc>
                <w:tcPr>
                  <w:tcW w:w="1163" w:type="dxa"/>
                </w:tcPr>
                <w:p w14:paraId="0AD32D48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SO</w:t>
                  </w:r>
                  <w:r w:rsidRPr="00203285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203285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447" w:type="dxa"/>
                </w:tcPr>
                <w:p w14:paraId="627CE0D2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+</w:t>
                  </w:r>
                </w:p>
              </w:tc>
              <w:tc>
                <w:tcPr>
                  <w:tcW w:w="1163" w:type="dxa"/>
                </w:tcPr>
                <w:p w14:paraId="6BC9C4EF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NO</w:t>
                  </w:r>
                  <w:r w:rsidRPr="00203285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203285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516" w:type="dxa"/>
                </w:tcPr>
                <w:p w14:paraId="3694ED33" w14:textId="3BE7AF61" w:rsidR="005A1C8B" w:rsidRPr="00203285" w:rsidRDefault="001937F8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>
                    <w:rPr>
                      <w:rFonts w:ascii="Trebuchet MS" w:hAnsi="Trebuchet MS"/>
                      <w:noProof/>
                    </w:rPr>
                    <w:drawing>
                      <wp:inline distT="0" distB="0" distL="0" distR="0" wp14:anchorId="42400151" wp14:editId="2C7F5B8A">
                        <wp:extent cx="222885" cy="108585"/>
                        <wp:effectExtent l="0" t="0" r="5715" b="5715"/>
                        <wp:docPr id="1534639491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08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17" w:type="dxa"/>
                </w:tcPr>
                <w:p w14:paraId="0A5C986B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SO</w:t>
                  </w:r>
                  <w:r w:rsidRPr="00203285">
                    <w:rPr>
                      <w:rFonts w:ascii="Trebuchet MS" w:hAnsi="Trebuchet MS"/>
                      <w:vertAlign w:val="subscript"/>
                      <w:lang w:val="en-GB"/>
                    </w:rPr>
                    <w:t>3</w:t>
                  </w:r>
                  <w:r w:rsidRPr="00203285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447" w:type="dxa"/>
                </w:tcPr>
                <w:p w14:paraId="1D500103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+</w:t>
                  </w:r>
                </w:p>
              </w:tc>
              <w:tc>
                <w:tcPr>
                  <w:tcW w:w="1087" w:type="dxa"/>
                </w:tcPr>
                <w:p w14:paraId="21439626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NO(g)</w:t>
                  </w:r>
                </w:p>
              </w:tc>
            </w:tr>
            <w:tr w:rsidR="005A1C8B" w:rsidRPr="00203285" w14:paraId="560D1DD5" w14:textId="77777777" w:rsidTr="00E1518A">
              <w:tc>
                <w:tcPr>
                  <w:tcW w:w="1331" w:type="dxa"/>
                </w:tcPr>
                <w:p w14:paraId="1E5E7B9C" w14:textId="0D386866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proofErr w:type="spellStart"/>
                  <w:r w:rsidRPr="00203285">
                    <w:rPr>
                      <w:rFonts w:ascii="Trebuchet MS" w:hAnsi="Trebuchet MS"/>
                      <w:i/>
                      <w:iCs/>
                      <w:lang w:val="en-GB"/>
                    </w:rPr>
                    <w:t>p</w:t>
                  </w:r>
                  <w:r w:rsidRPr="00203285">
                    <w:rPr>
                      <w:rFonts w:ascii="Trebuchet MS" w:hAnsi="Trebuchet MS"/>
                      <w:vertAlign w:val="subscript"/>
                      <w:lang w:val="en-GB"/>
                    </w:rPr>
                    <w:t>initial</w:t>
                  </w:r>
                  <w:proofErr w:type="spellEnd"/>
                </w:p>
              </w:tc>
              <w:tc>
                <w:tcPr>
                  <w:tcW w:w="1163" w:type="dxa"/>
                </w:tcPr>
                <w:p w14:paraId="29B8C7B8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</w:t>
                  </w:r>
                </w:p>
              </w:tc>
              <w:tc>
                <w:tcPr>
                  <w:tcW w:w="447" w:type="dxa"/>
                </w:tcPr>
                <w:p w14:paraId="30D2B297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63" w:type="dxa"/>
                </w:tcPr>
                <w:p w14:paraId="1E1A0F0B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</w:t>
                  </w:r>
                </w:p>
              </w:tc>
              <w:tc>
                <w:tcPr>
                  <w:tcW w:w="516" w:type="dxa"/>
                </w:tcPr>
                <w:p w14:paraId="68BFD7B5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17" w:type="dxa"/>
                </w:tcPr>
                <w:p w14:paraId="22C33C3B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</w:t>
                  </w:r>
                </w:p>
              </w:tc>
              <w:tc>
                <w:tcPr>
                  <w:tcW w:w="447" w:type="dxa"/>
                </w:tcPr>
                <w:p w14:paraId="36EA787A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087" w:type="dxa"/>
                </w:tcPr>
                <w:p w14:paraId="5C1CC061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</w:t>
                  </w:r>
                </w:p>
              </w:tc>
            </w:tr>
            <w:tr w:rsidR="005A1C8B" w:rsidRPr="00203285" w14:paraId="6900B271" w14:textId="77777777" w:rsidTr="00E1518A">
              <w:tc>
                <w:tcPr>
                  <w:tcW w:w="1331" w:type="dxa"/>
                </w:tcPr>
                <w:p w14:paraId="503E50FD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change</w:t>
                  </w:r>
                </w:p>
              </w:tc>
              <w:tc>
                <w:tcPr>
                  <w:tcW w:w="1163" w:type="dxa"/>
                </w:tcPr>
                <w:p w14:paraId="01B5E73C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— x</w:t>
                  </w:r>
                </w:p>
              </w:tc>
              <w:tc>
                <w:tcPr>
                  <w:tcW w:w="447" w:type="dxa"/>
                </w:tcPr>
                <w:p w14:paraId="3A749CCC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63" w:type="dxa"/>
                </w:tcPr>
                <w:p w14:paraId="26B01A33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— x</w:t>
                  </w:r>
                </w:p>
              </w:tc>
              <w:tc>
                <w:tcPr>
                  <w:tcW w:w="516" w:type="dxa"/>
                </w:tcPr>
                <w:p w14:paraId="4CE9EA12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17" w:type="dxa"/>
                </w:tcPr>
                <w:p w14:paraId="44C5A2AF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+ x</w:t>
                  </w:r>
                </w:p>
              </w:tc>
              <w:tc>
                <w:tcPr>
                  <w:tcW w:w="447" w:type="dxa"/>
                </w:tcPr>
                <w:p w14:paraId="6CFEEDDC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087" w:type="dxa"/>
                </w:tcPr>
                <w:p w14:paraId="0AF80C68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+ x</w:t>
                  </w:r>
                </w:p>
              </w:tc>
            </w:tr>
            <w:tr w:rsidR="005A1C8B" w:rsidRPr="00203285" w14:paraId="40A1A0F2" w14:textId="77777777" w:rsidTr="00E1518A">
              <w:tc>
                <w:tcPr>
                  <w:tcW w:w="1331" w:type="dxa"/>
                </w:tcPr>
                <w:p w14:paraId="5ACA8FE3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proofErr w:type="spellStart"/>
                  <w:r w:rsidRPr="00203285">
                    <w:rPr>
                      <w:rFonts w:ascii="Trebuchet MS" w:hAnsi="Trebuchet MS"/>
                      <w:i/>
                      <w:iCs/>
                      <w:lang w:val="en-GB"/>
                    </w:rPr>
                    <w:t>p</w:t>
                  </w:r>
                  <w:r w:rsidRPr="00203285">
                    <w:rPr>
                      <w:rFonts w:ascii="Trebuchet MS" w:hAnsi="Trebuchet MS"/>
                      <w:vertAlign w:val="subscript"/>
                      <w:lang w:val="en-GB"/>
                    </w:rPr>
                    <w:t>equilibrium</w:t>
                  </w:r>
                  <w:proofErr w:type="spellEnd"/>
                </w:p>
              </w:tc>
              <w:tc>
                <w:tcPr>
                  <w:tcW w:w="1163" w:type="dxa"/>
                </w:tcPr>
                <w:p w14:paraId="27FED474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 — x</w:t>
                  </w:r>
                </w:p>
              </w:tc>
              <w:tc>
                <w:tcPr>
                  <w:tcW w:w="447" w:type="dxa"/>
                </w:tcPr>
                <w:p w14:paraId="76292993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63" w:type="dxa"/>
                </w:tcPr>
                <w:p w14:paraId="242CD887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 — x</w:t>
                  </w:r>
                </w:p>
              </w:tc>
              <w:tc>
                <w:tcPr>
                  <w:tcW w:w="516" w:type="dxa"/>
                </w:tcPr>
                <w:p w14:paraId="677B6AB6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17" w:type="dxa"/>
                </w:tcPr>
                <w:p w14:paraId="04B9C6C0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 + x</w:t>
                  </w:r>
                </w:p>
              </w:tc>
              <w:tc>
                <w:tcPr>
                  <w:tcW w:w="447" w:type="dxa"/>
                </w:tcPr>
                <w:p w14:paraId="660A662D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087" w:type="dxa"/>
                </w:tcPr>
                <w:p w14:paraId="37FEAF8E" w14:textId="77777777" w:rsidR="005A1C8B" w:rsidRPr="00203285" w:rsidRDefault="005A1C8B" w:rsidP="005A1C8B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203285">
                    <w:rPr>
                      <w:rFonts w:ascii="Trebuchet MS" w:hAnsi="Trebuchet MS"/>
                      <w:lang w:val="en-GB"/>
                    </w:rPr>
                    <w:t>0.60 + x</w:t>
                  </w:r>
                </w:p>
              </w:tc>
            </w:tr>
          </w:tbl>
          <w:p w14:paraId="34FB1EFA" w14:textId="5FA97581" w:rsidR="005A1C8B" w:rsidRPr="00203285" w:rsidRDefault="001937F8" w:rsidP="005A1C8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position w:val="-28"/>
                <w:lang w:val="en-GB"/>
              </w:rPr>
              <w:object w:dxaOrig="2400" w:dyaOrig="680" w14:anchorId="7B929498">
                <v:shape id="_x0000_i1033" type="#_x0000_t75" style="width:144.55pt;height:36.85pt" o:ole="">
                  <v:imagedata r:id="rId34" o:title=""/>
                </v:shape>
                <o:OLEObject Type="Embed" ProgID="Equation.DSMT4" ShapeID="_x0000_i1033" DrawAspect="Content" ObjectID="_1834054347" r:id="rId35"/>
              </w:object>
            </w:r>
            <w:r w:rsidR="00737CF7" w:rsidRPr="00203285">
              <w:rPr>
                <w:rFonts w:ascii="Trebuchet MS" w:hAnsi="Trebuchet MS"/>
                <w:lang w:val="en-GB"/>
              </w:rPr>
              <w:t>.</w:t>
            </w:r>
            <w:r w:rsidR="005A1C8B" w:rsidRPr="00203285">
              <w:rPr>
                <w:rFonts w:ascii="Trebuchet MS" w:hAnsi="Trebuchet MS"/>
                <w:lang w:val="en-GB"/>
              </w:rPr>
              <w:t xml:space="preserve"> From this follows that x = 0.19 bar.</w:t>
            </w:r>
          </w:p>
          <w:p w14:paraId="32898213" w14:textId="35BD768A" w:rsidR="00737CF7" w:rsidRPr="00203285" w:rsidRDefault="005A1C8B" w:rsidP="005A1C8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Therefore </w:t>
            </w:r>
            <w:proofErr w:type="spellStart"/>
            <w:r w:rsidRPr="00203285">
              <w:rPr>
                <w:rFonts w:ascii="Trebuchet MS" w:hAnsi="Trebuchet MS"/>
                <w:i/>
                <w:iCs/>
                <w:lang w:val="en-GB"/>
              </w:rPr>
              <w:t>p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equilibrium</w:t>
            </w:r>
            <w:proofErr w:type="spellEnd"/>
            <w:r w:rsidRPr="00203285">
              <w:rPr>
                <w:rFonts w:ascii="Trebuchet MS" w:hAnsi="Trebuchet MS"/>
                <w:lang w:val="en-GB"/>
              </w:rPr>
              <w:t>(SO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>) = 0.60 — 0.19 = 0.41 bar.</w:t>
            </w:r>
          </w:p>
        </w:tc>
      </w:tr>
      <w:tr w:rsidR="001C326D" w:rsidRPr="00203285" w14:paraId="0EA9B248" w14:textId="77777777" w:rsidTr="00CE2E3B">
        <w:trPr>
          <w:trHeight w:val="226"/>
        </w:trPr>
        <w:tc>
          <w:tcPr>
            <w:tcW w:w="535" w:type="dxa"/>
            <w:tcBorders>
              <w:top w:val="single" w:sz="4" w:space="0" w:color="auto"/>
            </w:tcBorders>
          </w:tcPr>
          <w:p w14:paraId="373FE7DA" w14:textId="77777777" w:rsidR="001C326D" w:rsidRPr="00203285" w:rsidRDefault="001C326D" w:rsidP="001C326D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9AE66E5" w14:textId="77777777" w:rsidR="001C326D" w:rsidRPr="00203285" w:rsidRDefault="001C326D" w:rsidP="001C32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single" w:sz="4" w:space="0" w:color="auto"/>
            </w:tcBorders>
          </w:tcPr>
          <w:p w14:paraId="22AE2AB9" w14:textId="39078AE0" w:rsidR="001C326D" w:rsidRPr="00203285" w:rsidRDefault="001C326D" w:rsidP="001C32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1C326D" w:rsidRPr="00203285" w14:paraId="31ACB648" w14:textId="77777777" w:rsidTr="00CE2E3B">
        <w:tc>
          <w:tcPr>
            <w:tcW w:w="535" w:type="dxa"/>
          </w:tcPr>
          <w:p w14:paraId="1F293B0A" w14:textId="77777777" w:rsidR="001C326D" w:rsidRPr="00203285" w:rsidRDefault="001C326D" w:rsidP="001C32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426" w:type="dxa"/>
          </w:tcPr>
          <w:p w14:paraId="0BCAC208" w14:textId="77777777" w:rsidR="001C326D" w:rsidRPr="00203285" w:rsidRDefault="001C326D" w:rsidP="001C32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8542" w:type="dxa"/>
          </w:tcPr>
          <w:p w14:paraId="7C8266BF" w14:textId="77777777" w:rsidR="001C326D" w:rsidRPr="00203285" w:rsidRDefault="001C326D" w:rsidP="001C326D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Structures and formulas</w:t>
            </w:r>
          </w:p>
        </w:tc>
      </w:tr>
      <w:tr w:rsidR="00AB5AC0" w:rsidRPr="00203285" w14:paraId="21EE1DA4" w14:textId="77777777" w:rsidTr="00CE2E3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0C6" w14:textId="738F0FED" w:rsidR="00AB5AC0" w:rsidRPr="00203285" w:rsidRDefault="003F77A9" w:rsidP="00AB5AC0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787" w14:textId="6CD56F82" w:rsidR="00AB5AC0" w:rsidRPr="00203285" w:rsidRDefault="00AB5AC0" w:rsidP="00AB5AC0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6DD" w14:textId="77777777" w:rsidR="001937F8" w:rsidRPr="00203285" w:rsidRDefault="001937F8" w:rsidP="001937F8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vertAlign w:val="superscript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The electron configuration of As with atomic number 33 is </w:t>
            </w:r>
            <w:r w:rsidRPr="00203285">
              <w:rPr>
                <w:rFonts w:ascii="Trebuchet MS" w:hAnsi="Trebuchet MS"/>
                <w:lang w:val="en-GB"/>
              </w:rPr>
              <w:br/>
              <w:t>1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s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 2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s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 2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p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 xml:space="preserve"> 3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s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 3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p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 xml:space="preserve"> 4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s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 3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d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10</w:t>
            </w:r>
            <w:r w:rsidRPr="00203285">
              <w:rPr>
                <w:rFonts w:ascii="Trebuchet MS" w:hAnsi="Trebuchet MS"/>
                <w:lang w:val="en-GB"/>
              </w:rPr>
              <w:t xml:space="preserve"> 4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p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3</w:t>
            </w:r>
          </w:p>
          <w:p w14:paraId="07113257" w14:textId="77777777" w:rsidR="001937F8" w:rsidRPr="00203285" w:rsidRDefault="001937F8" w:rsidP="001937F8">
            <w:pPr>
              <w:pStyle w:val="Normaal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 xml:space="preserve">An s orbital has no electrons with </w:t>
            </w:r>
            <w:r w:rsidRPr="00214B1C"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>m</w:t>
            </w:r>
            <w:r w:rsidRPr="00214B1C">
              <w:rPr>
                <w:rFonts w:ascii="Trebuchet MS" w:hAnsi="Trebuchet MS"/>
                <w:sz w:val="22"/>
                <w:szCs w:val="22"/>
                <w:vertAlign w:val="subscript"/>
                <w:lang w:val="en-GB"/>
              </w:rPr>
              <w:t>l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= 1.</w:t>
            </w:r>
          </w:p>
          <w:p w14:paraId="39C4F638" w14:textId="77777777" w:rsidR="001937F8" w:rsidRPr="00203285" w:rsidRDefault="001937F8" w:rsidP="001937F8">
            <w:pPr>
              <w:pStyle w:val="Normaal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 xml:space="preserve">Filled p orbitals contain 2 electrons with a quantum number </w:t>
            </w:r>
            <w:r w:rsidRPr="00214B1C"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>m</w:t>
            </w:r>
            <w:r w:rsidRPr="00214B1C">
              <w:rPr>
                <w:rFonts w:ascii="Trebuchet MS" w:hAnsi="Trebuchet MS"/>
                <w:sz w:val="22"/>
                <w:szCs w:val="22"/>
                <w:vertAlign w:val="subscript"/>
                <w:lang w:val="en-GB"/>
              </w:rPr>
              <w:t>l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= 1.</w:t>
            </w:r>
          </w:p>
          <w:p w14:paraId="5426882D" w14:textId="77777777" w:rsidR="001937F8" w:rsidRPr="00203285" w:rsidRDefault="001937F8" w:rsidP="001937F8">
            <w:pPr>
              <w:pStyle w:val="Normaal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>Filled d orbitals contain 2 electrons with a quantum number</w:t>
            </w:r>
            <w:r w:rsidRPr="00214B1C"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 xml:space="preserve"> m</w:t>
            </w:r>
            <w:r w:rsidRPr="00214B1C">
              <w:rPr>
                <w:rFonts w:ascii="Trebuchet MS" w:hAnsi="Trebuchet MS"/>
                <w:sz w:val="22"/>
                <w:szCs w:val="22"/>
                <w:vertAlign w:val="subscript"/>
                <w:lang w:val="en-GB"/>
              </w:rPr>
              <w:t>l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= 1</w:t>
            </w: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>.</w:t>
            </w:r>
          </w:p>
          <w:p w14:paraId="65430B46" w14:textId="77777777" w:rsidR="001937F8" w:rsidRPr="00203285" w:rsidRDefault="001937F8" w:rsidP="001937F8">
            <w:pPr>
              <w:pStyle w:val="Normaal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>The 4p orbitals contain 3 electrons and, according to Hund’s rule, these are evenly distributed over the three 4p orbitals and therefore contain 1 electron with a quantum number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  <w:r w:rsidRPr="00214B1C"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>m</w:t>
            </w:r>
            <w:r w:rsidRPr="00214B1C">
              <w:rPr>
                <w:rFonts w:ascii="Trebuchet MS" w:hAnsi="Trebuchet MS"/>
                <w:sz w:val="22"/>
                <w:szCs w:val="22"/>
                <w:vertAlign w:val="subscript"/>
                <w:lang w:val="en-GB"/>
              </w:rPr>
              <w:t>l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= 1.</w:t>
            </w:r>
          </w:p>
          <w:p w14:paraId="13403997" w14:textId="58146FF8" w:rsidR="00AB5AC0" w:rsidRPr="00203285" w:rsidRDefault="001937F8" w:rsidP="001937F8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Cs w:val="22"/>
                <w:lang w:val="en-GB"/>
              </w:rPr>
              <w:t>In total, an As atom therefore contains 7 electrons with a quantum number</w:t>
            </w:r>
            <w:r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Pr="00214B1C">
              <w:rPr>
                <w:rFonts w:ascii="Trebuchet MS" w:hAnsi="Trebuchet MS"/>
                <w:i/>
                <w:iCs/>
                <w:szCs w:val="22"/>
                <w:lang w:val="en-GB"/>
              </w:rPr>
              <w:t>m</w:t>
            </w:r>
            <w:r w:rsidRPr="00214B1C">
              <w:rPr>
                <w:rFonts w:ascii="Trebuchet MS" w:hAnsi="Trebuchet MS"/>
                <w:szCs w:val="22"/>
                <w:vertAlign w:val="subscript"/>
                <w:lang w:val="en-GB"/>
              </w:rPr>
              <w:t>l</w:t>
            </w:r>
            <w:r>
              <w:rPr>
                <w:rFonts w:ascii="Trebuchet MS" w:hAnsi="Trebuchet MS"/>
                <w:szCs w:val="22"/>
                <w:lang w:val="en-GB"/>
              </w:rPr>
              <w:t xml:space="preserve"> = 1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.</w:t>
            </w:r>
          </w:p>
        </w:tc>
      </w:tr>
      <w:tr w:rsidR="00F96EA7" w:rsidRPr="00203285" w14:paraId="55C225DC" w14:textId="77777777" w:rsidTr="00CE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650" w14:textId="36CAB858" w:rsidR="00F96EA7" w:rsidRPr="00203285" w:rsidRDefault="003F77A9" w:rsidP="001937F8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0D0" w14:textId="03711A64" w:rsidR="00F96EA7" w:rsidRPr="00203285" w:rsidRDefault="00C30F88" w:rsidP="001937F8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CA5" w14:textId="77777777" w:rsidR="00AD3367" w:rsidRPr="00203285" w:rsidRDefault="00AD3367" w:rsidP="001937F8">
            <w:pPr>
              <w:pStyle w:val="Normaalweb"/>
              <w:spacing w:before="60" w:beforeAutospacing="0" w:after="60" w:afterAutospacing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>All bonds between atoms contain one σ bond. Double bonds also contain one π bond.</w:t>
            </w:r>
          </w:p>
          <w:p w14:paraId="2F5B1F07" w14:textId="209F4136" w:rsidR="00C436BD" w:rsidRPr="00203285" w:rsidRDefault="00AD3367" w:rsidP="001937F8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szCs w:val="22"/>
                <w:lang w:val="en-GB"/>
              </w:rPr>
              <w:t>There are thirteen bonds in total, two of which are double bonds. Therefore, there are thirteen σ bonds and two π bonds.</w:t>
            </w:r>
          </w:p>
        </w:tc>
      </w:tr>
      <w:tr w:rsidR="005E73DE" w:rsidRPr="00203285" w14:paraId="1A411981" w14:textId="77777777" w:rsidTr="00CE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807" w14:textId="77777777" w:rsidR="005E73DE" w:rsidRPr="00203285" w:rsidRDefault="005E73DE" w:rsidP="00980D1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1AD" w14:textId="77777777" w:rsidR="005E73DE" w:rsidRPr="00203285" w:rsidRDefault="005E73DE" w:rsidP="00980D1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A5C" w14:textId="77777777" w:rsidR="005E73DE" w:rsidRPr="00203285" w:rsidRDefault="005E73DE" w:rsidP="00980D1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szCs w:val="22"/>
                <w:lang w:val="en-GB"/>
              </w:rPr>
              <w:t>The volume of the unit cell is (4</w:t>
            </w:r>
            <w:r>
              <w:rPr>
                <w:rFonts w:ascii="Trebuchet MS" w:hAnsi="Trebuchet MS"/>
                <w:szCs w:val="22"/>
                <w:lang w:val="en-GB"/>
              </w:rPr>
              <w:t>.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08·</w:t>
            </w:r>
            <w:r w:rsidRPr="00203285">
              <w:rPr>
                <w:rFonts w:ascii="Trebuchet MS" w:hAnsi="Trebuchet MS"/>
                <w:lang w:val="en-GB"/>
              </w:rPr>
              <w:t>10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10</w:t>
            </w:r>
            <w:r w:rsidRPr="00203285">
              <w:rPr>
                <w:rFonts w:ascii="Trebuchet MS" w:hAnsi="Trebuchet MS"/>
                <w:lang w:val="en-GB"/>
              </w:rPr>
              <w:t>)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 xml:space="preserve"> m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>.</w:t>
            </w:r>
          </w:p>
          <w:p w14:paraId="08E96453" w14:textId="77777777" w:rsidR="005E73DE" w:rsidRPr="00203285" w:rsidRDefault="005E73DE" w:rsidP="00980D1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If 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n</w:t>
            </w:r>
            <w:r w:rsidRPr="00203285">
              <w:rPr>
                <w:rFonts w:ascii="Trebuchet MS" w:hAnsi="Trebuchet MS"/>
                <w:lang w:val="en-GB"/>
              </w:rPr>
              <w:t xml:space="preserve"> is the number of gold atoms in the unit cell, then the mass of the unit cell is </w:t>
            </w:r>
            <w:r w:rsidRPr="00203285">
              <w:rPr>
                <w:rFonts w:ascii="Trebuchet MS" w:hAnsi="Trebuchet MS"/>
                <w:i/>
                <w:lang w:val="en-GB"/>
              </w:rPr>
              <w:t>n</w:t>
            </w:r>
            <w:r w:rsidRPr="00203285">
              <w:rPr>
                <w:rFonts w:ascii="Trebuchet MS" w:hAnsi="Trebuchet MS"/>
                <w:i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i/>
                <w:lang w:val="en-GB"/>
              </w:rPr>
              <w:t>×</w:t>
            </w:r>
            <w:r w:rsidRPr="00203285">
              <w:rPr>
                <w:rFonts w:ascii="Trebuchet MS" w:hAnsi="Trebuchet MS"/>
                <w:i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lang w:val="en-GB"/>
              </w:rPr>
              <w:t>197.0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lang w:val="en-GB"/>
              </w:rPr>
              <w:t>×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lang w:val="en-GB"/>
              </w:rPr>
              <w:t>1.66·10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27</w:t>
            </w:r>
            <w:r w:rsidRPr="00203285">
              <w:rPr>
                <w:rFonts w:ascii="Trebuchet MS" w:hAnsi="Trebuchet MS"/>
                <w:lang w:val="en-GB"/>
              </w:rPr>
              <w:t xml:space="preserve"> kg.</w:t>
            </w:r>
          </w:p>
          <w:p w14:paraId="7CBA8304" w14:textId="77777777" w:rsidR="005E73DE" w:rsidRPr="00203285" w:rsidRDefault="005E73DE" w:rsidP="00980D1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The density is therefore </w:t>
            </w:r>
            <w:r w:rsidRPr="001937F8">
              <w:rPr>
                <w:rFonts w:ascii="Trebuchet MS" w:hAnsi="Trebuchet MS"/>
                <w:noProof/>
                <w:position w:val="-28"/>
                <w:lang w:val="en-GB"/>
              </w:rPr>
              <w:object w:dxaOrig="4440" w:dyaOrig="680" w14:anchorId="6568215F">
                <v:shape id="_x0000_i1034" type="#_x0000_t75" alt="" style="width:221.65pt;height:35.15pt" o:ole="">
                  <v:imagedata r:id="rId36" o:title=""/>
                </v:shape>
                <o:OLEObject Type="Embed" ProgID="Equation.DSMT4" ShapeID="_x0000_i1034" DrawAspect="Content" ObjectID="_1834054348" r:id="rId37"/>
              </w:object>
            </w:r>
            <w:r w:rsidRPr="00203285">
              <w:rPr>
                <w:rFonts w:ascii="Trebuchet MS" w:hAnsi="Trebuchet MS"/>
                <w:lang w:val="en-GB"/>
              </w:rPr>
              <w:t xml:space="preserve">, which gives 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n</w:t>
            </w:r>
            <w:r w:rsidRPr="001937F8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1937F8">
              <w:rPr>
                <w:rFonts w:ascii="Trebuchet MS" w:hAnsi="Trebuchet MS"/>
                <w:lang w:val="en-GB"/>
              </w:rPr>
              <w:t>=</w:t>
            </w:r>
            <w:r w:rsidRPr="001937F8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1937F8">
              <w:rPr>
                <w:rFonts w:ascii="Trebuchet MS" w:hAnsi="Trebuchet MS"/>
                <w:lang w:val="en-GB"/>
              </w:rPr>
              <w:t>4</w:t>
            </w:r>
            <w:r w:rsidRPr="00203285">
              <w:rPr>
                <w:rFonts w:ascii="Trebuchet MS" w:hAnsi="Trebuchet MS"/>
                <w:i/>
                <w:iCs/>
                <w:lang w:val="en-GB"/>
              </w:rPr>
              <w:t>,</w:t>
            </w:r>
            <w:r w:rsidRPr="00203285">
              <w:rPr>
                <w:rFonts w:ascii="Trebuchet MS" w:hAnsi="Trebuchet MS"/>
                <w:lang w:val="en-GB"/>
              </w:rPr>
              <w:t xml:space="preserve"> and this corresponds to a face-centred cubic unit cell.</w:t>
            </w:r>
          </w:p>
        </w:tc>
      </w:tr>
      <w:tr w:rsidR="00F96EA7" w:rsidRPr="00203285" w14:paraId="1836FB5E" w14:textId="77777777" w:rsidTr="00CE2E3B">
        <w:tc>
          <w:tcPr>
            <w:tcW w:w="535" w:type="dxa"/>
          </w:tcPr>
          <w:p w14:paraId="14334C5B" w14:textId="77777777" w:rsidR="00F96EA7" w:rsidRPr="005E73DE" w:rsidRDefault="00F96EA7" w:rsidP="00F96EA7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F04F3F6" w14:textId="77777777" w:rsidR="00F96EA7" w:rsidRPr="00203285" w:rsidRDefault="00F96EA7" w:rsidP="00F96E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</w:tcPr>
          <w:p w14:paraId="4C0FE0FC" w14:textId="77777777" w:rsidR="00F96EA7" w:rsidRPr="00203285" w:rsidRDefault="00F96EA7" w:rsidP="00F96EA7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F96EA7" w:rsidRPr="00203285" w14:paraId="63DA2F2E" w14:textId="77777777" w:rsidTr="00CE2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6B8E" w14:textId="77777777" w:rsidR="00F96EA7" w:rsidRPr="00203285" w:rsidRDefault="00F96EA7" w:rsidP="00F96EA7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2110F" w14:textId="77777777" w:rsidR="00F96EA7" w:rsidRPr="00203285" w:rsidRDefault="00F96EA7" w:rsidP="00F96E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4A8E" w14:textId="77777777" w:rsidR="00F96EA7" w:rsidRPr="00203285" w:rsidRDefault="00F96EA7" w:rsidP="00F96EA7">
            <w:pPr>
              <w:pStyle w:val="Stand"/>
              <w:spacing w:before="0" w:line="276" w:lineRule="auto"/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pH / acid-base</w:t>
            </w:r>
          </w:p>
        </w:tc>
      </w:tr>
      <w:tr w:rsidR="00CD0385" w:rsidRPr="00203285" w14:paraId="5C8CBEF1" w14:textId="77777777" w:rsidTr="00CE2E3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7B2" w14:textId="3EBFD983" w:rsidR="00CD0385" w:rsidRPr="00203285" w:rsidRDefault="00CD0385" w:rsidP="00CD0385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58E" w14:textId="370EF814" w:rsidR="00CD0385" w:rsidRPr="00203285" w:rsidRDefault="00CD0385" w:rsidP="00CD0385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444" w14:textId="573494F8" w:rsidR="00AD3367" w:rsidRPr="00203285" w:rsidRDefault="00AD3367" w:rsidP="00AD3367">
            <w:pPr>
              <w:tabs>
                <w:tab w:val="right" w:pos="9639"/>
              </w:tabs>
              <w:spacing w:before="60" w:after="60"/>
              <w:ind w:left="4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5</w:t>
            </w:r>
            <w:r w:rsidRPr="00203285">
              <w:rPr>
                <w:rFonts w:ascii="Trebuchet MS" w:hAnsi="Trebuchet MS"/>
                <w:lang w:val="en-GB"/>
              </w:rPr>
              <w:t>NH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203285">
              <w:rPr>
                <w:rFonts w:ascii="Trebuchet MS" w:hAnsi="Trebuchet MS"/>
                <w:lang w:val="en-GB"/>
              </w:rPr>
              <w:t xml:space="preserve">  +  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O  </w:t>
            </w:r>
            <w:r w:rsidR="00420A4C">
              <w:rPr>
                <w:rFonts w:ascii="Trebuchet MS" w:hAnsi="Trebuchet MS"/>
                <w:noProof/>
              </w:rPr>
              <w:drawing>
                <wp:inline distT="0" distB="0" distL="0" distR="0" wp14:anchorId="7F5D6590" wp14:editId="4EDCFFF4">
                  <wp:extent cx="222885" cy="95416"/>
                  <wp:effectExtent l="0" t="0" r="571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87" cy="9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0A4C">
              <w:rPr>
                <w:rFonts w:ascii="Trebuchet MS" w:hAnsi="Trebuchet MS"/>
                <w:lang w:val="en-GB"/>
              </w:rPr>
              <w:t xml:space="preserve"> </w:t>
            </w:r>
            <w:r w:rsidR="00420A4C" w:rsidRPr="00420A4C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5</w:t>
            </w:r>
            <w:r w:rsidRPr="00203285">
              <w:rPr>
                <w:rFonts w:ascii="Trebuchet MS" w:hAnsi="Trebuchet MS"/>
                <w:lang w:val="en-GB"/>
              </w:rPr>
              <w:t>NH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  +  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>O</w:t>
            </w:r>
            <w:r w:rsidRPr="00203285">
              <w:rPr>
                <w:rFonts w:ascii="Trebuchet MS" w:hAnsi="Trebuchet MS"/>
                <w:szCs w:val="20"/>
                <w:vertAlign w:val="superscript"/>
                <w:lang w:val="en-GB"/>
              </w:rPr>
              <w:t>+</w:t>
            </w:r>
            <w:r w:rsidRPr="00203285">
              <w:rPr>
                <w:rFonts w:ascii="Trebuchet MS" w:hAnsi="Trebuchet MS"/>
                <w:lang w:val="en-GB"/>
              </w:rPr>
              <w:t xml:space="preserve">   </w:t>
            </w:r>
          </w:p>
          <w:p w14:paraId="77C25F85" w14:textId="77777777" w:rsidR="00AD3367" w:rsidRPr="00203285" w:rsidRDefault="00AD3367" w:rsidP="00AD3367">
            <w:pPr>
              <w:tabs>
                <w:tab w:val="right" w:pos="9639"/>
              </w:tabs>
              <w:spacing w:before="60" w:after="60"/>
              <w:ind w:left="4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 3.61 %                       96.39 %                  </w:t>
            </w:r>
          </w:p>
          <w:p w14:paraId="76D761B5" w14:textId="223B2ACA" w:rsidR="00AD3367" w:rsidRPr="00203285" w:rsidRDefault="00296849" w:rsidP="00AD3367">
            <w:pPr>
              <w:tabs>
                <w:tab w:val="right" w:pos="9639"/>
              </w:tabs>
              <w:spacing w:before="60" w:after="60"/>
              <w:ind w:left="40"/>
              <w:rPr>
                <w:rFonts w:ascii="Trebuchet MS" w:hAnsi="Trebuchet MS"/>
                <w:szCs w:val="20"/>
                <w:lang w:val="en-GB"/>
              </w:rPr>
            </w:pPr>
            <w:r w:rsidRPr="00203285">
              <w:rPr>
                <w:rFonts w:ascii="Trebuchet MS" w:hAnsi="Trebuchet MS"/>
                <w:noProof/>
                <w:position w:val="-30"/>
                <w:szCs w:val="20"/>
                <w:lang w:val="en-GB"/>
              </w:rPr>
              <w:object w:dxaOrig="4320" w:dyaOrig="700" w14:anchorId="60AEA698">
                <v:shape id="_x0000_i1035" type="#_x0000_t75" alt="" style="width:217.7pt;height:36.3pt" o:ole="">
                  <v:imagedata r:id="rId38" o:title=""/>
                </v:shape>
                <o:OLEObject Type="Embed" ProgID="Equation.DSMT4" ShapeID="_x0000_i1035" DrawAspect="Content" ObjectID="_1834054349" r:id="rId39"/>
              </w:object>
            </w:r>
            <w:r w:rsidR="00AD3367" w:rsidRPr="00203285">
              <w:rPr>
                <w:rFonts w:ascii="Trebuchet MS" w:hAnsi="Trebuchet MS"/>
                <w:lang w:val="en-GB"/>
              </w:rPr>
              <w:t>2.03·10</w:t>
            </w:r>
            <w:r w:rsidR="00AD3367" w:rsidRPr="00203285">
              <w:rPr>
                <w:rFonts w:ascii="Trebuchet MS" w:hAnsi="Trebuchet MS"/>
                <w:vertAlign w:val="superscript"/>
                <w:lang w:val="en-GB"/>
              </w:rPr>
              <w:t>—10</w:t>
            </w:r>
            <w:r w:rsidR="00AD3367" w:rsidRPr="00203285">
              <w:rPr>
                <w:rFonts w:ascii="Trebuchet MS" w:hAnsi="Trebuchet MS"/>
                <w:lang w:val="en-GB"/>
              </w:rPr>
              <w:t> </w:t>
            </w:r>
            <w:r w:rsidR="00AD3367" w:rsidRPr="00203285">
              <w:rPr>
                <w:rFonts w:ascii="Trebuchet MS" w:hAnsi="Trebuchet MS"/>
                <w:szCs w:val="20"/>
                <w:lang w:val="en-GB"/>
              </w:rPr>
              <w:t xml:space="preserve">    </w:t>
            </w:r>
          </w:p>
          <w:p w14:paraId="3379A3C6" w14:textId="3FCC4847" w:rsidR="00CD0385" w:rsidRPr="00203285" w:rsidRDefault="00AD3367" w:rsidP="00AD3367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  <w:lang w:val="en-GB"/>
              </w:rPr>
            </w:pPr>
            <w:proofErr w:type="spellStart"/>
            <w:r w:rsidRPr="00203285">
              <w:rPr>
                <w:rFonts w:ascii="Trebuchet MS" w:hAnsi="Trebuchet MS"/>
                <w:szCs w:val="22"/>
                <w:lang w:val="en-GB"/>
              </w:rPr>
              <w:t>p</w:t>
            </w:r>
            <w:r w:rsidRPr="00203285">
              <w:rPr>
                <w:rFonts w:ascii="Trebuchet MS" w:hAnsi="Trebuchet MS"/>
                <w:i/>
                <w:iCs/>
                <w:szCs w:val="22"/>
                <w:lang w:val="en-GB"/>
              </w:rPr>
              <w:t>K</w:t>
            </w:r>
            <w:r w:rsidRPr="00203285">
              <w:rPr>
                <w:rFonts w:ascii="Trebuchet MS" w:hAnsi="Trebuchet MS"/>
                <w:szCs w:val="22"/>
                <w:vertAlign w:val="subscript"/>
                <w:lang w:val="en-GB"/>
              </w:rPr>
              <w:t>a</w:t>
            </w:r>
            <w:proofErr w:type="spellEnd"/>
            <w:r w:rsidRPr="00203285">
              <w:rPr>
                <w:rFonts w:ascii="Trebuchet MS" w:hAnsi="Trebuchet MS"/>
                <w:szCs w:val="22"/>
                <w:lang w:val="en-GB"/>
              </w:rPr>
              <w:t xml:space="preserve"> = 9.69.</w:t>
            </w:r>
          </w:p>
        </w:tc>
      </w:tr>
    </w:tbl>
    <w:p w14:paraId="4C49BA83" w14:textId="77777777" w:rsidR="00CE2E3B" w:rsidRDefault="00CE2E3B">
      <w:r>
        <w:br w:type="page"/>
      </w: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"/>
        <w:gridCol w:w="426"/>
        <w:gridCol w:w="8542"/>
      </w:tblGrid>
      <w:tr w:rsidR="00CE2E3B" w:rsidRPr="00203285" w14:paraId="39D6E52E" w14:textId="77777777" w:rsidTr="004F4A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D42" w14:textId="0422F626" w:rsidR="00CE2E3B" w:rsidRPr="00203285" w:rsidRDefault="00CE2E3B" w:rsidP="00980D13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lastRenderedPageBreak/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6B7" w14:textId="77777777" w:rsidR="00CE2E3B" w:rsidRPr="00203285" w:rsidRDefault="00CE2E3B" w:rsidP="00980D1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4A0" w14:textId="77777777" w:rsidR="00CE2E3B" w:rsidRPr="00203285" w:rsidRDefault="00CE2E3B" w:rsidP="00980D13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As long as HCOOH is present, it holds that [Na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203285">
              <w:rPr>
                <w:rFonts w:ascii="Trebuchet MS" w:hAnsi="Trebuchet MS"/>
                <w:lang w:val="en-GB"/>
              </w:rPr>
              <w:t>] = [HCOO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lang w:val="en-GB"/>
              </w:rPr>
              <w:t>], since for every Na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203285">
              <w:rPr>
                <w:rFonts w:ascii="Trebuchet MS" w:hAnsi="Trebuchet MS"/>
                <w:lang w:val="en-GB"/>
              </w:rPr>
              <w:t xml:space="preserve"> ion that is added, one HCOOH molecule is converted into HCOO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lang w:val="en-GB"/>
              </w:rPr>
              <w:t xml:space="preserve"> through reaction with OH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lang w:val="en-GB"/>
              </w:rPr>
              <w:t>.</w:t>
            </w:r>
          </w:p>
          <w:p w14:paraId="1EE45D2A" w14:textId="77777777" w:rsidR="00CE2E3B" w:rsidRPr="00203285" w:rsidRDefault="00CE2E3B" w:rsidP="00980D13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The equivalence point is reached after the addition of 27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t>mL of sodium hydroxide solution, which means that</w:t>
            </w:r>
            <w:r>
              <w:rPr>
                <w:rFonts w:ascii="Trebuchet MS" w:hAnsi="Trebuchet MS"/>
                <w:lang w:val="en-GB"/>
              </w:rPr>
              <w:t xml:space="preserve"> after</w:t>
            </w:r>
            <w:r w:rsidRPr="00203285">
              <w:rPr>
                <w:rFonts w:ascii="Trebuchet MS" w:hAnsi="Trebuchet MS"/>
                <w:lang w:val="en-GB"/>
              </w:rPr>
              <w:t xml:space="preserve"> 15.0 mL more than half of the HCOOH has been converted into HCOO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lang w:val="en-GB"/>
              </w:rPr>
              <w:t>.</w:t>
            </w:r>
          </w:p>
        </w:tc>
      </w:tr>
      <w:tr w:rsidR="00CD0385" w:rsidRPr="00203285" w14:paraId="18DD3DC4" w14:textId="77777777" w:rsidTr="004F4A95">
        <w:tc>
          <w:tcPr>
            <w:tcW w:w="535" w:type="dxa"/>
          </w:tcPr>
          <w:p w14:paraId="031A31FF" w14:textId="77777777" w:rsidR="00CD0385" w:rsidRPr="00CE2E3B" w:rsidRDefault="00CD0385" w:rsidP="00CD0385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EFCA488" w14:textId="77777777" w:rsidR="00CD0385" w:rsidRPr="00203285" w:rsidRDefault="00CD0385" w:rsidP="00CD03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</w:tcPr>
          <w:p w14:paraId="5D40C548" w14:textId="77777777" w:rsidR="00CD0385" w:rsidRPr="00203285" w:rsidRDefault="00CD0385" w:rsidP="00CD0385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27492B" w:rsidRPr="00203285" w14:paraId="0095EC3B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5F3F6305" w14:textId="562EDCD2" w:rsidR="0027492B" w:rsidRPr="00203285" w:rsidRDefault="0027492B" w:rsidP="0027492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1DC69EBF" w14:textId="77777777" w:rsidR="0027492B" w:rsidRPr="00203285" w:rsidRDefault="0027492B" w:rsidP="00274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nil"/>
              <w:left w:val="nil"/>
              <w:right w:val="nil"/>
            </w:tcBorders>
          </w:tcPr>
          <w:p w14:paraId="67C4B663" w14:textId="41F75F66" w:rsidR="0027492B" w:rsidRPr="00203285" w:rsidRDefault="0027492B" w:rsidP="0027492B">
            <w:pPr>
              <w:spacing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203285">
              <w:rPr>
                <w:rFonts w:ascii="Trebuchet MS" w:hAnsi="Trebuchet MS"/>
                <w:b/>
                <w:sz w:val="28"/>
                <w:szCs w:val="28"/>
                <w:lang w:val="en-GB"/>
              </w:rPr>
              <w:t>Redox and electrochemistry</w:t>
            </w:r>
          </w:p>
        </w:tc>
      </w:tr>
      <w:tr w:rsidR="001005DE" w:rsidRPr="00203285" w14:paraId="39DA275A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</w:tcPr>
          <w:p w14:paraId="0C97EF04" w14:textId="52FED7B4" w:rsidR="001005DE" w:rsidRPr="00203285" w:rsidRDefault="001005DE" w:rsidP="001005DE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12</w:t>
            </w:r>
          </w:p>
        </w:tc>
        <w:tc>
          <w:tcPr>
            <w:tcW w:w="426" w:type="dxa"/>
          </w:tcPr>
          <w:p w14:paraId="3BB92241" w14:textId="7DE3FE93" w:rsidR="001005DE" w:rsidRPr="00203285" w:rsidRDefault="001005DE" w:rsidP="001005DE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42" w:type="dxa"/>
            <w:tcBorders>
              <w:bottom w:val="single" w:sz="4" w:space="0" w:color="auto"/>
            </w:tcBorders>
            <w:vAlign w:val="center"/>
          </w:tcPr>
          <w:p w14:paraId="70CAD233" w14:textId="708F364A" w:rsidR="00AD3367" w:rsidRPr="00203285" w:rsidRDefault="00AD3367" w:rsidP="00AD336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The Nernst equation for the Mn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2+</w:t>
            </w:r>
            <w:r w:rsidRPr="00203285">
              <w:rPr>
                <w:rFonts w:ascii="Trebuchet MS" w:hAnsi="Trebuchet MS"/>
                <w:lang w:val="en-GB"/>
              </w:rPr>
              <w:t>/MnO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lang w:val="en-GB"/>
              </w:rPr>
              <w:t>,</w:t>
            </w:r>
            <w:r w:rsidR="00AF691E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203285">
              <w:rPr>
                <w:rFonts w:ascii="Trebuchet MS" w:hAnsi="Trebuchet MS"/>
                <w:lang w:val="en-GB"/>
              </w:rPr>
              <w:t xml:space="preserve"> redox couple is:</w:t>
            </w:r>
          </w:p>
          <w:p w14:paraId="4863DB20" w14:textId="0E0E4A8B" w:rsidR="001005DE" w:rsidRPr="00203285" w:rsidRDefault="0062677E" w:rsidP="00AD336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420A4C">
              <w:rPr>
                <w:rFonts w:ascii="Trebuchet MS" w:hAnsi="Trebuchet MS"/>
                <w:noProof/>
                <w:position w:val="-28"/>
                <w:lang w:val="en-GB"/>
              </w:rPr>
              <w:object w:dxaOrig="7440" w:dyaOrig="680" w14:anchorId="7815A0E8">
                <v:shape id="_x0000_i1036" type="#_x0000_t75" alt="" style="width:380.4pt;height:31.2pt" o:ole="">
                  <v:imagedata r:id="rId40" o:title=""/>
                </v:shape>
                <o:OLEObject Type="Embed" ProgID="Equation.DSMT4" ShapeID="_x0000_i1036" DrawAspect="Content" ObjectID="_1834054350" r:id="rId41"/>
              </w:object>
            </w:r>
          </w:p>
        </w:tc>
      </w:tr>
      <w:tr w:rsidR="0006036D" w:rsidRPr="00203285" w14:paraId="3FA3FF52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</w:tcPr>
          <w:p w14:paraId="4FA9B274" w14:textId="3D472E96" w:rsidR="0006036D" w:rsidRPr="00203285" w:rsidRDefault="003F77A9" w:rsidP="0006036D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13</w:t>
            </w:r>
          </w:p>
        </w:tc>
        <w:tc>
          <w:tcPr>
            <w:tcW w:w="426" w:type="dxa"/>
          </w:tcPr>
          <w:p w14:paraId="3C2FFF15" w14:textId="25815257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2B9AFD70" w14:textId="77777777" w:rsidR="00420A4C" w:rsidRPr="00203285" w:rsidRDefault="00420A4C" w:rsidP="00420A4C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The half-equations during the charging of the lead-acid battery are:</w:t>
            </w:r>
          </w:p>
          <w:p w14:paraId="73F981C8" w14:textId="77777777" w:rsidR="00420A4C" w:rsidRPr="00203285" w:rsidRDefault="00420A4C" w:rsidP="00420A4C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Negative electrode: PbSO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203285">
              <w:rPr>
                <w:rFonts w:ascii="Trebuchet MS" w:hAnsi="Trebuchet MS"/>
                <w:lang w:val="en-GB"/>
              </w:rPr>
              <w:t>(s)  +  2 e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lang w:val="en-GB"/>
              </w:rPr>
              <w:t xml:space="preserve">  </w:t>
            </w:r>
            <w:r w:rsidRPr="00A25DBF">
              <w:rPr>
                <w:rFonts w:ascii="Trebuchet MS" w:hAnsi="Trebuchet MS"/>
              </w:rPr>
              <w:sym w:font="Symbol" w:char="00AE"/>
            </w:r>
            <w:r w:rsidRPr="00203285">
              <w:rPr>
                <w:rFonts w:ascii="Trebuchet MS" w:hAnsi="Trebuchet MS"/>
                <w:lang w:val="en-GB"/>
              </w:rPr>
              <w:t xml:space="preserve">  Pb(s)  +  SO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2—</w:t>
            </w:r>
            <w:r w:rsidRPr="00203285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203285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203285">
              <w:rPr>
                <w:rFonts w:ascii="Trebuchet MS" w:hAnsi="Trebuchet MS"/>
                <w:lang w:val="en-GB"/>
              </w:rPr>
              <w:t>)</w:t>
            </w:r>
          </w:p>
          <w:p w14:paraId="18599489" w14:textId="036809A8" w:rsidR="0006036D" w:rsidRPr="00203285" w:rsidRDefault="001F2ECF" w:rsidP="001F2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right="-106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 xml:space="preserve">Positive electrode:  </w:t>
            </w:r>
            <w:r w:rsidRPr="00203285">
              <w:rPr>
                <w:rFonts w:ascii="Trebuchet MS" w:hAnsi="Trebuchet MS"/>
                <w:lang w:val="en-GB"/>
              </w:rPr>
              <w:t>PbSO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203285">
              <w:rPr>
                <w:rFonts w:ascii="Trebuchet MS" w:hAnsi="Trebuchet MS"/>
                <w:lang w:val="en-GB"/>
              </w:rPr>
              <w:t>(s)  +  2 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O(l)  </w:t>
            </w:r>
            <w:r w:rsidRPr="00A25DBF">
              <w:rPr>
                <w:rFonts w:ascii="Trebuchet MS" w:hAnsi="Trebuchet MS"/>
              </w:rPr>
              <w:sym w:font="Symbol" w:char="00AE"/>
            </w:r>
            <w:r w:rsidRPr="00203285">
              <w:rPr>
                <w:rFonts w:ascii="Trebuchet MS" w:hAnsi="Trebuchet MS"/>
                <w:lang w:val="en-GB"/>
              </w:rPr>
              <w:t xml:space="preserve">  PbO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>(s)  +  4 H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203285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203285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203285">
              <w:rPr>
                <w:rFonts w:ascii="Trebuchet MS" w:hAnsi="Trebuchet MS"/>
                <w:lang w:val="en-GB"/>
              </w:rPr>
              <w:t>)  +  SO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2—</w:t>
            </w:r>
            <w:r w:rsidRPr="00203285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203285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203285">
              <w:rPr>
                <w:rFonts w:ascii="Trebuchet MS" w:hAnsi="Trebuchet MS"/>
                <w:lang w:val="en-GB"/>
              </w:rPr>
              <w:t>)  +  2 e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</w:p>
        </w:tc>
      </w:tr>
      <w:tr w:rsidR="0006036D" w:rsidRPr="00203285" w14:paraId="0E9DBA81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</w:tcPr>
          <w:p w14:paraId="0124818A" w14:textId="320F273E" w:rsidR="0006036D" w:rsidRPr="00203285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14</w:t>
            </w:r>
          </w:p>
        </w:tc>
        <w:tc>
          <w:tcPr>
            <w:tcW w:w="426" w:type="dxa"/>
          </w:tcPr>
          <w:p w14:paraId="708A3670" w14:textId="776DA97C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7D945128" w14:textId="78B119BE" w:rsidR="0006036D" w:rsidRPr="00203285" w:rsidRDefault="0006036D" w:rsidP="0006036D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The charge of Cu changes from 1+ to 2+ in reaction 2.</w:t>
            </w:r>
          </w:p>
          <w:p w14:paraId="3DFA61C5" w14:textId="5DA0208C" w:rsidR="0006036D" w:rsidRPr="00203285" w:rsidRDefault="0006036D" w:rsidP="0006036D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The charge on Cu remains 2+ in reaction 3.</w:t>
            </w:r>
          </w:p>
          <w:p w14:paraId="1101D6E5" w14:textId="5D783615" w:rsidR="0006036D" w:rsidRPr="00203285" w:rsidRDefault="0006036D" w:rsidP="0006036D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>The charge on Cu remains 2+ in reaction 4.</w:t>
            </w:r>
          </w:p>
        </w:tc>
      </w:tr>
      <w:tr w:rsidR="00A46A67" w:rsidRPr="00203285" w14:paraId="5F042402" w14:textId="77777777" w:rsidTr="004F4A95">
        <w:tc>
          <w:tcPr>
            <w:tcW w:w="535" w:type="dxa"/>
          </w:tcPr>
          <w:p w14:paraId="2B04954F" w14:textId="77777777" w:rsidR="00A46A67" w:rsidRPr="00203285" w:rsidRDefault="00A46A67" w:rsidP="00F87DE7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69E0BA62" w14:textId="77777777" w:rsidR="00A46A67" w:rsidRPr="00203285" w:rsidRDefault="00A46A67" w:rsidP="00F87D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</w:tcPr>
          <w:p w14:paraId="6D5B34C4" w14:textId="77777777" w:rsidR="00A46A67" w:rsidRPr="00203285" w:rsidRDefault="00A46A67" w:rsidP="00F87DE7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06036D" w:rsidRPr="00203285" w14:paraId="5C1AB03F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6A5C32B4" w14:textId="77777777" w:rsidR="0006036D" w:rsidRPr="00203285" w:rsidRDefault="0006036D" w:rsidP="0006036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E122025" w14:textId="77777777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815D7" w14:textId="77777777" w:rsidR="0006036D" w:rsidRPr="00203285" w:rsidRDefault="0006036D" w:rsidP="000603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b/>
                <w:sz w:val="28"/>
                <w:szCs w:val="28"/>
                <w:lang w:val="en-GB"/>
              </w:rPr>
              <w:t>Analysis</w:t>
            </w:r>
          </w:p>
        </w:tc>
      </w:tr>
      <w:tr w:rsidR="0006036D" w:rsidRPr="00203285" w14:paraId="04AD8F5C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5" w:type="dxa"/>
            <w:tcBorders>
              <w:bottom w:val="single" w:sz="4" w:space="0" w:color="auto"/>
            </w:tcBorders>
          </w:tcPr>
          <w:p w14:paraId="6BFE853F" w14:textId="4DEA259A" w:rsidR="0006036D" w:rsidRPr="00203285" w:rsidRDefault="0006036D" w:rsidP="0006036D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4AAF36" w14:textId="599D3F1A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78352475" w14:textId="1096E434" w:rsidR="00C627A0" w:rsidRPr="00203285" w:rsidRDefault="00C627A0" w:rsidP="001F2ECF">
            <w:pPr>
              <w:pStyle w:val="Normaalweb"/>
              <w:spacing w:before="60" w:beforeAutospacing="0" w:after="0" w:afterAutospacing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>In spectrum 1, a strong C=O stretching vibration of a ketone is visible at 1715 cm</w:t>
            </w:r>
            <w:r w:rsidR="003C3597"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sz w:val="22"/>
                <w:szCs w:val="22"/>
                <w:lang w:val="en-GB"/>
              </w:rPr>
              <w:t>¹, which corresponds to substance II.</w:t>
            </w:r>
          </w:p>
          <w:p w14:paraId="32305EB2" w14:textId="0745EEFC" w:rsidR="0006036D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szCs w:val="22"/>
                <w:lang w:val="en-GB"/>
              </w:rPr>
              <w:t>In spectrum 2, a strong and broad O</w:t>
            </w:r>
            <w:r w:rsidR="001F2ECF" w:rsidRPr="001F2ECF">
              <w:rPr>
                <w:rFonts w:ascii="Trebuchet MS" w:hAnsi="Trebuchet MS"/>
                <w:szCs w:val="22"/>
                <w:vertAlign w:val="superscript"/>
                <w:lang w:val="en-GB"/>
              </w:rPr>
              <w:t> </w:t>
            </w:r>
            <w:r w:rsidR="001F2ECF" w:rsidRPr="00203285">
              <w:rPr>
                <w:rFonts w:ascii="Trebuchet MS" w:hAnsi="Trebuchet MS"/>
                <w:lang w:val="en-GB"/>
              </w:rPr>
              <w:t>—</w:t>
            </w:r>
            <w:r w:rsidR="001F2ECF" w:rsidRPr="001F2ECF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H stretching vibration is visible at </w:t>
            </w:r>
            <w:r w:rsidR="001F2ECF">
              <w:rPr>
                <w:rFonts w:ascii="Trebuchet MS" w:hAnsi="Trebuchet MS"/>
                <w:szCs w:val="22"/>
                <w:lang w:val="en-GB"/>
              </w:rPr>
              <w:br/>
            </w:r>
            <w:r w:rsidRPr="00203285">
              <w:rPr>
                <w:rFonts w:ascii="Trebuchet MS" w:hAnsi="Trebuchet MS"/>
                <w:szCs w:val="22"/>
                <w:lang w:val="en-GB"/>
              </w:rPr>
              <w:t>3200</w:t>
            </w:r>
            <w:r w:rsidR="001F2ECF">
              <w:rPr>
                <w:rFonts w:ascii="Trebuchet MS" w:hAnsi="Trebuchet MS"/>
                <w:szCs w:val="22"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–</w:t>
            </w:r>
            <w:r w:rsidR="001F2ECF">
              <w:rPr>
                <w:rFonts w:ascii="Trebuchet MS" w:hAnsi="Trebuchet MS"/>
                <w:szCs w:val="22"/>
                <w:vertAlign w:val="superscript"/>
                <w:lang w:val="en-GB"/>
              </w:rPr>
              <w:t> 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3500</w:t>
            </w:r>
            <w:r w:rsidR="001F2ECF">
              <w:rPr>
                <w:rFonts w:ascii="Trebuchet MS" w:hAnsi="Trebuchet MS"/>
                <w:szCs w:val="22"/>
                <w:lang w:val="en-GB"/>
              </w:rPr>
              <w:t> 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cm</w:t>
            </w:r>
            <w:r w:rsidR="003D06C1"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¹, which corresponds to substance III.</w:t>
            </w:r>
          </w:p>
        </w:tc>
      </w:tr>
      <w:tr w:rsidR="0006036D" w:rsidRPr="00203285" w14:paraId="45FDB4D8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FCEB8" w14:textId="77777777" w:rsidR="0006036D" w:rsidRPr="00203285" w:rsidRDefault="0006036D" w:rsidP="0006036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A4C92" w14:textId="77777777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8742D" w14:textId="77777777" w:rsidR="0006036D" w:rsidRPr="00203285" w:rsidRDefault="0006036D" w:rsidP="000603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06036D" w:rsidRPr="00203285" w14:paraId="60F0D09C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83547" w14:textId="7703F8D8" w:rsidR="0006036D" w:rsidRPr="00203285" w:rsidRDefault="0006036D" w:rsidP="000603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0B4AC" w14:textId="77777777" w:rsidR="0006036D" w:rsidRPr="00203285" w:rsidRDefault="0006036D" w:rsidP="000603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FCFB9" w14:textId="409C60D7" w:rsidR="0006036D" w:rsidRPr="00203285" w:rsidRDefault="00C627A0" w:rsidP="0006036D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Calculations</w:t>
            </w:r>
            <w:r w:rsidR="0006036D" w:rsidRPr="00203285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  <w:tr w:rsidR="0006036D" w:rsidRPr="00203285" w14:paraId="32AB7199" w14:textId="77777777" w:rsidTr="004F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17FD9CD" w14:textId="7074635D" w:rsidR="0006036D" w:rsidRPr="00203285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D33AE0" w14:textId="1FC413A0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42" w:type="dxa"/>
            <w:tcBorders>
              <w:top w:val="single" w:sz="4" w:space="0" w:color="auto"/>
              <w:bottom w:val="single" w:sz="4" w:space="0" w:color="auto"/>
            </w:tcBorders>
          </w:tcPr>
          <w:p w14:paraId="3798586A" w14:textId="085E4F64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1.831 g CO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is equal to </w:t>
            </w:r>
            <w:r w:rsidR="001F2ECF" w:rsidRPr="001F2ECF">
              <w:rPr>
                <w:rFonts w:ascii="Trebuchet MS" w:hAnsi="Trebuchet MS"/>
                <w:noProof/>
                <w:position w:val="-22"/>
                <w:lang w:val="en-GB"/>
              </w:rPr>
              <w:object w:dxaOrig="1920" w:dyaOrig="580" w14:anchorId="14402802">
                <v:shape id="_x0000_i1037" type="#_x0000_t75" alt="" style="width:90.1pt;height:28.35pt" o:ole="">
                  <v:imagedata r:id="rId42" o:title=""/>
                </v:shape>
                <o:OLEObject Type="Embed" ProgID="Equation.DSMT4" ShapeID="_x0000_i1037" DrawAspect="Content" ObjectID="_1834054351" r:id="rId43"/>
              </w:objec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 mol </w:t>
            </w:r>
            <w:r w:rsidRPr="00203285">
              <w:rPr>
                <w:rFonts w:ascii="Trebuchet MS" w:hAnsi="Trebuchet MS"/>
                <w:noProof/>
                <w:lang w:val="en-GB"/>
              </w:rPr>
              <w:t>CO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 xml:space="preserve">2  </w:t>
            </w:r>
            <w:r w:rsidRPr="00203285">
              <w:rPr>
                <w:rFonts w:ascii="Trebuchet MS" w:hAnsi="Trebuchet MS"/>
                <w:noProof/>
                <w:lang w:val="en-GB"/>
              </w:rPr>
              <w:t>and therefore</w:t>
            </w:r>
            <w:r w:rsidRPr="00203285">
              <w:rPr>
                <w:rFonts w:ascii="Trebuchet MS" w:hAnsi="Trebuchet MS"/>
                <w:noProof/>
                <w:lang w:val="en-GB"/>
              </w:rPr>
              <w:br/>
            </w:r>
            <w:r w:rsidRPr="00203285">
              <w:rPr>
                <w:rFonts w:ascii="Trebuchet MS" w:hAnsi="Trebuchet MS"/>
                <w:szCs w:val="22"/>
                <w:lang w:val="en-GB"/>
              </w:rPr>
              <w:t>4.160·10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szCs w:val="22"/>
                <w:vertAlign w:val="superscript"/>
                <w:lang w:val="en-GB"/>
              </w:rPr>
              <w:t xml:space="preserve">2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mol </w:t>
            </w:r>
            <w:r w:rsidRPr="00203285">
              <w:rPr>
                <w:rFonts w:ascii="Trebuchet MS" w:hAnsi="Trebuchet MS"/>
                <w:noProof/>
                <w:lang w:val="en-GB"/>
              </w:rPr>
              <w:t>C.</w:t>
            </w:r>
          </w:p>
          <w:p w14:paraId="6A84B2EC" w14:textId="75E4B19F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0.750 g H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O is equal to </w:t>
            </w:r>
            <w:r w:rsidR="00D06189" w:rsidRPr="00D06189">
              <w:rPr>
                <w:rFonts w:ascii="Trebuchet MS" w:hAnsi="Trebuchet MS"/>
                <w:noProof/>
                <w:position w:val="-22"/>
                <w:lang w:val="en-GB"/>
              </w:rPr>
              <w:object w:dxaOrig="1840" w:dyaOrig="580" w14:anchorId="7C4B899F">
                <v:shape id="_x0000_i1038" type="#_x0000_t75" alt="" style="width:83.9pt;height:28.35pt" o:ole="">
                  <v:imagedata r:id="rId44" o:title=""/>
                </v:shape>
                <o:OLEObject Type="Embed" ProgID="Equation.DSMT4" ShapeID="_x0000_i1038" DrawAspect="Content" ObjectID="_1834054352" r:id="rId45"/>
              </w:object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mol </w:t>
            </w:r>
            <w:r w:rsidRPr="00203285">
              <w:rPr>
                <w:rFonts w:ascii="Trebuchet MS" w:hAnsi="Trebuchet MS"/>
                <w:noProof/>
                <w:lang w:val="en-GB"/>
              </w:rPr>
              <w:t>H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>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noProof/>
                <w:lang w:val="en-GB"/>
              </w:rPr>
              <w:t>and therefore</w:t>
            </w:r>
            <w:r w:rsidRPr="00203285">
              <w:rPr>
                <w:rFonts w:ascii="Trebuchet MS" w:hAnsi="Trebuchet MS"/>
                <w:noProof/>
                <w:lang w:val="en-GB"/>
              </w:rPr>
              <w:br/>
            </w:r>
            <w:r w:rsidRPr="00203285">
              <w:rPr>
                <w:rFonts w:ascii="Trebuchet MS" w:hAnsi="Trebuchet MS"/>
                <w:szCs w:val="22"/>
                <w:lang w:val="en-GB"/>
              </w:rPr>
              <w:t>8.32·10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szCs w:val="22"/>
                <w:vertAlign w:val="superscript"/>
                <w:lang w:val="en-GB"/>
              </w:rPr>
              <w:t>2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 mol </w:t>
            </w:r>
            <w:r w:rsidRPr="00203285">
              <w:rPr>
                <w:rFonts w:ascii="Trebuchet MS" w:hAnsi="Trebuchet MS"/>
                <w:noProof/>
                <w:lang w:val="en-GB"/>
              </w:rPr>
              <w:t>H.</w:t>
            </w:r>
          </w:p>
          <w:p w14:paraId="7FD10576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The mole ratio C : H = 1 : 2. Thus answer A or C.</w:t>
            </w:r>
          </w:p>
          <w:p w14:paraId="10CB7821" w14:textId="799A7AD6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1</w:t>
            </w:r>
            <w:r w:rsidR="00E234DD">
              <w:rPr>
                <w:rFonts w:ascii="Trebuchet MS" w:hAnsi="Trebuchet MS"/>
                <w:noProof/>
                <w:lang w:val="en-GB"/>
              </w:rPr>
              <w:t>.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000 g </w:t>
            </w: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>NO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is equal to </w:t>
            </w:r>
            <w:r w:rsidR="00D06189" w:rsidRPr="00D06189">
              <w:rPr>
                <w:rFonts w:ascii="Trebuchet MS" w:hAnsi="Trebuchet MS"/>
                <w:noProof/>
                <w:position w:val="-22"/>
                <w:lang w:val="en-GB"/>
              </w:rPr>
              <w:object w:dxaOrig="1920" w:dyaOrig="580" w14:anchorId="78EBA21A">
                <v:shape id="_x0000_i1039" type="#_x0000_t75" alt="" style="width:87.25pt;height:28.35pt" o:ole="">
                  <v:imagedata r:id="rId46" o:title=""/>
                </v:shape>
                <o:OLEObject Type="Embed" ProgID="Equation.DSMT4" ShapeID="_x0000_i1039" DrawAspect="Content" ObjectID="_1834054353" r:id="rId47"/>
              </w:object>
            </w:r>
            <w:r w:rsidR="00D06189">
              <w:rPr>
                <w:rFonts w:ascii="Trebuchet MS" w:hAnsi="Trebuchet MS"/>
                <w:noProof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mol </w:t>
            </w: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>NO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br/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and therefore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3.406·10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szCs w:val="22"/>
                <w:vertAlign w:val="superscript"/>
                <w:lang w:val="en-GB"/>
              </w:rPr>
              <w:t xml:space="preserve">2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mol </w:t>
            </w:r>
            <w:r w:rsidRPr="00203285">
              <w:rPr>
                <w:rFonts w:ascii="Trebuchet MS" w:hAnsi="Trebuchet MS"/>
                <w:noProof/>
                <w:lang w:val="en-GB"/>
              </w:rPr>
              <w:t>C.</w:t>
            </w:r>
          </w:p>
          <w:p w14:paraId="68CC51FE" w14:textId="12E66FEF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 xml:space="preserve">1.000 g </w:t>
            </w: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12</w:t>
            </w:r>
            <w:r w:rsidRPr="00203285">
              <w:rPr>
                <w:rFonts w:ascii="Trebuchet MS" w:hAnsi="Trebuchet MS"/>
                <w:lang w:val="en-GB"/>
              </w:rPr>
              <w:t>N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>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is equal to </w:t>
            </w:r>
            <w:r w:rsidR="00D06189" w:rsidRPr="00D06189">
              <w:rPr>
                <w:rFonts w:ascii="Trebuchet MS" w:hAnsi="Trebuchet MS"/>
                <w:noProof/>
                <w:position w:val="-22"/>
                <w:lang w:val="en-GB"/>
              </w:rPr>
              <w:object w:dxaOrig="2040" w:dyaOrig="580" w14:anchorId="02B6BDB4">
                <v:shape id="_x0000_i1040" type="#_x0000_t75" alt="" style="width:96.8pt;height:28.35pt" o:ole="">
                  <v:imagedata r:id="rId48" o:title=""/>
                </v:shape>
                <o:OLEObject Type="Embed" ProgID="Equation.DSMT4" ShapeID="_x0000_i1040" DrawAspect="Content" ObjectID="_1834054354" r:id="rId49"/>
              </w:objec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 mol </w:t>
            </w: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12</w:t>
            </w:r>
            <w:r w:rsidRPr="00203285">
              <w:rPr>
                <w:rFonts w:ascii="Trebuchet MS" w:hAnsi="Trebuchet MS"/>
                <w:lang w:val="en-GB"/>
              </w:rPr>
              <w:t>N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>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br/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and therefore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>4.162·10</w:t>
            </w:r>
            <w:r w:rsidRPr="00203285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203285">
              <w:rPr>
                <w:rFonts w:ascii="Trebuchet MS" w:hAnsi="Trebuchet MS"/>
                <w:szCs w:val="22"/>
                <w:vertAlign w:val="superscript"/>
                <w:lang w:val="en-GB"/>
              </w:rPr>
              <w:t xml:space="preserve">2 </w:t>
            </w:r>
            <w:r w:rsidRPr="00203285">
              <w:rPr>
                <w:rFonts w:ascii="Trebuchet MS" w:hAnsi="Trebuchet MS"/>
                <w:szCs w:val="22"/>
                <w:lang w:val="en-GB"/>
              </w:rPr>
              <w:t xml:space="preserve">mol </w:t>
            </w:r>
            <w:r w:rsidRPr="00203285">
              <w:rPr>
                <w:rFonts w:ascii="Trebuchet MS" w:hAnsi="Trebuchet MS"/>
                <w:noProof/>
                <w:lang w:val="en-GB"/>
              </w:rPr>
              <w:t>C.</w:t>
            </w:r>
          </w:p>
          <w:p w14:paraId="7286A66C" w14:textId="01726C79" w:rsidR="0006036D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 xml:space="preserve">The correct molecular formula is therefore </w:t>
            </w:r>
            <w:r w:rsidRPr="00203285">
              <w:rPr>
                <w:rFonts w:ascii="Trebuchet MS" w:hAnsi="Trebuchet MS"/>
                <w:lang w:val="en-GB"/>
              </w:rPr>
              <w:t>C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203285">
              <w:rPr>
                <w:rFonts w:ascii="Trebuchet MS" w:hAnsi="Trebuchet MS"/>
                <w:lang w:val="en-GB"/>
              </w:rPr>
              <w:t>H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12</w:t>
            </w:r>
            <w:r w:rsidRPr="00203285">
              <w:rPr>
                <w:rFonts w:ascii="Trebuchet MS" w:hAnsi="Trebuchet MS"/>
                <w:lang w:val="en-GB"/>
              </w:rPr>
              <w:t>N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>O</w:t>
            </w:r>
            <w:r w:rsidRPr="00203285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lang w:val="en-GB"/>
              </w:rPr>
              <w:t>.</w:t>
            </w:r>
          </w:p>
        </w:tc>
      </w:tr>
    </w:tbl>
    <w:p w14:paraId="382D15CB" w14:textId="77777777" w:rsidR="00B35D39" w:rsidRPr="00203285" w:rsidRDefault="00B35D39">
      <w:pPr>
        <w:rPr>
          <w:lang w:val="en-GB"/>
        </w:rPr>
      </w:pPr>
      <w:r w:rsidRPr="00203285">
        <w:rPr>
          <w:lang w:val="en-GB"/>
        </w:rPr>
        <w:br w:type="page"/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6"/>
        <w:gridCol w:w="8542"/>
      </w:tblGrid>
      <w:tr w:rsidR="0006036D" w:rsidRPr="00203285" w14:paraId="2D5842E1" w14:textId="77777777" w:rsidTr="00705266">
        <w:trPr>
          <w:trHeight w:val="35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EA1FF0C" w14:textId="34F1B803" w:rsidR="0006036D" w:rsidRPr="00203285" w:rsidRDefault="003F77A9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lastRenderedPageBreak/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C25903" w14:textId="771FD411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bottom w:val="single" w:sz="4" w:space="0" w:color="auto"/>
            </w:tcBorders>
          </w:tcPr>
          <w:p w14:paraId="76270165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The combustion reactions are:</w:t>
            </w:r>
          </w:p>
          <w:p w14:paraId="516D7481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CH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4</w:t>
            </w:r>
            <w:r w:rsidRPr="00203285">
              <w:rPr>
                <w:rFonts w:ascii="Trebuchet MS" w:hAnsi="Trebuchet MS"/>
                <w:noProof/>
                <w:lang w:val="en-GB"/>
              </w:rPr>
              <w:t>(g)  +  2 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(g)  </w:t>
            </w:r>
            <w:r w:rsidRPr="00203285">
              <w:rPr>
                <w:rFonts w:ascii="Trebuchet MS" w:hAnsi="Trebuchet MS"/>
                <w:noProof/>
                <w:lang w:val="en-GB"/>
              </w:rPr>
              <w:sym w:font="Symbol" w:char="F0AE"/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 CO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>(g) + 2 H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>O(g)       and</w:t>
            </w:r>
          </w:p>
          <w:p w14:paraId="6F1B5998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C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noProof/>
                <w:lang w:val="en-GB"/>
              </w:rPr>
              <w:t>H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8</w:t>
            </w:r>
            <w:r w:rsidRPr="00203285">
              <w:rPr>
                <w:rFonts w:ascii="Trebuchet MS" w:hAnsi="Trebuchet MS"/>
                <w:noProof/>
                <w:lang w:val="en-GB"/>
              </w:rPr>
              <w:t>(g)  +  5 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(g)  </w:t>
            </w:r>
            <w:r w:rsidRPr="00203285">
              <w:rPr>
                <w:rFonts w:ascii="Trebuchet MS" w:hAnsi="Trebuchet MS"/>
                <w:noProof/>
                <w:lang w:val="en-GB"/>
              </w:rPr>
              <w:sym w:font="Symbol" w:char="F0AE"/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 3 CO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>(g) + 4 H</w:t>
            </w:r>
            <w:r w:rsidRPr="00203285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noProof/>
                <w:lang w:val="en-GB"/>
              </w:rPr>
              <w:t>O(g)</w:t>
            </w:r>
          </w:p>
          <w:p w14:paraId="0749092B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 xml:space="preserve">All substances are in the gaseous state, so volume ratios are equal to mole ratios. Let the volume of propane be </w:t>
            </w:r>
            <w:r w:rsidRPr="003C6EB6">
              <w:rPr>
                <w:rFonts w:ascii="Trebuchet MS" w:hAnsi="Trebuchet MS"/>
                <w:i/>
                <w:iCs/>
                <w:noProof/>
                <w:lang w:val="en-GB"/>
              </w:rPr>
              <w:t>y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dm</w:t>
            </w:r>
            <w:r w:rsidRPr="00203285">
              <w:rPr>
                <w:rFonts w:ascii="Trebuchet MS" w:hAnsi="Trebuchet MS"/>
                <w:noProof/>
                <w:vertAlign w:val="superscript"/>
                <w:lang w:val="en-GB"/>
              </w:rPr>
              <w:t>3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and the volume of methane be (10.0 </w:t>
            </w:r>
            <w:r w:rsidRPr="00203285">
              <w:rPr>
                <w:rFonts w:ascii="Trebuchet MS" w:hAnsi="Trebuchet MS"/>
                <w:lang w:val="en-GB"/>
              </w:rPr>
              <w:t xml:space="preserve">— </w:t>
            </w:r>
            <w:r w:rsidRPr="003C6EB6">
              <w:rPr>
                <w:rFonts w:ascii="Trebuchet MS" w:hAnsi="Trebuchet MS"/>
                <w:i/>
                <w:iCs/>
                <w:noProof/>
                <w:lang w:val="en-GB"/>
              </w:rPr>
              <w:t>y</w:t>
            </w:r>
            <w:r w:rsidRPr="00203285">
              <w:rPr>
                <w:rFonts w:ascii="Trebuchet MS" w:hAnsi="Trebuchet MS"/>
                <w:noProof/>
                <w:lang w:val="en-GB"/>
              </w:rPr>
              <w:t>) dm</w:t>
            </w:r>
            <w:r w:rsidRPr="00203285">
              <w:rPr>
                <w:rFonts w:ascii="Trebuchet MS" w:hAnsi="Trebuchet MS"/>
                <w:noProof/>
                <w:vertAlign w:val="superscript"/>
                <w:lang w:val="en-GB"/>
              </w:rPr>
              <w:t>3</w:t>
            </w:r>
            <w:r w:rsidRPr="00203285">
              <w:rPr>
                <w:rFonts w:ascii="Trebuchet MS" w:hAnsi="Trebuchet MS"/>
                <w:noProof/>
                <w:lang w:val="en-GB"/>
              </w:rPr>
              <w:t>.</w:t>
            </w:r>
          </w:p>
          <w:p w14:paraId="17F16E4C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>Then:</w:t>
            </w:r>
          </w:p>
          <w:p w14:paraId="24210B83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 xml:space="preserve">2 </w:t>
            </w:r>
            <w:r w:rsidRPr="00203285">
              <w:rPr>
                <w:rFonts w:ascii="Trebuchet MS" w:hAnsi="Trebuchet MS"/>
                <w:noProof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(10.0 </w:t>
            </w:r>
            <w:r w:rsidRPr="00203285">
              <w:rPr>
                <w:rFonts w:ascii="Trebuchet MS" w:hAnsi="Trebuchet MS"/>
                <w:lang w:val="en-GB"/>
              </w:rPr>
              <w:t xml:space="preserve">— </w:t>
            </w:r>
            <w:r w:rsidRPr="007D2D42">
              <w:rPr>
                <w:rFonts w:ascii="Trebuchet MS" w:hAnsi="Trebuchet MS"/>
                <w:i/>
                <w:iCs/>
                <w:lang w:val="en-GB"/>
              </w:rPr>
              <w:t>y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)  +  5 </w:t>
            </w:r>
            <w:r w:rsidRPr="007D2D42">
              <w:rPr>
                <w:rFonts w:ascii="Trebuchet MS" w:hAnsi="Trebuchet MS"/>
                <w:i/>
                <w:iCs/>
                <w:noProof/>
                <w:lang w:val="en-GB"/>
              </w:rPr>
              <w:t>y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= 38.0</w:t>
            </w:r>
          </w:p>
          <w:p w14:paraId="05F1EE86" w14:textId="10C76E53" w:rsidR="0006036D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noProof/>
                <w:lang w:val="en-GB"/>
              </w:rPr>
              <w:t xml:space="preserve">From this follows that </w:t>
            </w:r>
            <w:r w:rsidR="007D2D42" w:rsidRPr="007D2D42">
              <w:rPr>
                <w:rFonts w:ascii="Trebuchet MS" w:hAnsi="Trebuchet MS"/>
                <w:i/>
                <w:iCs/>
                <w:noProof/>
                <w:lang w:val="en-GB"/>
              </w:rPr>
              <w:t>y</w:t>
            </w:r>
            <w:r w:rsidRPr="00203285">
              <w:rPr>
                <w:rFonts w:ascii="Trebuchet MS" w:hAnsi="Trebuchet MS"/>
                <w:noProof/>
                <w:lang w:val="en-GB"/>
              </w:rPr>
              <w:t xml:space="preserve"> = 6.00  and the volume percentage of propane is 60.0 %.</w:t>
            </w:r>
          </w:p>
        </w:tc>
      </w:tr>
      <w:tr w:rsidR="0006036D" w:rsidRPr="00203285" w14:paraId="76F52440" w14:textId="77777777" w:rsidTr="00554864">
        <w:trPr>
          <w:trHeight w:val="298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BE790" w14:textId="77777777" w:rsidR="0006036D" w:rsidRPr="00203285" w:rsidRDefault="0006036D" w:rsidP="0006036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F6657" w14:textId="77777777" w:rsidR="0006036D" w:rsidRPr="00203285" w:rsidRDefault="0006036D" w:rsidP="000603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5E815" w14:textId="77777777" w:rsidR="0006036D" w:rsidRPr="00203285" w:rsidRDefault="0006036D" w:rsidP="000603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883022" w:rsidRPr="00203285" w14:paraId="09FDA123" w14:textId="77777777" w:rsidTr="00DE6DA2">
        <w:trPr>
          <w:trHeight w:val="356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009F3" w14:textId="357C950D" w:rsidR="00883022" w:rsidRPr="00203285" w:rsidRDefault="00883022" w:rsidP="00883022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AAB95" w14:textId="77777777" w:rsidR="00883022" w:rsidRPr="00203285" w:rsidRDefault="00883022" w:rsidP="008830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5A14" w14:textId="77777777" w:rsidR="00883022" w:rsidRPr="00203285" w:rsidRDefault="00883022" w:rsidP="00883022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line="276" w:lineRule="auto"/>
              <w:ind w:left="0" w:firstLine="0"/>
              <w:rPr>
                <w:rFonts w:ascii="Trebuchet MS" w:hAnsi="Trebuchet MS"/>
                <w:b/>
                <w:bCs/>
                <w:lang w:val="en-GB"/>
              </w:rPr>
            </w:pPr>
            <w:r w:rsidRPr="00203285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Thermochemistry</w:t>
            </w:r>
          </w:p>
        </w:tc>
      </w:tr>
      <w:tr w:rsidR="00883022" w:rsidRPr="00203285" w14:paraId="60E21339" w14:textId="77777777" w:rsidTr="00DE6DA2">
        <w:trPr>
          <w:trHeight w:val="356"/>
        </w:trPr>
        <w:tc>
          <w:tcPr>
            <w:tcW w:w="535" w:type="dxa"/>
            <w:tcBorders>
              <w:bottom w:val="single" w:sz="4" w:space="0" w:color="auto"/>
            </w:tcBorders>
          </w:tcPr>
          <w:p w14:paraId="621B7675" w14:textId="7C215056" w:rsidR="00883022" w:rsidRPr="00203285" w:rsidRDefault="00883022" w:rsidP="00883022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18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9C4FED" w14:textId="39FC8447" w:rsidR="00883022" w:rsidRPr="00203285" w:rsidRDefault="00E43488" w:rsidP="0088302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3CACE24D" w14:textId="474B907D" w:rsidR="00C627A0" w:rsidRPr="00203285" w:rsidRDefault="00D06189" w:rsidP="00C627A0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120" w:after="12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noProof/>
                <w:position w:val="-16"/>
                <w:lang w:val="en-GB"/>
              </w:rPr>
              <w:object w:dxaOrig="7320" w:dyaOrig="420" w14:anchorId="3D0418EF">
                <v:shape id="_x0000_i1041" type="#_x0000_t75" alt="" style="width:382.9pt;height:21.45pt" o:ole="">
                  <v:imagedata r:id="rId50" o:title=""/>
                </v:shape>
                <o:OLEObject Type="Embed" ProgID="Equation.DSMT4" ShapeID="_x0000_i1041" DrawAspect="Content" ObjectID="_1834054355" r:id="rId51"/>
              </w:object>
            </w:r>
            <w:r w:rsidR="00C627A0" w:rsidRPr="00203285">
              <w:rPr>
                <w:rFonts w:ascii="Trebuchet MS" w:hAnsi="Trebuchet MS"/>
                <w:lang w:val="en-GB"/>
              </w:rPr>
              <w:t>.</w:t>
            </w:r>
          </w:p>
          <w:p w14:paraId="51B326BD" w14:textId="76AA44FD" w:rsidR="00650E5F" w:rsidRPr="00203285" w:rsidRDefault="00D06189" w:rsidP="00C627A0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120" w:after="120" w:line="276" w:lineRule="auto"/>
              <w:ind w:left="0" w:firstLine="0"/>
              <w:rPr>
                <w:lang w:val="en-GB"/>
              </w:rPr>
            </w:pPr>
            <w:r w:rsidRPr="00203285">
              <w:rPr>
                <w:rFonts w:ascii="Trebuchet MS" w:hAnsi="Trebuchet MS"/>
                <w:noProof/>
                <w:position w:val="-16"/>
                <w:lang w:val="en-GB"/>
              </w:rPr>
              <w:object w:dxaOrig="6460" w:dyaOrig="420" w14:anchorId="613D5BD8">
                <v:shape id="_x0000_i1042" type="#_x0000_t75" alt="" style="width:373.85pt;height:19.3pt" o:ole="">
                  <v:imagedata r:id="rId52" o:title=""/>
                </v:shape>
                <o:OLEObject Type="Embed" ProgID="Equation.DSMT4" ShapeID="_x0000_i1042" DrawAspect="Content" ObjectID="_1834054356" r:id="rId53"/>
              </w:object>
            </w:r>
            <w:r w:rsidR="00C627A0" w:rsidRPr="00203285">
              <w:rPr>
                <w:rFonts w:ascii="Trebuchet MS" w:hAnsi="Trebuchet MS"/>
                <w:lang w:val="en-GB"/>
              </w:rPr>
              <w:t>.</w:t>
            </w:r>
            <w:r w:rsidR="00C627A0" w:rsidRPr="00203285">
              <w:rPr>
                <w:rFonts w:ascii="Trebuchet MS" w:hAnsi="Trebuchet MS"/>
                <w:lang w:val="en-GB"/>
              </w:rPr>
              <w:br/>
              <w:t>Thus, at a temperature of 450 K, it holds that</w:t>
            </w:r>
            <w:r w:rsidR="00C627A0" w:rsidRPr="00203285">
              <w:rPr>
                <w:rFonts w:ascii="Trebuchet MS" w:hAnsi="Trebuchet MS"/>
                <w:lang w:val="en-GB"/>
              </w:rPr>
              <w:br/>
            </w:r>
            <w:proofErr w:type="spellStart"/>
            <w:r w:rsidR="00C627A0" w:rsidRPr="00203285">
              <w:rPr>
                <w:rFonts w:ascii="Trebuchet MS" w:hAnsi="Trebuchet MS"/>
                <w:lang w:val="en-GB"/>
              </w:rPr>
              <w:t>Δ</w:t>
            </w:r>
            <w:r w:rsidR="00C627A0" w:rsidRPr="00203285">
              <w:rPr>
                <w:rFonts w:ascii="Trebuchet MS" w:hAnsi="Trebuchet MS"/>
                <w:vertAlign w:val="subscript"/>
                <w:lang w:val="en-GB"/>
              </w:rPr>
              <w:t>r</w:t>
            </w:r>
            <w:r w:rsidR="00C627A0" w:rsidRPr="00203285">
              <w:rPr>
                <w:rFonts w:ascii="Trebuchet MS" w:hAnsi="Trebuchet MS"/>
                <w:i/>
                <w:lang w:val="en-GB"/>
              </w:rPr>
              <w:t>G</w:t>
            </w:r>
            <w:proofErr w:type="spellEnd"/>
            <w:r w:rsidR="00C627A0" w:rsidRPr="00203285">
              <w:rPr>
                <w:rFonts w:ascii="Trebuchet MS" w:hAnsi="Trebuchet MS"/>
                <w:lang w:val="en-GB"/>
              </w:rPr>
              <w:t xml:space="preserve"> = </w:t>
            </w:r>
            <w:proofErr w:type="spellStart"/>
            <w:r w:rsidR="00C627A0" w:rsidRPr="00203285">
              <w:rPr>
                <w:rFonts w:ascii="Trebuchet MS" w:hAnsi="Trebuchet MS"/>
                <w:lang w:val="en-GB"/>
              </w:rPr>
              <w:t>Δ</w:t>
            </w:r>
            <w:r w:rsidR="00C627A0" w:rsidRPr="00203285">
              <w:rPr>
                <w:rFonts w:ascii="Trebuchet MS" w:hAnsi="Trebuchet MS"/>
                <w:vertAlign w:val="subscript"/>
                <w:lang w:val="en-GB"/>
              </w:rPr>
              <w:t>r</w:t>
            </w:r>
            <w:r w:rsidR="00C627A0" w:rsidRPr="00203285">
              <w:rPr>
                <w:rFonts w:ascii="Trebuchet MS" w:hAnsi="Trebuchet MS"/>
                <w:i/>
                <w:lang w:val="en-GB"/>
              </w:rPr>
              <w:t>H</w:t>
            </w:r>
            <w:proofErr w:type="spellEnd"/>
            <w:r w:rsidR="00C627A0" w:rsidRPr="00203285">
              <w:rPr>
                <w:rFonts w:ascii="Trebuchet MS" w:hAnsi="Trebuchet MS"/>
                <w:i/>
                <w:lang w:val="en-GB"/>
              </w:rPr>
              <w:t xml:space="preserve"> </w:t>
            </w:r>
            <w:r w:rsidR="00C627A0" w:rsidRPr="00203285">
              <w:rPr>
                <w:rFonts w:ascii="Trebuchet MS" w:hAnsi="Trebuchet MS"/>
                <w:lang w:val="en-GB"/>
              </w:rPr>
              <w:sym w:font="Symbol" w:char="F02D"/>
            </w:r>
            <w:r w:rsidR="00C627A0" w:rsidRPr="00203285">
              <w:rPr>
                <w:rFonts w:ascii="Trebuchet MS" w:hAnsi="Trebuchet MS"/>
                <w:lang w:val="en-GB"/>
              </w:rPr>
              <w:t> </w:t>
            </w:r>
            <w:r w:rsidR="00C627A0" w:rsidRPr="00203285">
              <w:rPr>
                <w:rFonts w:ascii="Trebuchet MS" w:hAnsi="Trebuchet MS"/>
                <w:i/>
                <w:lang w:val="en-GB"/>
              </w:rPr>
              <w:t>T</w:t>
            </w:r>
            <w:r w:rsidR="00C627A0" w:rsidRPr="00203285">
              <w:rPr>
                <w:rFonts w:ascii="Trebuchet MS" w:hAnsi="Trebuchet MS"/>
                <w:vertAlign w:val="subscript"/>
                <w:lang w:val="en-GB"/>
              </w:rPr>
              <w:t>1</w:t>
            </w:r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t> </w:t>
            </w:r>
            <w:proofErr w:type="spellStart"/>
            <w:r w:rsidR="00C627A0" w:rsidRPr="00203285">
              <w:rPr>
                <w:rFonts w:ascii="Trebuchet MS" w:hAnsi="Trebuchet MS"/>
                <w:lang w:val="en-GB"/>
              </w:rPr>
              <w:t>Δ</w:t>
            </w:r>
            <w:r w:rsidR="00C627A0" w:rsidRPr="00203285">
              <w:rPr>
                <w:rFonts w:ascii="Trebuchet MS" w:hAnsi="Trebuchet MS"/>
                <w:vertAlign w:val="subscript"/>
                <w:lang w:val="en-GB"/>
              </w:rPr>
              <w:t>r</w:t>
            </w:r>
            <w:r w:rsidR="00C627A0" w:rsidRPr="00203285">
              <w:rPr>
                <w:rFonts w:ascii="Trebuchet MS" w:hAnsi="Trebuchet MS"/>
                <w:i/>
                <w:lang w:val="en-GB"/>
              </w:rPr>
              <w:t>S</w:t>
            </w:r>
            <w:proofErr w:type="spellEnd"/>
            <w:r w:rsidR="00C627A0" w:rsidRPr="00203285">
              <w:rPr>
                <w:rFonts w:ascii="Trebuchet MS" w:hAnsi="Trebuchet MS"/>
                <w:i/>
                <w:lang w:val="en-GB"/>
              </w:rPr>
              <w:t xml:space="preserve"> = </w:t>
            </w:r>
            <w:r w:rsidR="00C627A0" w:rsidRPr="00203285">
              <w:rPr>
                <w:rFonts w:ascii="Trebuchet MS" w:hAnsi="Trebuchet MS"/>
                <w:lang w:val="en-GB"/>
              </w:rPr>
              <w:sym w:font="Symbol" w:char="F02D"/>
            </w:r>
            <w:r w:rsidR="00C627A0" w:rsidRPr="00203285">
              <w:rPr>
                <w:rFonts w:ascii="Trebuchet MS" w:hAnsi="Trebuchet MS"/>
                <w:lang w:val="en-GB"/>
              </w:rPr>
              <w:t> 0.879·10</w:t>
            </w:r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t>5</w:t>
            </w:r>
            <w:r w:rsidR="00C627A0" w:rsidRPr="00203285">
              <w:rPr>
                <w:rFonts w:ascii="Trebuchet MS" w:hAnsi="Trebuchet MS"/>
                <w:lang w:val="en-GB"/>
              </w:rPr>
              <w:t> </w:t>
            </w:r>
            <w:r w:rsidR="00C627A0" w:rsidRPr="00203285">
              <w:rPr>
                <w:rFonts w:ascii="Trebuchet MS" w:hAnsi="Trebuchet MS"/>
                <w:lang w:val="en-GB"/>
              </w:rPr>
              <w:sym w:font="Symbol" w:char="F02D"/>
            </w:r>
            <w:r w:rsidR="00C627A0" w:rsidRPr="00203285">
              <w:rPr>
                <w:rFonts w:ascii="Trebuchet MS" w:hAnsi="Trebuchet MS"/>
                <w:lang w:val="en-GB"/>
              </w:rPr>
              <w:t> 450 ×</w:t>
            </w:r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C627A0" w:rsidRPr="00203285">
              <w:rPr>
                <w:rFonts w:ascii="Trebuchet MS" w:hAnsi="Trebuchet MS"/>
                <w:lang w:val="en-GB"/>
              </w:rPr>
              <w:t>(</w:t>
            </w:r>
            <w:r w:rsidR="00C627A0" w:rsidRPr="00203285">
              <w:rPr>
                <w:rFonts w:ascii="Trebuchet MS" w:hAnsi="Trebuchet MS"/>
                <w:lang w:val="en-GB"/>
              </w:rPr>
              <w:sym w:font="Symbol" w:char="F02D"/>
            </w:r>
            <w:r w:rsidR="00C627A0" w:rsidRPr="00203285">
              <w:rPr>
                <w:rFonts w:ascii="Trebuchet MS" w:hAnsi="Trebuchet MS"/>
                <w:lang w:val="en-GB"/>
              </w:rPr>
              <w:t xml:space="preserve">170.5) = </w:t>
            </w:r>
            <w:r w:rsidR="00C627A0" w:rsidRPr="00203285">
              <w:rPr>
                <w:rFonts w:ascii="Trebuchet MS" w:hAnsi="Trebuchet MS"/>
                <w:lang w:val="en-GB"/>
              </w:rPr>
              <w:sym w:font="Symbol" w:char="F02D"/>
            </w:r>
            <w:r w:rsidR="00C627A0" w:rsidRPr="00203285">
              <w:rPr>
                <w:rFonts w:ascii="Trebuchet MS" w:hAnsi="Trebuchet MS"/>
                <w:lang w:val="en-GB"/>
              </w:rPr>
              <w:t>1.118·10</w:t>
            </w:r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t>4</w:t>
            </w:r>
            <w:r w:rsidR="00C627A0" w:rsidRPr="00203285">
              <w:rPr>
                <w:rFonts w:ascii="Trebuchet MS" w:hAnsi="Trebuchet MS"/>
                <w:lang w:val="en-GB"/>
              </w:rPr>
              <w:t> J</w:t>
            </w:r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C627A0" w:rsidRPr="00203285">
              <w:rPr>
                <w:rFonts w:ascii="Trebuchet MS" w:hAnsi="Trebuchet MS"/>
                <w:lang w:val="en-GB"/>
              </w:rPr>
              <w:t>mol</w:t>
            </w:r>
            <w:bookmarkStart w:id="0" w:name="_Hlk214541152"/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sym w:font="Symbol" w:char="F02D"/>
            </w:r>
            <w:r w:rsidR="00C627A0" w:rsidRPr="00203285">
              <w:rPr>
                <w:rFonts w:ascii="Trebuchet MS" w:hAnsi="Trebuchet MS"/>
                <w:vertAlign w:val="superscript"/>
                <w:lang w:val="en-GB"/>
              </w:rPr>
              <w:t>1</w:t>
            </w:r>
            <w:r w:rsidR="00C627A0" w:rsidRPr="00203285">
              <w:rPr>
                <w:rFonts w:ascii="Trebuchet MS" w:hAnsi="Trebuchet MS"/>
                <w:lang w:val="en-GB"/>
              </w:rPr>
              <w:t>.</w:t>
            </w:r>
            <w:bookmarkEnd w:id="0"/>
            <w:r w:rsidR="00C627A0" w:rsidRPr="00203285">
              <w:rPr>
                <w:rFonts w:ascii="Trebuchet MS" w:hAnsi="Trebuchet MS"/>
                <w:lang w:val="en-GB"/>
              </w:rPr>
              <w:br/>
            </w:r>
            <w:r w:rsidRPr="00D06189">
              <w:rPr>
                <w:noProof/>
                <w:position w:val="-14"/>
                <w:lang w:val="en-GB"/>
              </w:rPr>
              <w:object w:dxaOrig="3340" w:dyaOrig="560" w14:anchorId="09F95134">
                <v:shape id="_x0000_i1043" type="#_x0000_t75" alt="" style="width:165.45pt;height:28.85pt" o:ole="">
                  <v:imagedata r:id="rId54" o:title=""/>
                </v:shape>
                <o:OLEObject Type="Embed" ProgID="Equation.DSMT4" ShapeID="_x0000_i1043" DrawAspect="Content" ObjectID="_1834054357" r:id="rId55"/>
              </w:object>
            </w:r>
          </w:p>
        </w:tc>
      </w:tr>
      <w:tr w:rsidR="00C27C2A" w:rsidRPr="00203285" w14:paraId="2026AF20" w14:textId="77777777" w:rsidTr="00F84CFB">
        <w:trPr>
          <w:trHeight w:val="356"/>
        </w:trPr>
        <w:tc>
          <w:tcPr>
            <w:tcW w:w="535" w:type="dxa"/>
            <w:tcBorders>
              <w:bottom w:val="single" w:sz="4" w:space="0" w:color="auto"/>
            </w:tcBorders>
          </w:tcPr>
          <w:p w14:paraId="53885717" w14:textId="7ECBFAB2" w:rsidR="00C27C2A" w:rsidRPr="00203285" w:rsidRDefault="003F77A9" w:rsidP="00C27C2A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81F4E8" w14:textId="61489F06" w:rsidR="00C27C2A" w:rsidRPr="00203285" w:rsidRDefault="00C27C2A" w:rsidP="00C27C2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1552AB57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GB"/>
              </w:rPr>
            </w:pPr>
            <w:r w:rsidRPr="00203285">
              <w:rPr>
                <w:rFonts w:ascii="Trebuchet MS" w:hAnsi="Trebuchet MS"/>
                <w:bCs/>
                <w:lang w:val="en-GB"/>
              </w:rPr>
              <w:t>The three given reactions must be added together as follows:</w:t>
            </w:r>
          </w:p>
          <w:p w14:paraId="1F83E167" w14:textId="77777777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GB"/>
              </w:rPr>
            </w:pPr>
            <w:r w:rsidRPr="00203285">
              <w:rPr>
                <w:rFonts w:ascii="Trebuchet MS" w:hAnsi="Trebuchet MS"/>
                <w:bCs/>
                <w:lang w:val="en-GB"/>
              </w:rPr>
              <w:t>C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203285">
              <w:rPr>
                <w:rFonts w:ascii="Trebuchet MS" w:hAnsi="Trebuchet MS"/>
                <w:bCs/>
                <w:lang w:val="en-GB"/>
              </w:rPr>
              <w:t>H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8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O(l)  </w:t>
            </w:r>
            <w:r w:rsidRPr="00203285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  3 C(s)  +  4 H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>(g)  +  0.5 O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(g)                          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lang w:val="en-GB"/>
              </w:rPr>
              <w:t xml:space="preserve">1 </w:t>
            </w:r>
            <w:r w:rsidRPr="00203285">
              <w:rPr>
                <w:rFonts w:ascii="Trebuchet MS" w:hAnsi="Trebuchet MS"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3.18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bCs/>
                <w:lang w:val="en-GB"/>
              </w:rPr>
              <w:t>J</w:t>
            </w:r>
          </w:p>
          <w:p w14:paraId="216AFA1F" w14:textId="7D258C93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GB"/>
              </w:rPr>
            </w:pPr>
            <w:r w:rsidRPr="00203285">
              <w:rPr>
                <w:rFonts w:ascii="Trebuchet MS" w:hAnsi="Trebuchet MS"/>
                <w:bCs/>
                <w:lang w:val="en-GB"/>
              </w:rPr>
              <w:t>3 C(s)  +  3 O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(g) </w:t>
            </w:r>
            <w:r w:rsidR="00D06189">
              <w:rPr>
                <w:rFonts w:ascii="Trebuchet MS" w:hAnsi="Trebuchet MS"/>
                <w:bCs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  3 CO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>(g)                                               3</w:t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3.94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bCs/>
                <w:lang w:val="en-GB"/>
              </w:rPr>
              <w:t>J</w:t>
            </w:r>
          </w:p>
          <w:p w14:paraId="200A389A" w14:textId="248EEE8C" w:rsidR="00C627A0" w:rsidRPr="00203285" w:rsidRDefault="00C627A0" w:rsidP="00C627A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GB"/>
              </w:rPr>
            </w:pPr>
            <w:r w:rsidRPr="00203285">
              <w:rPr>
                <w:rFonts w:ascii="Trebuchet MS" w:hAnsi="Trebuchet MS"/>
                <w:bCs/>
                <w:lang w:val="en-GB"/>
              </w:rPr>
              <w:t>4 H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>(g)  +  2 O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(g) </w:t>
            </w:r>
            <w:r w:rsidR="00D06189">
              <w:rPr>
                <w:rFonts w:ascii="Trebuchet MS" w:hAnsi="Trebuchet MS"/>
                <w:bCs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  4 H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03285">
              <w:rPr>
                <w:rFonts w:ascii="Trebuchet MS" w:hAnsi="Trebuchet MS"/>
                <w:bCs/>
                <w:lang w:val="en-GB"/>
              </w:rPr>
              <w:t>O(l)                                              4</w:t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2.86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bCs/>
                <w:lang w:val="en-GB"/>
              </w:rPr>
              <w:t>J</w:t>
            </w:r>
          </w:p>
          <w:p w14:paraId="049D432C" w14:textId="432A2E68" w:rsidR="00C27C2A" w:rsidRPr="00203285" w:rsidRDefault="00C627A0" w:rsidP="00C627A0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120" w:after="12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bCs/>
                <w:lang w:val="en-GB"/>
              </w:rPr>
              <w:t>Δ</w:t>
            </w:r>
            <w:r w:rsidRPr="00203285">
              <w:rPr>
                <w:rFonts w:ascii="Trebuchet MS" w:hAnsi="Trebuchet MS"/>
                <w:bCs/>
                <w:vertAlign w:val="subscript"/>
                <w:lang w:val="en-GB"/>
              </w:rPr>
              <w:t>r</w:t>
            </w:r>
            <w:r w:rsidRPr="00203285">
              <w:rPr>
                <w:rFonts w:ascii="Trebuchet MS" w:hAnsi="Trebuchet MS"/>
                <w:bCs/>
                <w:i/>
                <w:iCs/>
                <w:lang w:val="en-GB"/>
              </w:rPr>
              <w:t>H</w:t>
            </w:r>
            <w:r w:rsidRPr="00203285">
              <w:rPr>
                <w:rFonts w:ascii="Trebuchet MS" w:hAnsi="Trebuchet MS"/>
                <w:bCs/>
                <w:vertAlign w:val="superscript"/>
                <w:lang w:val="en-GB"/>
              </w:rPr>
              <w:t>0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lang w:val="en-GB"/>
              </w:rPr>
              <w:t>1</w:t>
            </w:r>
            <w:r w:rsidRPr="00203285">
              <w:rPr>
                <w:rFonts w:ascii="Trebuchet MS" w:hAnsi="Trebuchet MS"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lang w:val="en-GB"/>
              </w:rPr>
              <w:t xml:space="preserve"> (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3.18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) + 3 </w:t>
            </w:r>
            <w:r w:rsidRPr="00203285">
              <w:rPr>
                <w:rFonts w:ascii="Trebuchet MS" w:hAnsi="Trebuchet MS"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 (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3.94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) + 4 </w:t>
            </w:r>
            <w:r w:rsidRPr="00203285">
              <w:rPr>
                <w:rFonts w:ascii="Trebuchet MS" w:hAnsi="Trebuchet MS"/>
                <w:lang w:val="en-GB"/>
              </w:rPr>
              <w:sym w:font="Symbol" w:char="F0B4"/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 (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2.86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) = </w:t>
            </w:r>
            <w:r w:rsidRPr="00203285">
              <w:rPr>
                <w:rFonts w:ascii="Trebuchet MS" w:hAnsi="Trebuchet MS"/>
                <w:lang w:val="en-GB"/>
              </w:rPr>
              <w:sym w:font="Symbol" w:char="F02D"/>
            </w:r>
            <w:r w:rsidRPr="00203285">
              <w:rPr>
                <w:rFonts w:ascii="Trebuchet MS" w:hAnsi="Trebuchet MS"/>
                <w:bCs/>
                <w:lang w:val="en-GB"/>
              </w:rPr>
              <w:t>20.08</w:t>
            </w:r>
            <w:r w:rsidRPr="00203285">
              <w:rPr>
                <w:rFonts w:ascii="Trebuchet MS" w:hAnsi="Trebuchet MS"/>
                <w:lang w:val="en-GB"/>
              </w:rPr>
              <w:t>·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03285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03285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203285">
              <w:rPr>
                <w:rFonts w:ascii="Trebuchet MS" w:hAnsi="Trebuchet MS"/>
                <w:bCs/>
                <w:lang w:val="en-GB"/>
              </w:rPr>
              <w:t xml:space="preserve">J </w:t>
            </w:r>
            <w:r w:rsidRPr="00203285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203285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203285">
              <w:rPr>
                <w:rFonts w:ascii="Trebuchet MS" w:hAnsi="Trebuchet MS" w:cs="Trebuchet MS"/>
                <w:bCs/>
                <w:spacing w:val="-4"/>
                <w:lang w:val="en-GB"/>
              </w:rPr>
              <w:t>¹.</w:t>
            </w:r>
          </w:p>
        </w:tc>
      </w:tr>
      <w:tr w:rsidR="00C27C2A" w:rsidRPr="00203285" w14:paraId="3FF0F0F7" w14:textId="77777777" w:rsidTr="00DE6DA2">
        <w:trPr>
          <w:trHeight w:val="356"/>
        </w:trPr>
        <w:tc>
          <w:tcPr>
            <w:tcW w:w="535" w:type="dxa"/>
            <w:tcBorders>
              <w:bottom w:val="single" w:sz="4" w:space="0" w:color="auto"/>
            </w:tcBorders>
          </w:tcPr>
          <w:p w14:paraId="5C08677E" w14:textId="0DB4ED59" w:rsidR="00C27C2A" w:rsidRPr="00203285" w:rsidRDefault="00C27C2A" w:rsidP="00C27C2A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773B4B" w14:textId="213AD670" w:rsidR="00C27C2A" w:rsidRPr="00203285" w:rsidRDefault="00C27C2A" w:rsidP="00C27C2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203285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4DBA633A" w14:textId="79B98DB6" w:rsidR="00C627A0" w:rsidRPr="00203285" w:rsidRDefault="00C627A0" w:rsidP="00B73F6F">
            <w:pPr>
              <w:keepNext/>
              <w:numPr>
                <w:ilvl w:val="0"/>
                <w:numId w:val="6"/>
              </w:numPr>
              <w:tabs>
                <w:tab w:val="clear" w:pos="360"/>
                <w:tab w:val="left" w:pos="0"/>
                <w:tab w:val="num" w:pos="502"/>
              </w:tabs>
              <w:spacing w:before="120" w:after="120" w:line="276" w:lineRule="auto"/>
              <w:ind w:left="0" w:hanging="567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The reaction proceeds spontaneously if   </w:t>
            </w:r>
            <w:r w:rsidRPr="00203285">
              <w:rPr>
                <w:noProof/>
                <w:lang w:val="en-GB"/>
              </w:rPr>
              <w:object w:dxaOrig="2160" w:dyaOrig="320" w14:anchorId="6FA9D7B0">
                <v:shape id="_x0000_i1044" type="#_x0000_t75" alt="" style="width:108.25pt;height:15.25pt;mso-width-percent:0;mso-height-percent:0;mso-width-percent:0;mso-height-percent:0" o:ole="">
                  <v:imagedata r:id="rId56" o:title=""/>
                </v:shape>
                <o:OLEObject Type="Embed" ProgID="Equation.DSMT4" ShapeID="_x0000_i1044" DrawAspect="Content" ObjectID="_1834054358" r:id="rId57"/>
              </w:object>
            </w:r>
            <w:r w:rsidRPr="00203285">
              <w:rPr>
                <w:rFonts w:ascii="Trebuchet MS" w:hAnsi="Trebuchet MS"/>
                <w:lang w:val="en-GB"/>
              </w:rPr>
              <w:t>.</w:t>
            </w:r>
          </w:p>
          <w:p w14:paraId="7E2A8302" w14:textId="1D2F92D8" w:rsidR="00C27C2A" w:rsidRPr="00203285" w:rsidRDefault="00C627A0" w:rsidP="00C627A0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203285">
              <w:rPr>
                <w:rFonts w:ascii="Trebuchet MS" w:hAnsi="Trebuchet MS"/>
                <w:lang w:val="en-GB"/>
              </w:rPr>
              <w:t xml:space="preserve">Therefore, </w:t>
            </w:r>
            <w:r w:rsidR="00D06189" w:rsidRPr="00203285">
              <w:rPr>
                <w:rFonts w:ascii="Trebuchet MS" w:hAnsi="Trebuchet MS"/>
                <w:noProof/>
                <w:position w:val="-22"/>
                <w:lang w:val="en-GB"/>
              </w:rPr>
              <w:object w:dxaOrig="3620" w:dyaOrig="620" w14:anchorId="61C47631">
                <v:shape id="_x0000_i1045" type="#_x0000_t75" alt="" style="width:180.7pt;height:29.55pt" o:ole="">
                  <v:imagedata r:id="rId58" o:title=""/>
                </v:shape>
                <o:OLEObject Type="Embed" ProgID="Equation.DSMT4" ShapeID="_x0000_i1045" DrawAspect="Content" ObjectID="_1834054359" r:id="rId59"/>
              </w:object>
            </w:r>
          </w:p>
        </w:tc>
      </w:tr>
    </w:tbl>
    <w:p w14:paraId="19591CB5" w14:textId="77777777" w:rsidR="00AE02D6" w:rsidRPr="00203285" w:rsidRDefault="00AE02D6" w:rsidP="003306AB">
      <w:pPr>
        <w:spacing w:line="276" w:lineRule="auto"/>
        <w:rPr>
          <w:rFonts w:ascii="Trebuchet MS" w:hAnsi="Trebuchet MS"/>
          <w:lang w:val="en-GB"/>
        </w:rPr>
      </w:pPr>
    </w:p>
    <w:p w14:paraId="0AAF1197" w14:textId="77777777" w:rsidR="00660516" w:rsidRPr="00203285" w:rsidRDefault="00660516" w:rsidP="003306AB">
      <w:pPr>
        <w:spacing w:line="276" w:lineRule="auto"/>
        <w:rPr>
          <w:rFonts w:ascii="Trebuchet MS" w:hAnsi="Trebuchet MS"/>
          <w:lang w:val="en-GB"/>
        </w:rPr>
        <w:sectPr w:rsidR="00660516" w:rsidRPr="00203285" w:rsidSect="00A61EC8">
          <w:footerReference w:type="default" r:id="rId60"/>
          <w:pgSz w:w="11906" w:h="16838" w:code="9"/>
          <w:pgMar w:top="1417" w:right="1417" w:bottom="1276" w:left="1417" w:header="709" w:footer="709" w:gutter="0"/>
          <w:cols w:space="708"/>
          <w:docGrid w:linePitch="360"/>
        </w:sectPr>
      </w:pPr>
    </w:p>
    <w:p w14:paraId="79428C6B" w14:textId="17169F6D" w:rsidR="00DF386B" w:rsidRPr="00203285" w:rsidRDefault="00DF386B" w:rsidP="006E40BC">
      <w:pPr>
        <w:pStyle w:val="opgave"/>
        <w:tabs>
          <w:tab w:val="clear" w:pos="1191"/>
        </w:tabs>
        <w:spacing w:before="0" w:line="276" w:lineRule="auto"/>
        <w:ind w:left="0" w:right="-569" w:firstLine="0"/>
        <w:rPr>
          <w:rFonts w:ascii="Trebuchet MS" w:hAnsi="Trebuchet MS"/>
          <w:sz w:val="32"/>
          <w:szCs w:val="32"/>
          <w:lang w:val="en-GB"/>
        </w:rPr>
      </w:pPr>
      <w:r w:rsidRPr="00203285">
        <w:rPr>
          <w:rFonts w:ascii="Trebuchet MS" w:hAnsi="Trebuchet MS"/>
          <w:sz w:val="32"/>
          <w:szCs w:val="32"/>
          <w:lang w:val="en-GB"/>
        </w:rPr>
        <w:lastRenderedPageBreak/>
        <w:t xml:space="preserve">Open questions </w:t>
      </w:r>
      <w:r w:rsidRPr="00203285">
        <w:rPr>
          <w:rFonts w:ascii="Trebuchet MS" w:hAnsi="Trebuchet MS"/>
          <w:sz w:val="32"/>
          <w:szCs w:val="32"/>
          <w:lang w:val="en-GB"/>
        </w:rPr>
        <w:tab/>
        <w:t xml:space="preserve">total </w:t>
      </w:r>
      <w:r w:rsidR="00D54FCD" w:rsidRPr="00203285">
        <w:rPr>
          <w:rFonts w:ascii="Trebuchet MS" w:hAnsi="Trebuchet MS"/>
          <w:sz w:val="32"/>
          <w:szCs w:val="32"/>
          <w:lang w:val="en-GB"/>
        </w:rPr>
        <w:t>54 points</w:t>
      </w:r>
    </w:p>
    <w:p w14:paraId="04DC54A3" w14:textId="763FB130" w:rsidR="00567158" w:rsidRPr="00203285" w:rsidRDefault="00E37D4A" w:rsidP="007A58F9">
      <w:pPr>
        <w:pStyle w:val="opgave"/>
        <w:numPr>
          <w:ilvl w:val="0"/>
          <w:numId w:val="4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Carboxylic acid </w:t>
      </w:r>
      <w:r w:rsidR="00567158" w:rsidRPr="00203285">
        <w:rPr>
          <w:rFonts w:ascii="Trebuchet MS" w:hAnsi="Trebuchet MS"/>
          <w:lang w:val="en-GB"/>
        </w:rPr>
        <w:tab/>
        <w:t>(</w:t>
      </w:r>
      <w:r w:rsidR="006E56D2" w:rsidRPr="00203285">
        <w:rPr>
          <w:rFonts w:ascii="Trebuchet MS" w:hAnsi="Trebuchet MS"/>
          <w:lang w:val="en-GB"/>
        </w:rPr>
        <w:t>16 points)</w:t>
      </w:r>
    </w:p>
    <w:p w14:paraId="13A7B268" w14:textId="0E8240E8" w:rsidR="00567158" w:rsidRPr="00203285" w:rsidRDefault="00567158" w:rsidP="007A58F9">
      <w:pPr>
        <w:pStyle w:val="Maximumscore"/>
        <w:numPr>
          <w:ilvl w:val="0"/>
          <w:numId w:val="9"/>
        </w:numPr>
        <w:tabs>
          <w:tab w:val="clear" w:pos="360"/>
        </w:tabs>
        <w:spacing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5</w:t>
      </w:r>
    </w:p>
    <w:p w14:paraId="69E07408" w14:textId="20B013D7" w:rsidR="00966A05" w:rsidRPr="00203285" w:rsidRDefault="00883E73" w:rsidP="00966A05">
      <w:pPr>
        <w:pStyle w:val="Vraag0"/>
        <w:tabs>
          <w:tab w:val="clear" w:pos="9639"/>
        </w:tabs>
        <w:spacing w:before="120" w:after="120" w:line="276" w:lineRule="auto"/>
        <w:ind w:firstLine="709"/>
        <w:rPr>
          <w:rFonts w:ascii="Trebuchet MS" w:hAnsi="Trebuchet MS" w:cs="Arial"/>
          <w:color w:val="000000" w:themeColor="text1"/>
          <w:spacing w:val="2"/>
          <w:lang w:val="en-GB"/>
        </w:rPr>
      </w:pPr>
      <w:r w:rsidRPr="00203285">
        <w:rPr>
          <w:rFonts w:ascii="Trebuchet MS" w:hAnsi="Trebuchet MS" w:cs="Arial"/>
          <w:noProof/>
          <w:color w:val="000000" w:themeColor="text1"/>
          <w:spacing w:val="2"/>
          <w:lang w:val="en-GB"/>
        </w:rPr>
        <w:drawing>
          <wp:inline distT="0" distB="0" distL="0" distR="0" wp14:anchorId="185811E7" wp14:editId="50CABC7E">
            <wp:extent cx="2600610" cy="704268"/>
            <wp:effectExtent l="0" t="0" r="9525" b="635"/>
            <wp:docPr id="3" name="Afbeelding 3" descr="Afbeelding met diagram, lijn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diagram, lijn, Lettertype, wit&#10;&#10;Door AI gegenereerde inhoud is mogelijk onjuist.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10" cy="7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98E" w:rsidRPr="00203285">
        <w:rPr>
          <w:rFonts w:ascii="Trebuchet MS" w:hAnsi="Trebuchet MS" w:cs="Arial"/>
          <w:color w:val="000000" w:themeColor="text1"/>
          <w:spacing w:val="2"/>
          <w:lang w:val="en-GB"/>
        </w:rPr>
        <w:br/>
        <w:t>X: HBr</w:t>
      </w:r>
    </w:p>
    <w:p w14:paraId="35E081DC" w14:textId="6866D975" w:rsidR="00F4698E" w:rsidRPr="00203285" w:rsidRDefault="00F4698E" w:rsidP="00966A05">
      <w:pPr>
        <w:pStyle w:val="Vraag0"/>
        <w:tabs>
          <w:tab w:val="clear" w:pos="9639"/>
        </w:tabs>
        <w:spacing w:before="120" w:after="120" w:line="276" w:lineRule="auto"/>
        <w:ind w:firstLine="0"/>
        <w:rPr>
          <w:rFonts w:ascii="Trebuchet MS" w:hAnsi="Trebuchet MS"/>
          <w:lang w:val="en-GB"/>
        </w:rPr>
      </w:pP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In the second reaction of the synthesis scheme, a Br atom is replaced by an NH</w:t>
      </w:r>
      <w:r w:rsidRPr="00203285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 xml:space="preserve">2 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group</w:t>
      </w:r>
      <w:r w:rsidR="009A1D73" w:rsidRPr="00203285">
        <w:rPr>
          <w:rFonts w:ascii="Trebuchet MS" w:hAnsi="Trebuchet MS" w:cs="Arial"/>
          <w:color w:val="000000" w:themeColor="text1"/>
          <w:spacing w:val="2"/>
          <w:lang w:val="en-GB"/>
        </w:rPr>
        <w:t>,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 and this is a substitution reaction</w:t>
      </w:r>
      <w:r w:rsidR="009A1D73" w:rsidRPr="00203285">
        <w:rPr>
          <w:rFonts w:ascii="Trebuchet MS" w:hAnsi="Trebuchet MS" w:cs="Arial"/>
          <w:color w:val="000000" w:themeColor="text1"/>
          <w:spacing w:val="2"/>
          <w:lang w:val="en-GB"/>
        </w:rPr>
        <w:t>.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 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br/>
        <w:t>other carboxylic acid:</w:t>
      </w:r>
      <w:r w:rsidRPr="00203285">
        <w:rPr>
          <w:lang w:val="en-GB"/>
        </w:rPr>
        <w:t xml:space="preserve"> </w:t>
      </w:r>
      <w:r w:rsidRPr="00203285">
        <w:rPr>
          <w:rFonts w:ascii="Trebuchet MS" w:hAnsi="Trebuchet MS"/>
          <w:lang w:val="en-GB"/>
        </w:rPr>
        <w:t xml:space="preserve"> </w:t>
      </w:r>
    </w:p>
    <w:p w14:paraId="00E29630" w14:textId="3AAF43BE" w:rsidR="00F4698E" w:rsidRPr="00203285" w:rsidRDefault="00883E73" w:rsidP="00F4698E">
      <w:pPr>
        <w:pStyle w:val="Vraag0"/>
        <w:keepNext/>
        <w:tabs>
          <w:tab w:val="clear" w:pos="9639"/>
        </w:tabs>
        <w:spacing w:before="120" w:line="276" w:lineRule="auto"/>
        <w:ind w:firstLine="0"/>
        <w:rPr>
          <w:rFonts w:ascii="Trebuchet MS" w:hAnsi="Trebuchet MS" w:cs="Arial"/>
          <w:color w:val="000000" w:themeColor="text1"/>
          <w:spacing w:val="2"/>
          <w:lang w:val="en-GB"/>
        </w:rPr>
      </w:pPr>
      <w:r w:rsidRPr="00203285">
        <w:rPr>
          <w:rFonts w:ascii="Trebuchet MS" w:hAnsi="Trebuchet MS" w:cs="Arial"/>
          <w:noProof/>
          <w:color w:val="000000" w:themeColor="text1"/>
          <w:spacing w:val="2"/>
          <w:lang w:val="en-GB"/>
        </w:rPr>
        <w:drawing>
          <wp:inline distT="0" distB="0" distL="0" distR="0" wp14:anchorId="6136E72D" wp14:editId="22868E15">
            <wp:extent cx="1051829" cy="518293"/>
            <wp:effectExtent l="0" t="0" r="0" b="0"/>
            <wp:docPr id="5" name="Afbeelding 5" descr="Afbeelding met diagram, Lettertype, wit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diagram, Lettertype, wit, lijn&#10;&#10;Door AI gegenereerde inhoud is mogelijk onjuist.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29" cy="5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98E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 </w:t>
      </w:r>
    </w:p>
    <w:p w14:paraId="7FFB6598" w14:textId="77777777" w:rsidR="00FF0453" w:rsidRPr="00203285" w:rsidRDefault="00FF0453" w:rsidP="00FF0453">
      <w:pPr>
        <w:rPr>
          <w:lang w:val="en-GB"/>
        </w:rPr>
      </w:pPr>
    </w:p>
    <w:p w14:paraId="0FA86AEF" w14:textId="6DDF1138" w:rsidR="00F4698E" w:rsidRPr="00203285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bookmarkStart w:id="1" w:name="_Hlk214539703"/>
      <w:r w:rsidRPr="00203285">
        <w:rPr>
          <w:rFonts w:ascii="Trebuchet MS" w:hAnsi="Trebuchet MS"/>
          <w:lang w:val="en-GB"/>
        </w:rPr>
        <w:t xml:space="preserve">A correct </w:t>
      </w:r>
      <w:r w:rsidRPr="00203285">
        <w:rPr>
          <w:rFonts w:ascii="Trebuchet MS" w:hAnsi="Trebuchet MS"/>
          <w:lang w:val="en-GB"/>
        </w:rPr>
        <w:tab/>
      </w:r>
      <w:r w:rsidR="00AF1E8F" w:rsidRPr="00203285">
        <w:rPr>
          <w:rFonts w:ascii="Trebuchet MS" w:hAnsi="Trebuchet MS"/>
          <w:lang w:val="en-GB"/>
        </w:rPr>
        <w:t>1</w:t>
      </w:r>
    </w:p>
    <w:p w14:paraId="4B1B0ED8" w14:textId="77777777" w:rsidR="00F4698E" w:rsidRPr="00203285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B correct </w:t>
      </w:r>
      <w:r w:rsidRPr="00203285">
        <w:rPr>
          <w:rFonts w:ascii="Trebuchet MS" w:hAnsi="Trebuchet MS"/>
          <w:lang w:val="en-GB"/>
        </w:rPr>
        <w:tab/>
        <w:t>1</w:t>
      </w:r>
    </w:p>
    <w:bookmarkEnd w:id="1"/>
    <w:p w14:paraId="68154667" w14:textId="77777777" w:rsidR="00F4698E" w:rsidRPr="00203285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X correct </w:t>
      </w:r>
      <w:r w:rsidRPr="00203285">
        <w:rPr>
          <w:rFonts w:ascii="Trebuchet MS" w:hAnsi="Trebuchet MS"/>
          <w:lang w:val="en-GB"/>
        </w:rPr>
        <w:tab/>
        <w:t>1</w:t>
      </w:r>
    </w:p>
    <w:p w14:paraId="133ABBFB" w14:textId="77777777" w:rsidR="00F4698E" w:rsidRPr="00203285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substitution reaction </w:t>
      </w:r>
      <w:r w:rsidRPr="00203285">
        <w:rPr>
          <w:rFonts w:ascii="Trebuchet MS" w:hAnsi="Trebuchet MS"/>
          <w:lang w:val="en-GB"/>
        </w:rPr>
        <w:tab/>
        <w:t>1</w:t>
      </w:r>
    </w:p>
    <w:p w14:paraId="4F705D98" w14:textId="24C375F9" w:rsidR="00F4499D" w:rsidRPr="00203285" w:rsidRDefault="00F4499D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2" w:name="_Hlk214539670"/>
      <w:r w:rsidRPr="00203285">
        <w:rPr>
          <w:rFonts w:ascii="Trebuchet MS" w:hAnsi="Trebuchet MS"/>
          <w:lang w:val="en-GB"/>
        </w:rPr>
        <w:t xml:space="preserve">other product correct </w:t>
      </w:r>
      <w:bookmarkEnd w:id="2"/>
      <w:r w:rsidRPr="00203285">
        <w:rPr>
          <w:rFonts w:ascii="Trebuchet MS" w:hAnsi="Trebuchet MS"/>
          <w:lang w:val="en-GB"/>
        </w:rPr>
        <w:tab/>
        <w:t>1</w:t>
      </w:r>
    </w:p>
    <w:p w14:paraId="0DFEC7AD" w14:textId="77777777" w:rsidR="009A1D73" w:rsidRPr="00203285" w:rsidRDefault="009A1D73" w:rsidP="009A1D73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Maximum score 4 </w:t>
      </w:r>
    </w:p>
    <w:p w14:paraId="437A7974" w14:textId="48F0B682" w:rsidR="009A1D73" w:rsidRPr="00203285" w:rsidRDefault="009A1D73" w:rsidP="00560C40">
      <w:pPr>
        <w:spacing w:line="276" w:lineRule="auto"/>
        <w:rPr>
          <w:rFonts w:ascii="Trebuchet MS" w:hAnsi="Trebuchet MS"/>
          <w:color w:val="000000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>A correct answer could look as follows:</w:t>
      </w:r>
      <w:r w:rsidR="006E40BC">
        <w:rPr>
          <w:rFonts w:ascii="Trebuchet MS" w:hAnsi="Trebuchet MS"/>
          <w:lang w:val="en-GB" w:eastAsia="x-none"/>
        </w:rPr>
        <w:br/>
      </w:r>
      <w:r w:rsidRPr="00203285">
        <w:rPr>
          <w:rFonts w:ascii="Trebuchet MS" w:hAnsi="Trebuchet MS"/>
          <w:lang w:val="en-GB" w:eastAsia="x-none"/>
        </w:rPr>
        <w:t xml:space="preserve">12 </w:t>
      </w:r>
      <w:r w:rsidRPr="00203285">
        <w:rPr>
          <w:rFonts w:ascii="Trebuchet MS" w:hAnsi="Trebuchet MS" w:cs="Arial"/>
          <w:spacing w:val="2"/>
          <w:lang w:val="en-GB" w:eastAsia="x-none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 w:eastAsia="x-none"/>
        </w:rPr>
        <w:t>2</w:t>
      </w:r>
      <w:r w:rsidRPr="00203285">
        <w:rPr>
          <w:rFonts w:ascii="Trebuchet MS" w:hAnsi="Trebuchet MS" w:cs="Arial"/>
          <w:spacing w:val="2"/>
          <w:lang w:val="en-GB" w:eastAsia="x-none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 w:eastAsia="x-none"/>
        </w:rPr>
        <w:t>5</w:t>
      </w:r>
      <w:r w:rsidRPr="00203285">
        <w:rPr>
          <w:rFonts w:ascii="Trebuchet MS" w:hAnsi="Trebuchet MS" w:cs="Arial"/>
          <w:spacing w:val="2"/>
          <w:lang w:val="en-GB" w:eastAsia="x-none"/>
        </w:rPr>
        <w:t>COOH</w:t>
      </w:r>
      <w:r w:rsidRPr="00203285">
        <w:rPr>
          <w:rFonts w:ascii="Trebuchet MS" w:hAnsi="Trebuchet MS"/>
          <w:lang w:val="en-GB" w:eastAsia="x-none"/>
        </w:rPr>
        <w:t xml:space="preserve"> + 2 IO</w:t>
      </w:r>
      <w:r w:rsidRPr="00203285">
        <w:rPr>
          <w:rFonts w:ascii="Trebuchet MS" w:hAnsi="Trebuchet MS"/>
          <w:vertAlign w:val="subscript"/>
          <w:lang w:val="en-GB" w:eastAsia="x-none"/>
        </w:rPr>
        <w:t>3</w:t>
      </w:r>
      <w:r w:rsidRPr="00203285">
        <w:rPr>
          <w:rFonts w:ascii="Trebuchet MS" w:hAnsi="Trebuchet MS"/>
          <w:vertAlign w:val="superscript"/>
          <w:lang w:val="en-GB" w:eastAsia="x-none"/>
        </w:rPr>
        <w:t>—</w:t>
      </w:r>
      <w:r w:rsidRPr="00203285">
        <w:rPr>
          <w:rFonts w:ascii="Trebuchet MS" w:hAnsi="Trebuchet MS"/>
          <w:lang w:val="en-GB" w:eastAsia="x-none"/>
        </w:rPr>
        <w:t xml:space="preserve">  +  10 e</w:t>
      </w:r>
      <w:r w:rsidRPr="00203285">
        <w:rPr>
          <w:rFonts w:ascii="Trebuchet MS" w:hAnsi="Trebuchet MS"/>
          <w:vertAlign w:val="superscript"/>
          <w:lang w:val="en-GB" w:eastAsia="x-none"/>
        </w:rPr>
        <w:t>—</w:t>
      </w:r>
      <w:r w:rsidRPr="006E40BC">
        <w:rPr>
          <w:rFonts w:ascii="Trebuchet MS" w:hAnsi="Trebuchet MS"/>
          <w:lang w:val="en-GB" w:eastAsia="x-none"/>
        </w:rPr>
        <w:t xml:space="preserve">  </w:t>
      </w:r>
      <w:r w:rsidRPr="00203285">
        <w:rPr>
          <w:rFonts w:ascii="Trebuchet MS" w:hAnsi="Trebuchet MS"/>
          <w:lang w:val="en-GB" w:eastAsia="x-none"/>
        </w:rPr>
        <w:sym w:font="Symbol" w:char="F0AE"/>
      </w:r>
      <w:r w:rsidRPr="00203285">
        <w:rPr>
          <w:rFonts w:ascii="Trebuchet MS" w:hAnsi="Trebuchet MS"/>
          <w:lang w:val="en-GB" w:eastAsia="x-none"/>
        </w:rPr>
        <w:t xml:space="preserve">  </w:t>
      </w:r>
      <w:r w:rsidRPr="00203285">
        <w:rPr>
          <w:rFonts w:ascii="Trebuchet MS" w:hAnsi="Trebuchet MS"/>
          <w:color w:val="000000"/>
          <w:lang w:val="en-GB" w:eastAsia="x-none"/>
        </w:rPr>
        <w:t xml:space="preserve">12 </w:t>
      </w:r>
      <w:r w:rsidRPr="00203285">
        <w:rPr>
          <w:rFonts w:ascii="Trebuchet MS" w:hAnsi="Trebuchet MS" w:cs="Arial"/>
          <w:spacing w:val="2"/>
          <w:lang w:val="en-GB" w:eastAsia="x-none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 w:eastAsia="x-none"/>
        </w:rPr>
        <w:t>2</w:t>
      </w:r>
      <w:r w:rsidRPr="00203285">
        <w:rPr>
          <w:rFonts w:ascii="Trebuchet MS" w:hAnsi="Trebuchet MS" w:cs="Arial"/>
          <w:spacing w:val="2"/>
          <w:lang w:val="en-GB" w:eastAsia="x-none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 w:eastAsia="x-none"/>
        </w:rPr>
        <w:t>5</w:t>
      </w:r>
      <w:r w:rsidRPr="00203285">
        <w:rPr>
          <w:rFonts w:ascii="Trebuchet MS" w:hAnsi="Trebuchet MS"/>
          <w:color w:val="000000"/>
          <w:lang w:val="en-GB" w:eastAsia="x-none"/>
        </w:rPr>
        <w:t>COO</w:t>
      </w:r>
      <w:r w:rsidRPr="00203285">
        <w:rPr>
          <w:rFonts w:ascii="Trebuchet MS" w:hAnsi="Trebuchet MS"/>
          <w:vertAlign w:val="superscript"/>
          <w:lang w:val="en-GB" w:eastAsia="x-none"/>
        </w:rPr>
        <w:t>—</w:t>
      </w:r>
      <w:r w:rsidRPr="00203285">
        <w:rPr>
          <w:rFonts w:ascii="Trebuchet MS" w:hAnsi="Trebuchet MS"/>
          <w:color w:val="000000"/>
          <w:lang w:val="en-GB" w:eastAsia="x-none"/>
        </w:rPr>
        <w:t xml:space="preserve">  +  I</w:t>
      </w:r>
      <w:r w:rsidRPr="00203285">
        <w:rPr>
          <w:rFonts w:ascii="Trebuchet MS" w:hAnsi="Trebuchet MS"/>
          <w:color w:val="000000"/>
          <w:vertAlign w:val="subscript"/>
          <w:lang w:val="en-GB" w:eastAsia="x-none"/>
        </w:rPr>
        <w:t>2</w:t>
      </w:r>
      <w:r w:rsidRPr="00203285">
        <w:rPr>
          <w:rFonts w:ascii="Trebuchet MS" w:hAnsi="Trebuchet MS"/>
          <w:color w:val="000000"/>
          <w:lang w:val="en-GB" w:eastAsia="x-none"/>
        </w:rPr>
        <w:t xml:space="preserve"> +  6 H</w:t>
      </w:r>
      <w:r w:rsidRPr="00203285">
        <w:rPr>
          <w:rFonts w:ascii="Trebuchet MS" w:hAnsi="Trebuchet MS"/>
          <w:color w:val="000000"/>
          <w:vertAlign w:val="subscript"/>
          <w:lang w:val="en-GB" w:eastAsia="x-none"/>
        </w:rPr>
        <w:t>2</w:t>
      </w:r>
      <w:r w:rsidRPr="00203285">
        <w:rPr>
          <w:rFonts w:ascii="Trebuchet MS" w:hAnsi="Trebuchet MS"/>
          <w:color w:val="000000"/>
          <w:lang w:val="en-GB" w:eastAsia="x-none"/>
        </w:rPr>
        <w:t>O</w:t>
      </w:r>
    </w:p>
    <w:p w14:paraId="4C922BD0" w14:textId="70A94912" w:rsidR="009A1D73" w:rsidRPr="00203285" w:rsidRDefault="009A1D73" w:rsidP="009A1D73">
      <w:pPr>
        <w:numPr>
          <w:ilvl w:val="0"/>
          <w:numId w:val="7"/>
        </w:numPr>
        <w:tabs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Arial"/>
          <w:spacing w:val="2"/>
          <w:lang w:val="en-GB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</w:t>
      </w:r>
      <w:r w:rsidRPr="00203285">
        <w:rPr>
          <w:rFonts w:ascii="Trebuchet MS" w:hAnsi="Trebuchet MS"/>
          <w:vertAlign w:val="superscript"/>
          <w:lang w:val="en-GB"/>
        </w:rPr>
        <w:t xml:space="preserve"> </w:t>
      </w:r>
      <w:r w:rsidRPr="00203285">
        <w:rPr>
          <w:rFonts w:ascii="Trebuchet MS" w:hAnsi="Trebuchet MS"/>
          <w:lang w:val="en-GB"/>
        </w:rPr>
        <w:t xml:space="preserve">before the arrow and </w:t>
      </w:r>
      <w:r w:rsidRPr="00203285">
        <w:rPr>
          <w:rFonts w:ascii="Trebuchet MS" w:hAnsi="Trebuchet MS" w:cs="Arial"/>
          <w:spacing w:val="2"/>
          <w:lang w:val="en-GB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/>
          <w:color w:val="000000"/>
          <w:lang w:val="en-GB"/>
        </w:rPr>
        <w:t>COO</w:t>
      </w:r>
      <w:r w:rsidRPr="00203285">
        <w:rPr>
          <w:rFonts w:ascii="Trebuchet MS" w:hAnsi="Trebuchet MS"/>
          <w:vertAlign w:val="superscript"/>
          <w:lang w:val="en-GB"/>
        </w:rPr>
        <w:t>—</w:t>
      </w:r>
      <w:r w:rsidRPr="00203285">
        <w:rPr>
          <w:rFonts w:ascii="Trebuchet MS" w:hAnsi="Trebuchet MS"/>
          <w:lang w:val="en-GB"/>
        </w:rPr>
        <w:t xml:space="preserve"> after the arrow, and C balance correct</w:t>
      </w:r>
      <w:r w:rsidRPr="00203285">
        <w:rPr>
          <w:rFonts w:ascii="Trebuchet MS" w:hAnsi="Trebuchet MS"/>
          <w:noProof/>
          <w:lang w:val="en-GB"/>
        </w:rPr>
        <w:tab/>
        <w:t>1</w:t>
      </w:r>
    </w:p>
    <w:p w14:paraId="1EA79EC9" w14:textId="77777777" w:rsidR="009A1D73" w:rsidRPr="00203285" w:rsidRDefault="009A1D73" w:rsidP="009A1D73">
      <w:pPr>
        <w:numPr>
          <w:ilvl w:val="0"/>
          <w:numId w:val="7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IO</w:t>
      </w:r>
      <w:r w:rsidRPr="00203285">
        <w:rPr>
          <w:rFonts w:ascii="Trebuchet MS" w:hAnsi="Trebuchet MS"/>
          <w:vertAlign w:val="subscript"/>
          <w:lang w:val="en-GB"/>
        </w:rPr>
        <w:t>3</w:t>
      </w:r>
      <w:r w:rsidRPr="00203285">
        <w:rPr>
          <w:rFonts w:ascii="Trebuchet MS" w:hAnsi="Trebuchet MS"/>
          <w:vertAlign w:val="superscript"/>
          <w:lang w:val="en-GB"/>
        </w:rPr>
        <w:t>—</w:t>
      </w:r>
      <w:r w:rsidRPr="00203285">
        <w:rPr>
          <w:rFonts w:ascii="Trebuchet MS" w:hAnsi="Trebuchet MS"/>
          <w:lang w:val="en-GB"/>
        </w:rPr>
        <w:t xml:space="preserve"> before the arrow and </w:t>
      </w:r>
      <w:r w:rsidRPr="00203285">
        <w:rPr>
          <w:rFonts w:ascii="Trebuchet MS" w:hAnsi="Trebuchet MS"/>
          <w:color w:val="000000"/>
          <w:lang w:val="en-GB"/>
        </w:rPr>
        <w:t>I</w:t>
      </w:r>
      <w:r w:rsidRPr="00203285">
        <w:rPr>
          <w:rFonts w:ascii="Trebuchet MS" w:hAnsi="Trebuchet MS"/>
          <w:color w:val="000000"/>
          <w:vertAlign w:val="subscript"/>
          <w:lang w:val="en-GB"/>
        </w:rPr>
        <w:t xml:space="preserve">2 </w:t>
      </w:r>
      <w:r w:rsidRPr="00203285">
        <w:rPr>
          <w:rFonts w:ascii="Trebuchet MS" w:hAnsi="Trebuchet MS"/>
          <w:color w:val="000000"/>
          <w:lang w:val="en-GB"/>
        </w:rPr>
        <w:t>after the arrow and I balance correct</w:t>
      </w:r>
      <w:r w:rsidRPr="00203285">
        <w:rPr>
          <w:rFonts w:ascii="Trebuchet MS" w:hAnsi="Trebuchet MS"/>
          <w:noProof/>
          <w:lang w:val="en-GB"/>
        </w:rPr>
        <w:tab/>
        <w:t>1</w:t>
      </w:r>
    </w:p>
    <w:p w14:paraId="1F833ECB" w14:textId="77777777" w:rsidR="009A1D73" w:rsidRPr="00203285" w:rsidRDefault="009A1D73" w:rsidP="009A1D73">
      <w:pPr>
        <w:numPr>
          <w:ilvl w:val="0"/>
          <w:numId w:val="7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H</w:t>
      </w:r>
      <w:r w:rsidRPr="00203285">
        <w:rPr>
          <w:rFonts w:ascii="Trebuchet MS" w:hAnsi="Trebuchet MS"/>
          <w:vertAlign w:val="subscript"/>
          <w:lang w:val="en-GB"/>
        </w:rPr>
        <w:t>2</w:t>
      </w:r>
      <w:r w:rsidRPr="00203285">
        <w:rPr>
          <w:rFonts w:ascii="Trebuchet MS" w:hAnsi="Trebuchet MS"/>
          <w:lang w:val="en-GB"/>
        </w:rPr>
        <w:t>O after the arrow and H and O balance correct</w:t>
      </w:r>
      <w:r w:rsidRPr="00203285">
        <w:rPr>
          <w:rFonts w:ascii="Trebuchet MS" w:hAnsi="Trebuchet MS"/>
          <w:lang w:val="en-GB"/>
        </w:rPr>
        <w:tab/>
        <w:t>1</w:t>
      </w:r>
    </w:p>
    <w:p w14:paraId="090CA6F3" w14:textId="7DB4344B" w:rsidR="009A1D73" w:rsidRPr="00203285" w:rsidRDefault="009A1D73" w:rsidP="009A1D73">
      <w:pPr>
        <w:numPr>
          <w:ilvl w:val="0"/>
          <w:numId w:val="7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Only when the correct formulas and correct element balance before and after the arrow </w:t>
      </w:r>
      <w:r w:rsidR="00BD3F4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are given, the correct charge balance</w:t>
      </w:r>
      <w:r w:rsidRPr="00203285">
        <w:rPr>
          <w:rFonts w:ascii="Trebuchet MS" w:hAnsi="Trebuchet MS"/>
          <w:lang w:val="en-GB"/>
        </w:rPr>
        <w:tab/>
        <w:t>1</w:t>
      </w:r>
    </w:p>
    <w:p w14:paraId="1D533EFC" w14:textId="77777777" w:rsidR="006E40BC" w:rsidRDefault="006E40BC">
      <w:pPr>
        <w:rPr>
          <w:rFonts w:ascii="Trebuchet MS" w:hAnsi="Trebuchet MS"/>
          <w:lang w:val="en-GB"/>
        </w:rPr>
      </w:pPr>
      <w:bookmarkStart w:id="3" w:name="_Hlk213079226"/>
      <w:r>
        <w:rPr>
          <w:rFonts w:ascii="Trebuchet MS" w:hAnsi="Trebuchet MS"/>
          <w:lang w:val="en-GB"/>
        </w:rPr>
        <w:br w:type="page"/>
      </w:r>
    </w:p>
    <w:p w14:paraId="334CF853" w14:textId="6183EE20" w:rsidR="000A76B1" w:rsidRPr="00203285" w:rsidRDefault="000A76B1" w:rsidP="000A76B1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lastRenderedPageBreak/>
        <w:t>Maximum score 7</w:t>
      </w:r>
    </w:p>
    <w:p w14:paraId="42C7D3D1" w14:textId="72597B24" w:rsidR="000A76B1" w:rsidRPr="00203285" w:rsidRDefault="000A76B1" w:rsidP="006E40BC">
      <w:pPr>
        <w:pStyle w:val="Vraag0"/>
        <w:keepNext/>
        <w:tabs>
          <w:tab w:val="clear" w:pos="9639"/>
        </w:tabs>
        <w:spacing w:after="120" w:line="276" w:lineRule="auto"/>
        <w:ind w:firstLine="0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/>
        </w:rPr>
        <w:t>An example of a correct calculation is:</w:t>
      </w:r>
      <w:bookmarkStart w:id="4" w:name="_Hlk200726921"/>
      <w:r w:rsidR="006E40BC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During the titration 9.75 × 0.0500 = 0.4875 mmol I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 xml:space="preserve"> was added</w:t>
      </w:r>
      <w:r w:rsidRPr="00203285">
        <w:rPr>
          <w:rFonts w:ascii="Trebuchet MS" w:hAnsi="Trebuchet MS"/>
          <w:lang w:val="en-GB"/>
        </w:rPr>
        <w:t>.</w:t>
      </w:r>
      <w:bookmarkEnd w:id="4"/>
      <w:r w:rsidR="006E40BC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 xml:space="preserve">That reacted with 0.4875 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×</w:t>
      </w:r>
      <w:r w:rsidRPr="00203285">
        <w:rPr>
          <w:rFonts w:ascii="Trebuchet MS" w:hAnsi="Trebuchet MS"/>
          <w:lang w:val="en-GB"/>
        </w:rPr>
        <w:t xml:space="preserve"> 2 = 0.9750 mmol </w:t>
      </w:r>
      <w:bookmarkStart w:id="5" w:name="_Hlk208840579"/>
      <w:r w:rsidRPr="00203285">
        <w:rPr>
          <w:rFonts w:ascii="Trebuchet MS" w:hAnsi="Trebuchet MS"/>
          <w:color w:val="000000"/>
          <w:lang w:val="en-GB"/>
        </w:rPr>
        <w:t>S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>O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3</w:t>
      </w:r>
      <w:r w:rsidRPr="00203285">
        <w:rPr>
          <w:rFonts w:ascii="Trebuchet MS" w:hAnsi="Trebuchet MS"/>
          <w:color w:val="000000"/>
          <w:vertAlign w:val="super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t>—</w:t>
      </w:r>
      <w:bookmarkEnd w:id="5"/>
      <w:r w:rsidRPr="00203285">
        <w:rPr>
          <w:rFonts w:ascii="Trebuchet MS" w:hAnsi="Trebuchet MS" w:cs="Arial"/>
          <w:spacing w:val="2"/>
          <w:lang w:val="en-GB"/>
        </w:rPr>
        <w:t>.</w:t>
      </w:r>
      <w:r w:rsidR="006E40BC">
        <w:rPr>
          <w:rFonts w:ascii="Trebuchet MS" w:hAnsi="Trebuchet MS" w:cs="Arial"/>
          <w:spacing w:val="2"/>
          <w:lang w:val="en-GB"/>
        </w:rPr>
        <w:br/>
      </w:r>
      <w:r w:rsidRPr="00203285">
        <w:rPr>
          <w:rFonts w:ascii="Trebuchet MS" w:hAnsi="Trebuchet MS"/>
          <w:lang w:val="en-GB"/>
        </w:rPr>
        <w:t xml:space="preserve">In total 35.0 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×</w:t>
      </w:r>
      <w:r w:rsidRPr="00203285">
        <w:rPr>
          <w:rFonts w:ascii="Trebuchet MS" w:hAnsi="Trebuchet MS"/>
          <w:lang w:val="en-GB"/>
        </w:rPr>
        <w:t xml:space="preserve"> 0.100 = 3.50 mmol </w:t>
      </w:r>
      <w:r w:rsidRPr="00203285">
        <w:rPr>
          <w:rFonts w:ascii="Trebuchet MS" w:hAnsi="Trebuchet MS"/>
          <w:color w:val="000000"/>
          <w:lang w:val="en-GB"/>
        </w:rPr>
        <w:t>S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>O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3</w:t>
      </w:r>
      <w:r w:rsidRPr="00203285">
        <w:rPr>
          <w:rFonts w:ascii="Trebuchet MS" w:hAnsi="Trebuchet MS"/>
          <w:color w:val="000000"/>
          <w:vertAlign w:val="super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t>—</w:t>
      </w:r>
      <w:r w:rsidRPr="00203285">
        <w:rPr>
          <w:rFonts w:ascii="Trebuchet MS" w:hAnsi="Trebuchet MS"/>
          <w:lang w:val="en-GB"/>
        </w:rPr>
        <w:t xml:space="preserve"> was added</w:t>
      </w:r>
      <w:r w:rsidRPr="00203285">
        <w:rPr>
          <w:rFonts w:ascii="Trebuchet MS" w:hAnsi="Trebuchet MS" w:cs="Arial"/>
          <w:spacing w:val="2"/>
          <w:lang w:val="en-GB"/>
        </w:rPr>
        <w:t>.</w:t>
      </w:r>
      <w:r w:rsidR="006E40BC">
        <w:rPr>
          <w:rFonts w:ascii="Trebuchet MS" w:hAnsi="Trebuchet MS" w:cs="Arial"/>
          <w:spacing w:val="2"/>
          <w:lang w:val="en-GB"/>
        </w:rPr>
        <w:br/>
      </w:r>
      <w:r w:rsidRPr="00203285">
        <w:rPr>
          <w:rFonts w:ascii="Trebuchet MS" w:hAnsi="Trebuchet MS" w:cs="Arial"/>
          <w:spacing w:val="2"/>
          <w:lang w:val="en-GB"/>
        </w:rPr>
        <w:t xml:space="preserve">This means that 3.50 </w:t>
      </w:r>
      <w:r w:rsidRPr="00203285">
        <w:rPr>
          <w:rFonts w:ascii="Trebuchet MS" w:hAnsi="Trebuchet MS"/>
          <w:lang w:val="en-GB"/>
        </w:rPr>
        <w:t>—</w:t>
      </w:r>
      <w:r w:rsidRPr="00203285">
        <w:rPr>
          <w:rFonts w:ascii="Trebuchet MS" w:hAnsi="Trebuchet MS" w:cs="Arial"/>
          <w:spacing w:val="2"/>
          <w:lang w:val="en-GB"/>
        </w:rPr>
        <w:t xml:space="preserve"> 0.975 = 2.525 mmol </w:t>
      </w:r>
      <w:r w:rsidRPr="00203285">
        <w:rPr>
          <w:rFonts w:ascii="Trebuchet MS" w:hAnsi="Trebuchet MS"/>
          <w:color w:val="000000"/>
          <w:lang w:val="en-GB"/>
        </w:rPr>
        <w:t>S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>O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3</w:t>
      </w:r>
      <w:r w:rsidRPr="00203285">
        <w:rPr>
          <w:rFonts w:ascii="Trebuchet MS" w:hAnsi="Trebuchet MS"/>
          <w:color w:val="000000"/>
          <w:vertAlign w:val="super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t>—</w:t>
      </w:r>
      <w:r w:rsidRPr="00203285">
        <w:rPr>
          <w:rFonts w:ascii="Trebuchet MS" w:hAnsi="Trebuchet MS" w:cs="Arial"/>
          <w:spacing w:val="2"/>
          <w:lang w:val="en-GB"/>
        </w:rPr>
        <w:t xml:space="preserve"> reacted with the I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 xml:space="preserve"> formed in reaction</w:t>
      </w:r>
      <w:r w:rsidR="006E40BC">
        <w:rPr>
          <w:rFonts w:ascii="Trebuchet MS" w:hAnsi="Trebuchet MS" w:cs="Arial"/>
          <w:spacing w:val="2"/>
          <w:lang w:val="en-GB"/>
        </w:rPr>
        <w:t> </w:t>
      </w:r>
      <w:r w:rsidRPr="00203285">
        <w:rPr>
          <w:rFonts w:ascii="Trebuchet MS" w:hAnsi="Trebuchet MS" w:cs="Arial"/>
          <w:spacing w:val="2"/>
          <w:lang w:val="en-GB"/>
        </w:rPr>
        <w:t>1.</w:t>
      </w:r>
      <w:r w:rsidR="006E40BC">
        <w:rPr>
          <w:rFonts w:ascii="Trebuchet MS" w:hAnsi="Trebuchet MS" w:cs="Arial"/>
          <w:spacing w:val="2"/>
          <w:lang w:val="en-GB"/>
        </w:rPr>
        <w:br/>
      </w:r>
      <w:r w:rsidRPr="00203285">
        <w:rPr>
          <w:rFonts w:ascii="Trebuchet MS" w:hAnsi="Trebuchet MS" w:cs="Arial"/>
          <w:spacing w:val="2"/>
          <w:lang w:val="en-GB"/>
        </w:rPr>
        <w:t xml:space="preserve">This corresponds to 2.525 mmol </w:t>
      </w:r>
      <w:bookmarkStart w:id="6" w:name="_Hlk208840676"/>
      <w:r w:rsidRPr="00203285">
        <w:rPr>
          <w:rFonts w:ascii="Trebuchet MS" w:hAnsi="Trebuchet MS" w:cs="Arial"/>
          <w:spacing w:val="2"/>
          <w:lang w:val="en-GB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</w:t>
      </w:r>
      <w:bookmarkEnd w:id="6"/>
      <w:r w:rsidRPr="00203285">
        <w:rPr>
          <w:rFonts w:ascii="Trebuchet MS" w:hAnsi="Trebuchet MS" w:cs="Arial"/>
          <w:spacing w:val="2"/>
          <w:lang w:val="en-GB"/>
        </w:rPr>
        <w:t>.</w:t>
      </w:r>
      <w:r w:rsidR="006E40BC">
        <w:rPr>
          <w:rFonts w:ascii="Trebuchet MS" w:hAnsi="Trebuchet MS" w:cs="Arial"/>
          <w:spacing w:val="2"/>
          <w:lang w:val="en-GB"/>
        </w:rPr>
        <w:br/>
      </w:r>
      <w:r w:rsidRPr="00203285">
        <w:rPr>
          <w:rFonts w:ascii="Trebuchet MS" w:hAnsi="Trebuchet MS" w:cs="Arial"/>
          <w:spacing w:val="2"/>
          <w:lang w:val="en-GB"/>
        </w:rPr>
        <w:t>The molar mass of 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 is 74.08 g mol</w:t>
      </w:r>
      <w:r w:rsidR="006E40BC" w:rsidRPr="00624F27">
        <w:rPr>
          <w:rFonts w:ascii="Trebuchet MS" w:hAnsi="Trebuchet MS"/>
          <w:vertAlign w:val="superscript"/>
        </w:rPr>
        <w:t>—</w:t>
      </w:r>
      <w:r w:rsidRPr="00203285">
        <w:rPr>
          <w:rFonts w:ascii="Trebuchet MS" w:hAnsi="Trebuchet MS" w:cs="Arial"/>
          <w:spacing w:val="2"/>
          <w:vertAlign w:val="superscript"/>
          <w:lang w:val="en-GB"/>
        </w:rPr>
        <w:t>1</w:t>
      </w:r>
      <w:r w:rsidRPr="00203285">
        <w:rPr>
          <w:rFonts w:ascii="Trebuchet MS" w:hAnsi="Trebuchet MS" w:cs="Arial"/>
          <w:spacing w:val="2"/>
          <w:lang w:val="en-GB"/>
        </w:rPr>
        <w:t>.</w:t>
      </w:r>
      <w:r w:rsidR="006E40BC">
        <w:rPr>
          <w:rFonts w:ascii="Trebuchet MS" w:hAnsi="Trebuchet MS" w:cs="Arial"/>
          <w:spacing w:val="2"/>
          <w:lang w:val="en-GB"/>
        </w:rPr>
        <w:br/>
      </w:r>
      <w:r w:rsidRPr="00203285">
        <w:rPr>
          <w:rFonts w:ascii="Trebuchet MS" w:hAnsi="Trebuchet MS" w:cs="Arial"/>
          <w:spacing w:val="2"/>
          <w:lang w:val="en-GB"/>
        </w:rPr>
        <w:t xml:space="preserve">2.525 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×</w:t>
      </w:r>
      <w:r w:rsidRPr="00203285">
        <w:rPr>
          <w:rFonts w:ascii="Trebuchet MS" w:hAnsi="Trebuchet MS" w:cs="Arial"/>
          <w:spacing w:val="2"/>
          <w:lang w:val="en-GB"/>
        </w:rPr>
        <w:t xml:space="preserve"> 74.08 = 0.187 g 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 reacted.</w:t>
      </w:r>
      <w:r w:rsidR="006E40BC">
        <w:rPr>
          <w:rFonts w:ascii="Trebuchet MS" w:hAnsi="Trebuchet MS" w:cs="Arial"/>
          <w:spacing w:val="2"/>
          <w:lang w:val="en-GB"/>
        </w:rPr>
        <w:br/>
      </w:r>
      <w:r w:rsidRPr="00203285">
        <w:rPr>
          <w:rFonts w:ascii="Trebuchet MS" w:hAnsi="Trebuchet MS" w:cs="Arial"/>
          <w:spacing w:val="2"/>
          <w:lang w:val="en-GB"/>
        </w:rPr>
        <w:t>The percentage by mass of 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 in the examined sample E280 is</w:t>
      </w:r>
      <w:r w:rsidR="006E40BC">
        <w:rPr>
          <w:rFonts w:ascii="Trebuchet MS" w:hAnsi="Trebuchet MS" w:cs="Arial"/>
          <w:spacing w:val="2"/>
          <w:lang w:val="en-GB"/>
        </w:rPr>
        <w:br/>
      </w:r>
      <w:r w:rsidR="006E40BC" w:rsidRPr="00203285">
        <w:rPr>
          <w:position w:val="-26"/>
          <w:sz w:val="20"/>
          <w:szCs w:val="20"/>
          <w:lang w:val="en-GB" w:eastAsia="x-none"/>
        </w:rPr>
        <w:object w:dxaOrig="2240" w:dyaOrig="600" w14:anchorId="59ECF400">
          <v:shape id="_x0000_i1046" type="#_x0000_t75" style="width:115.65pt;height:28.35pt" o:ole="">
            <v:imagedata r:id="rId63" o:title=""/>
          </v:shape>
          <o:OLEObject Type="Embed" ProgID="Equation.DSMT4" ShapeID="_x0000_i1046" DrawAspect="Content" ObjectID="_1834054360" r:id="rId64"/>
        </w:objec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>.</w:t>
      </w:r>
    </w:p>
    <w:p w14:paraId="0715DAC9" w14:textId="2AEAA00F" w:rsidR="000A76B1" w:rsidRPr="00203285" w:rsidRDefault="000A76B1" w:rsidP="000A76B1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calculation </w:t>
      </w:r>
      <w:r w:rsidR="005C6508" w:rsidRPr="00203285">
        <w:rPr>
          <w:rFonts w:ascii="Trebuchet MS" w:hAnsi="Trebuchet MS"/>
          <w:lang w:val="en-GB" w:eastAsia="x-none"/>
        </w:rPr>
        <w:t>of the number</w:t>
      </w:r>
      <w:r w:rsidR="005C6508"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Trebuchet MS"/>
          <w:lang w:val="en-GB" w:eastAsia="zh-CN"/>
        </w:rPr>
        <w:t xml:space="preserve">of </w:t>
      </w:r>
      <w:proofErr w:type="spellStart"/>
      <w:r w:rsidR="003E21FA">
        <w:rPr>
          <w:rFonts w:ascii="Trebuchet MS" w:hAnsi="Trebuchet MS" w:cs="Trebuchet MS"/>
          <w:lang w:val="en-GB" w:eastAsia="zh-CN"/>
        </w:rPr>
        <w:t>mmol</w:t>
      </w:r>
      <w:r w:rsidR="005C6508">
        <w:rPr>
          <w:rFonts w:ascii="Trebuchet MS" w:hAnsi="Trebuchet MS" w:cs="Trebuchet MS"/>
          <w:lang w:val="en-GB" w:eastAsia="zh-CN"/>
        </w:rPr>
        <w:t>es</w:t>
      </w:r>
      <w:proofErr w:type="spellEnd"/>
      <w:r w:rsidR="005C6508">
        <w:rPr>
          <w:rFonts w:ascii="Trebuchet MS" w:hAnsi="Trebuchet MS" w:cs="Trebuchet MS"/>
          <w:lang w:val="en-GB" w:eastAsia="zh-CN"/>
        </w:rPr>
        <w:t xml:space="preserve"> of</w:t>
      </w:r>
      <w:r w:rsidRPr="00203285">
        <w:rPr>
          <w:rFonts w:ascii="Trebuchet MS" w:hAnsi="Trebuchet MS" w:cs="Trebuchet MS"/>
          <w:lang w:val="en-GB" w:eastAsia="zh-CN"/>
        </w:rPr>
        <w:t xml:space="preserve"> I</w:t>
      </w:r>
      <w:r w:rsidRPr="00203285">
        <w:rPr>
          <w:rFonts w:ascii="Trebuchet MS" w:hAnsi="Trebuchet MS" w:cs="Trebuchet MS"/>
          <w:vertAlign w:val="subscript"/>
          <w:lang w:val="en-GB" w:eastAsia="zh-CN"/>
        </w:rPr>
        <w:t>2</w:t>
      </w:r>
      <w:r w:rsidRPr="00203285">
        <w:rPr>
          <w:rFonts w:ascii="Trebuchet MS" w:hAnsi="Trebuchet MS" w:cs="Trebuchet MS"/>
          <w:lang w:val="en-GB" w:eastAsia="zh-CN"/>
        </w:rPr>
        <w:t xml:space="preserve"> added during the titration </w:t>
      </w:r>
      <w:r w:rsidRPr="00203285">
        <w:rPr>
          <w:rFonts w:ascii="Trebuchet MS" w:hAnsi="Trebuchet MS"/>
          <w:lang w:val="en-GB"/>
        </w:rPr>
        <w:tab/>
        <w:t>1</w:t>
      </w:r>
    </w:p>
    <w:p w14:paraId="6C770D09" w14:textId="2AEAE3E6" w:rsidR="000A76B1" w:rsidRPr="00203285" w:rsidRDefault="000A76B1" w:rsidP="000A76B1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calculation </w:t>
      </w:r>
      <w:r w:rsidR="005C6508" w:rsidRPr="00203285">
        <w:rPr>
          <w:rFonts w:ascii="Trebuchet MS" w:hAnsi="Trebuchet MS"/>
          <w:lang w:val="en-GB" w:eastAsia="x-none"/>
        </w:rPr>
        <w:t>of the number</w:t>
      </w:r>
      <w:r w:rsidR="005C6508"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Trebuchet MS"/>
          <w:lang w:val="en-GB" w:eastAsia="zh-CN"/>
        </w:rPr>
        <w:t xml:space="preserve">of </w:t>
      </w:r>
      <w:proofErr w:type="spellStart"/>
      <w:r w:rsidR="003E21FA">
        <w:rPr>
          <w:rFonts w:ascii="Trebuchet MS" w:hAnsi="Trebuchet MS" w:cs="Trebuchet MS"/>
          <w:lang w:val="en-GB" w:eastAsia="zh-CN"/>
        </w:rPr>
        <w:t>mmol</w:t>
      </w:r>
      <w:r w:rsidR="005C6508">
        <w:rPr>
          <w:rFonts w:ascii="Trebuchet MS" w:hAnsi="Trebuchet MS" w:cs="Trebuchet MS"/>
          <w:lang w:val="en-GB" w:eastAsia="zh-CN"/>
        </w:rPr>
        <w:t>es</w:t>
      </w:r>
      <w:proofErr w:type="spellEnd"/>
      <w:r w:rsidRPr="00203285">
        <w:rPr>
          <w:rFonts w:ascii="Trebuchet MS" w:hAnsi="Trebuchet MS" w:cs="Trebuchet MS"/>
          <w:lang w:val="en-GB" w:eastAsia="zh-CN"/>
        </w:rPr>
        <w:t xml:space="preserve"> </w:t>
      </w:r>
      <w:r w:rsidR="005C6508">
        <w:rPr>
          <w:rFonts w:ascii="Trebuchet MS" w:hAnsi="Trebuchet MS" w:cs="Trebuchet MS"/>
          <w:lang w:val="en-GB" w:eastAsia="zh-CN"/>
        </w:rPr>
        <w:t xml:space="preserve">of </w:t>
      </w:r>
      <w:r w:rsidRPr="00203285">
        <w:rPr>
          <w:rFonts w:ascii="Trebuchet MS" w:hAnsi="Trebuchet MS"/>
          <w:color w:val="000000"/>
          <w:lang w:val="en-GB"/>
        </w:rPr>
        <w:t>S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>O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3</w:t>
      </w:r>
      <w:r w:rsidRPr="00203285">
        <w:rPr>
          <w:rFonts w:ascii="Trebuchet MS" w:hAnsi="Trebuchet MS"/>
          <w:color w:val="000000"/>
          <w:vertAlign w:val="super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t>—</w:t>
      </w:r>
      <w:r w:rsidRPr="00203285">
        <w:rPr>
          <w:rFonts w:ascii="Trebuchet MS" w:hAnsi="Trebuchet MS"/>
          <w:lang w:val="en-GB"/>
        </w:rPr>
        <w:t xml:space="preserve"> that reacted during the titration</w:t>
      </w:r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p w14:paraId="2E3BFF11" w14:textId="4A43E865" w:rsidR="000A76B1" w:rsidRPr="00203285" w:rsidRDefault="000A76B1" w:rsidP="000A76B1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calculation </w:t>
      </w:r>
      <w:r w:rsidR="005C6508" w:rsidRPr="00203285">
        <w:rPr>
          <w:rFonts w:ascii="Trebuchet MS" w:hAnsi="Trebuchet MS"/>
          <w:lang w:val="en-GB" w:eastAsia="x-none"/>
        </w:rPr>
        <w:t>of the number</w:t>
      </w:r>
      <w:r w:rsidR="005C6508"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Trebuchet MS"/>
          <w:lang w:val="en-GB" w:eastAsia="zh-CN"/>
        </w:rPr>
        <w:t xml:space="preserve">of </w:t>
      </w:r>
      <w:proofErr w:type="spellStart"/>
      <w:r w:rsidR="003E21FA">
        <w:rPr>
          <w:rFonts w:ascii="Trebuchet MS" w:hAnsi="Trebuchet MS" w:cs="Trebuchet MS"/>
          <w:lang w:val="en-GB" w:eastAsia="zh-CN"/>
        </w:rPr>
        <w:t>mmol</w:t>
      </w:r>
      <w:r w:rsidR="005C6508">
        <w:rPr>
          <w:rFonts w:ascii="Trebuchet MS" w:hAnsi="Trebuchet MS" w:cs="Trebuchet MS"/>
          <w:lang w:val="en-GB" w:eastAsia="zh-CN"/>
        </w:rPr>
        <w:t>es</w:t>
      </w:r>
      <w:proofErr w:type="spellEnd"/>
      <w:r w:rsidR="005C6508">
        <w:rPr>
          <w:rFonts w:ascii="Trebuchet MS" w:hAnsi="Trebuchet MS" w:cs="Trebuchet MS"/>
          <w:lang w:val="en-GB" w:eastAsia="zh-CN"/>
        </w:rPr>
        <w:t xml:space="preserve"> of</w:t>
      </w:r>
      <w:r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/>
          <w:color w:val="000000"/>
          <w:lang w:val="en-GB"/>
        </w:rPr>
        <w:t>S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>O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3</w:t>
      </w:r>
      <w:r w:rsidRPr="00203285">
        <w:rPr>
          <w:rFonts w:ascii="Trebuchet MS" w:hAnsi="Trebuchet MS"/>
          <w:color w:val="000000"/>
          <w:vertAlign w:val="super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t>—</w:t>
      </w:r>
      <w:r w:rsidRPr="00203285">
        <w:rPr>
          <w:rFonts w:ascii="Trebuchet MS" w:hAnsi="Trebuchet MS"/>
          <w:lang w:val="en-GB"/>
        </w:rPr>
        <w:t xml:space="preserve"> that was added in total</w:t>
      </w:r>
      <w:r w:rsidRPr="00203285">
        <w:rPr>
          <w:rFonts w:ascii="Trebuchet MS" w:hAnsi="Trebuchet MS" w:cs="Arial"/>
          <w:lang w:val="en-GB"/>
        </w:rPr>
        <w:tab/>
        <w:t>1</w:t>
      </w:r>
    </w:p>
    <w:p w14:paraId="4EB4FF20" w14:textId="100BBA75" w:rsidR="000A76B1" w:rsidRPr="00203285" w:rsidRDefault="000A76B1" w:rsidP="000A76B1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7" w:name="_Hlk208839570"/>
      <w:r w:rsidRPr="00203285">
        <w:rPr>
          <w:rFonts w:ascii="Trebuchet MS" w:hAnsi="Trebuchet MS" w:cs="Trebuchet MS"/>
          <w:lang w:val="en-GB" w:eastAsia="zh-CN"/>
        </w:rPr>
        <w:t xml:space="preserve">calculation </w:t>
      </w:r>
      <w:r w:rsidR="005C6508" w:rsidRPr="00203285">
        <w:rPr>
          <w:rFonts w:ascii="Trebuchet MS" w:hAnsi="Trebuchet MS"/>
          <w:lang w:val="en-GB" w:eastAsia="x-none"/>
        </w:rPr>
        <w:t>of the number</w:t>
      </w:r>
      <w:r w:rsidR="005C6508"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Trebuchet MS"/>
          <w:lang w:val="en-GB" w:eastAsia="zh-CN"/>
        </w:rPr>
        <w:t xml:space="preserve">of </w:t>
      </w:r>
      <w:proofErr w:type="spellStart"/>
      <w:r w:rsidR="003E21FA">
        <w:rPr>
          <w:rFonts w:ascii="Trebuchet MS" w:hAnsi="Trebuchet MS" w:cs="Trebuchet MS"/>
          <w:lang w:val="en-GB" w:eastAsia="zh-CN"/>
        </w:rPr>
        <w:t>mmol</w:t>
      </w:r>
      <w:r w:rsidR="005C6508">
        <w:rPr>
          <w:rFonts w:ascii="Trebuchet MS" w:hAnsi="Trebuchet MS" w:cs="Trebuchet MS"/>
          <w:lang w:val="en-GB" w:eastAsia="zh-CN"/>
        </w:rPr>
        <w:t>es</w:t>
      </w:r>
      <w:proofErr w:type="spellEnd"/>
      <w:r w:rsidR="005C6508">
        <w:rPr>
          <w:rFonts w:ascii="Trebuchet MS" w:hAnsi="Trebuchet MS" w:cs="Trebuchet MS"/>
          <w:lang w:val="en-GB" w:eastAsia="zh-CN"/>
        </w:rPr>
        <w:t xml:space="preserve"> of</w:t>
      </w:r>
      <w:r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/>
          <w:color w:val="000000"/>
          <w:lang w:val="en-GB"/>
        </w:rPr>
        <w:t>S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2</w:t>
      </w:r>
      <w:r w:rsidRPr="00203285">
        <w:rPr>
          <w:rFonts w:ascii="Trebuchet MS" w:hAnsi="Trebuchet MS"/>
          <w:color w:val="000000"/>
          <w:lang w:val="en-GB"/>
        </w:rPr>
        <w:t>O</w:t>
      </w:r>
      <w:r w:rsidRPr="00203285">
        <w:rPr>
          <w:rFonts w:ascii="Trebuchet MS" w:hAnsi="Trebuchet MS"/>
          <w:color w:val="000000"/>
          <w:vertAlign w:val="subscript"/>
          <w:lang w:val="en-GB"/>
        </w:rPr>
        <w:t>3</w:t>
      </w:r>
      <w:r w:rsidRPr="00203285">
        <w:rPr>
          <w:rFonts w:ascii="Trebuchet MS" w:hAnsi="Trebuchet MS"/>
          <w:color w:val="000000"/>
          <w:vertAlign w:val="super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t xml:space="preserve">— </w:t>
      </w:r>
      <w:r w:rsidRPr="00203285">
        <w:rPr>
          <w:rFonts w:ascii="Trebuchet MS" w:hAnsi="Trebuchet MS"/>
          <w:lang w:val="en-GB"/>
        </w:rPr>
        <w:t xml:space="preserve">that reacted with the </w:t>
      </w:r>
      <w:r w:rsidRPr="00203285">
        <w:rPr>
          <w:rFonts w:ascii="Trebuchet MS" w:hAnsi="Trebuchet MS" w:cs="Arial"/>
          <w:spacing w:val="2"/>
          <w:lang w:val="en-GB"/>
        </w:rPr>
        <w:t>I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 xml:space="preserve"> formed in reaction 1</w:t>
      </w:r>
      <w:r w:rsidRPr="00203285">
        <w:rPr>
          <w:rFonts w:ascii="Trebuchet MS" w:hAnsi="Trebuchet MS" w:cs="Arial"/>
          <w:lang w:val="en-GB"/>
        </w:rPr>
        <w:tab/>
        <w:t>1</w:t>
      </w:r>
    </w:p>
    <w:p w14:paraId="10AC4133" w14:textId="70C11DFE" w:rsidR="000A76B1" w:rsidRPr="00203285" w:rsidRDefault="000A76B1" w:rsidP="000A76B1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calculation </w:t>
      </w:r>
      <w:r w:rsidR="005C6508" w:rsidRPr="00203285">
        <w:rPr>
          <w:rFonts w:ascii="Trebuchet MS" w:hAnsi="Trebuchet MS"/>
          <w:lang w:val="en-GB" w:eastAsia="x-none"/>
        </w:rPr>
        <w:t>of the number</w:t>
      </w:r>
      <w:r w:rsidR="005C6508"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Trebuchet MS"/>
          <w:lang w:val="en-GB" w:eastAsia="zh-CN"/>
        </w:rPr>
        <w:t xml:space="preserve">of </w:t>
      </w:r>
      <w:proofErr w:type="spellStart"/>
      <w:r w:rsidR="003E21FA">
        <w:rPr>
          <w:rFonts w:ascii="Trebuchet MS" w:hAnsi="Trebuchet MS" w:cs="Trebuchet MS"/>
          <w:lang w:val="en-GB" w:eastAsia="zh-CN"/>
        </w:rPr>
        <w:t>mmol</w:t>
      </w:r>
      <w:r w:rsidR="005C6508">
        <w:rPr>
          <w:rFonts w:ascii="Trebuchet MS" w:hAnsi="Trebuchet MS" w:cs="Trebuchet MS"/>
          <w:lang w:val="en-GB" w:eastAsia="zh-CN"/>
        </w:rPr>
        <w:t>es</w:t>
      </w:r>
      <w:proofErr w:type="spellEnd"/>
      <w:r w:rsidR="005C6508">
        <w:rPr>
          <w:rFonts w:ascii="Trebuchet MS" w:hAnsi="Trebuchet MS" w:cs="Trebuchet MS"/>
          <w:lang w:val="en-GB" w:eastAsia="zh-CN"/>
        </w:rPr>
        <w:t xml:space="preserve"> of</w:t>
      </w:r>
      <w:r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Arial"/>
          <w:spacing w:val="2"/>
          <w:lang w:val="en-GB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</w:t>
      </w:r>
      <w:r w:rsidRPr="00203285">
        <w:rPr>
          <w:rFonts w:ascii="Trebuchet MS" w:hAnsi="Trebuchet MS" w:cs="Arial"/>
          <w:lang w:val="en-GB"/>
        </w:rPr>
        <w:tab/>
        <w:t>1</w:t>
      </w:r>
    </w:p>
    <w:bookmarkEnd w:id="7"/>
    <w:p w14:paraId="3B4DFB73" w14:textId="77777777" w:rsidR="000A76B1" w:rsidRPr="00203285" w:rsidRDefault="000A76B1" w:rsidP="000A76B1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Arial"/>
          <w:lang w:val="en-GB"/>
        </w:rPr>
        <w:t xml:space="preserve">correct molar mass of </w:t>
      </w:r>
      <w:r w:rsidRPr="00203285">
        <w:rPr>
          <w:rFonts w:ascii="Trebuchet MS" w:hAnsi="Trebuchet MS" w:cs="Arial"/>
          <w:spacing w:val="2"/>
          <w:lang w:val="en-GB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</w:t>
      </w:r>
      <w:r w:rsidRPr="00203285">
        <w:rPr>
          <w:rFonts w:ascii="Trebuchet MS" w:hAnsi="Trebuchet MS" w:cs="Arial"/>
          <w:lang w:val="en-GB"/>
        </w:rPr>
        <w:tab/>
        <w:t>1</w:t>
      </w:r>
    </w:p>
    <w:p w14:paraId="39B42DEA" w14:textId="77777777" w:rsidR="000A76B1" w:rsidRPr="00203285" w:rsidRDefault="000A76B1" w:rsidP="000A76B1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8" w:name="_Hlk213406695"/>
      <w:r w:rsidRPr="00203285">
        <w:rPr>
          <w:rFonts w:ascii="Trebuchet MS" w:hAnsi="Trebuchet MS" w:cs="Arial"/>
          <w:lang w:val="en-GB"/>
        </w:rPr>
        <w:t xml:space="preserve">calculation of the percentage by mass of </w:t>
      </w:r>
      <w:r w:rsidRPr="00203285">
        <w:rPr>
          <w:rFonts w:ascii="Trebuchet MS" w:hAnsi="Trebuchet MS" w:cs="Arial"/>
          <w:spacing w:val="2"/>
          <w:lang w:val="en-GB"/>
        </w:rPr>
        <w:t>C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203285">
        <w:rPr>
          <w:rFonts w:ascii="Trebuchet MS" w:hAnsi="Trebuchet MS" w:cs="Arial"/>
          <w:spacing w:val="2"/>
          <w:lang w:val="en-GB"/>
        </w:rPr>
        <w:t>H</w:t>
      </w:r>
      <w:r w:rsidRPr="00203285">
        <w:rPr>
          <w:rFonts w:ascii="Trebuchet MS" w:hAnsi="Trebuchet MS" w:cs="Arial"/>
          <w:spacing w:val="2"/>
          <w:vertAlign w:val="subscript"/>
          <w:lang w:val="en-GB"/>
        </w:rPr>
        <w:t>5</w:t>
      </w:r>
      <w:r w:rsidRPr="00203285">
        <w:rPr>
          <w:rFonts w:ascii="Trebuchet MS" w:hAnsi="Trebuchet MS" w:cs="Arial"/>
          <w:spacing w:val="2"/>
          <w:lang w:val="en-GB"/>
        </w:rPr>
        <w:t>COOH in the examined sample E280</w:t>
      </w:r>
      <w:r w:rsidRPr="00203285">
        <w:rPr>
          <w:rFonts w:ascii="Trebuchet MS" w:hAnsi="Trebuchet MS" w:cs="Arial"/>
          <w:lang w:val="en-GB"/>
        </w:rPr>
        <w:tab/>
        <w:t>1</w:t>
      </w:r>
      <w:bookmarkEnd w:id="8"/>
    </w:p>
    <w:p w14:paraId="50523A41" w14:textId="77777777" w:rsidR="000A76B1" w:rsidRPr="00203285" w:rsidRDefault="000A76B1" w:rsidP="000A76B1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br w:type="page"/>
      </w:r>
    </w:p>
    <w:bookmarkEnd w:id="3"/>
    <w:p w14:paraId="10D0A250" w14:textId="7DC6BB7C" w:rsidR="00567158" w:rsidRPr="00203285" w:rsidRDefault="000A76B1" w:rsidP="007A58F9">
      <w:pPr>
        <w:pStyle w:val="opgave"/>
        <w:numPr>
          <w:ilvl w:val="0"/>
          <w:numId w:val="4"/>
        </w:numPr>
        <w:spacing w:before="120" w:line="276" w:lineRule="auto"/>
        <w:rPr>
          <w:rFonts w:ascii="Trebuchet MS" w:hAnsi="Trebuchet MS"/>
          <w:lang w:val="en-GB"/>
        </w:rPr>
      </w:pPr>
      <w:r w:rsidRPr="00203285">
        <w:rPr>
          <w:rFonts w:ascii="Trebuchet MS" w:hAnsi="Trebuchet MS" w:cs="Arial"/>
          <w:szCs w:val="28"/>
          <w:shd w:val="clear" w:color="auto" w:fill="FFFFFF"/>
          <w:lang w:val="en-GB"/>
        </w:rPr>
        <w:lastRenderedPageBreak/>
        <w:t>A promising home battery</w:t>
      </w:r>
      <w:r w:rsidRPr="00203285">
        <w:rPr>
          <w:rFonts w:ascii="Trebuchet MS" w:hAnsi="Trebuchet MS" w:cs="Arial"/>
          <w:szCs w:val="28"/>
          <w:shd w:val="clear" w:color="auto" w:fill="FFFFFF"/>
          <w:lang w:val="en-GB"/>
        </w:rPr>
        <w:tab/>
        <w:t>(12 points)</w:t>
      </w:r>
    </w:p>
    <w:p w14:paraId="3E0C3F93" w14:textId="77777777" w:rsidR="000A76B1" w:rsidRPr="00203285" w:rsidRDefault="000A76B1" w:rsidP="000A76B1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Maximum score 3 </w:t>
      </w:r>
    </w:p>
    <w:p w14:paraId="3867253A" w14:textId="29B12D6B" w:rsidR="00560C40" w:rsidRDefault="000A76B1" w:rsidP="005C6508">
      <w:pPr>
        <w:pStyle w:val="Vraag0"/>
        <w:keepNext/>
        <w:tabs>
          <w:tab w:val="clear" w:pos="9639"/>
        </w:tabs>
        <w:spacing w:after="120" w:line="276" w:lineRule="auto"/>
        <w:ind w:firstLine="0"/>
        <w:rPr>
          <w:rFonts w:ascii="Trebuchet MS" w:hAnsi="Trebuchet MS"/>
          <w:lang w:val="de-DE"/>
        </w:rPr>
      </w:pPr>
      <w:r w:rsidRPr="00203285">
        <w:rPr>
          <w:rFonts w:ascii="Trebuchet MS" w:hAnsi="Trebuchet MS"/>
          <w:lang w:val="en-GB"/>
        </w:rPr>
        <w:t>An example of a correct calculation is: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 w:cs="Arial"/>
          <w:noProof/>
          <w:lang w:val="en-GB"/>
        </w:rPr>
        <w:sym w:font="Symbol" w:char="F044"/>
      </w:r>
      <w:r w:rsidRPr="005C6508">
        <w:rPr>
          <w:rFonts w:ascii="Trebuchet MS" w:hAnsi="Trebuchet MS" w:cs="Arial"/>
          <w:i/>
          <w:lang w:val="de-DE"/>
        </w:rPr>
        <w:t>E</w:t>
      </w:r>
      <w:r w:rsidRPr="005C6508">
        <w:rPr>
          <w:rFonts w:ascii="Trebuchet MS" w:hAnsi="Trebuchet MS" w:cs="Arial"/>
          <w:vertAlign w:val="superscript"/>
          <w:lang w:val="de-DE"/>
        </w:rPr>
        <w:t>0</w:t>
      </w:r>
      <w:r w:rsidRPr="005C6508">
        <w:rPr>
          <w:rFonts w:ascii="Trebuchet MS" w:hAnsi="Trebuchet MS" w:cs="Arial"/>
          <w:vertAlign w:val="subscript"/>
          <w:lang w:val="de-DE"/>
        </w:rPr>
        <w:t>red</w:t>
      </w:r>
      <w:r w:rsidRPr="005C6508">
        <w:rPr>
          <w:rFonts w:ascii="Trebuchet MS" w:hAnsi="Trebuchet MS" w:cs="Arial"/>
          <w:lang w:val="de-DE"/>
        </w:rPr>
        <w:t xml:space="preserve"> = </w:t>
      </w:r>
      <w:r w:rsidRPr="00203285">
        <w:rPr>
          <w:rFonts w:ascii="Trebuchet MS" w:hAnsi="Trebuchet MS"/>
          <w:lang w:val="en-GB"/>
        </w:rPr>
        <w:sym w:font="Symbol" w:char="F02D"/>
      </w:r>
      <w:r w:rsidRPr="005C6508">
        <w:rPr>
          <w:rFonts w:ascii="Trebuchet MS" w:hAnsi="Trebuchet MS"/>
          <w:lang w:val="de-DE"/>
        </w:rPr>
        <w:t xml:space="preserve"> 1.30 </w:t>
      </w:r>
      <w:r w:rsidRPr="00203285">
        <w:rPr>
          <w:rFonts w:ascii="Trebuchet MS" w:hAnsi="Trebuchet MS"/>
          <w:lang w:val="en-GB"/>
        </w:rPr>
        <w:sym w:font="Symbol" w:char="F02D"/>
      </w:r>
      <w:r w:rsidRPr="005C6508">
        <w:rPr>
          <w:rFonts w:ascii="Trebuchet MS" w:hAnsi="Trebuchet MS"/>
          <w:lang w:val="de-DE"/>
        </w:rPr>
        <w:t>(</w:t>
      </w:r>
      <w:r w:rsidRPr="00203285">
        <w:rPr>
          <w:rFonts w:ascii="Trebuchet MS" w:hAnsi="Trebuchet MS"/>
          <w:lang w:val="en-GB"/>
        </w:rPr>
        <w:sym w:font="Symbol" w:char="F02D"/>
      </w:r>
      <w:r w:rsidRPr="005C6508">
        <w:rPr>
          <w:rFonts w:ascii="Trebuchet MS" w:hAnsi="Trebuchet MS"/>
          <w:lang w:val="de-DE"/>
        </w:rPr>
        <w:t xml:space="preserve"> 2.37 ) = + 1.07 V</w:t>
      </w:r>
      <w:r w:rsidR="005C6508">
        <w:rPr>
          <w:rFonts w:ascii="Trebuchet MS" w:hAnsi="Trebuchet MS"/>
          <w:lang w:val="de-DE"/>
        </w:rPr>
        <w:br/>
      </w:r>
      <w:r w:rsidRPr="00203285">
        <w:rPr>
          <w:rFonts w:ascii="Trebuchet MS" w:hAnsi="Trebuchet MS" w:cs="Arial"/>
          <w:noProof/>
          <w:lang w:val="en-GB"/>
        </w:rPr>
        <w:sym w:font="Symbol" w:char="F044"/>
      </w:r>
      <w:r w:rsidRPr="005C6508">
        <w:rPr>
          <w:rFonts w:ascii="Trebuchet MS" w:hAnsi="Trebuchet MS" w:cs="Arial"/>
          <w:i/>
          <w:noProof/>
          <w:lang w:val="de-DE"/>
        </w:rPr>
        <w:t>G</w:t>
      </w:r>
      <w:r w:rsidRPr="005C6508">
        <w:rPr>
          <w:rFonts w:ascii="Trebuchet MS" w:hAnsi="Trebuchet MS" w:cs="Arial"/>
          <w:noProof/>
          <w:vertAlign w:val="superscript"/>
          <w:lang w:val="de-DE"/>
        </w:rPr>
        <w:t>0</w:t>
      </w:r>
      <w:r w:rsidRPr="005C6508">
        <w:rPr>
          <w:rFonts w:ascii="Trebuchet MS" w:hAnsi="Trebuchet MS" w:cs="Arial"/>
          <w:lang w:val="de-DE"/>
        </w:rPr>
        <w:t xml:space="preserve"> = </w:t>
      </w:r>
      <w:r w:rsidRPr="00203285">
        <w:rPr>
          <w:rFonts w:ascii="Trebuchet MS" w:hAnsi="Trebuchet MS"/>
          <w:lang w:val="en-GB"/>
        </w:rPr>
        <w:sym w:font="Symbol" w:char="F02D"/>
      </w:r>
      <w:r w:rsidRPr="005C6508">
        <w:rPr>
          <w:rFonts w:ascii="Trebuchet MS" w:hAnsi="Trebuchet MS" w:cs="Arial"/>
          <w:lang w:val="de-DE"/>
        </w:rPr>
        <w:t xml:space="preserve"> </w:t>
      </w:r>
      <w:proofErr w:type="spellStart"/>
      <w:r w:rsidRPr="005C6508">
        <w:rPr>
          <w:rFonts w:ascii="Trebuchet MS" w:hAnsi="Trebuchet MS" w:cs="Arial"/>
          <w:i/>
          <w:lang w:val="de-DE"/>
        </w:rPr>
        <w:t>nF</w:t>
      </w:r>
      <w:proofErr w:type="spellEnd"/>
      <w:r w:rsidRPr="00203285">
        <w:rPr>
          <w:rFonts w:ascii="Trebuchet MS" w:hAnsi="Trebuchet MS" w:cs="Arial"/>
          <w:noProof/>
          <w:lang w:val="en-GB"/>
        </w:rPr>
        <w:sym w:font="Symbol" w:char="F044"/>
      </w:r>
      <w:r w:rsidRPr="005C6508">
        <w:rPr>
          <w:rFonts w:ascii="Trebuchet MS" w:hAnsi="Trebuchet MS" w:cs="Arial"/>
          <w:i/>
          <w:lang w:val="de-DE"/>
        </w:rPr>
        <w:t>E</w:t>
      </w:r>
      <w:r w:rsidRPr="005C6508">
        <w:rPr>
          <w:rFonts w:ascii="Trebuchet MS" w:hAnsi="Trebuchet MS" w:cs="Arial"/>
          <w:vertAlign w:val="superscript"/>
          <w:lang w:val="de-DE"/>
        </w:rPr>
        <w:t xml:space="preserve">0 </w:t>
      </w:r>
      <w:r w:rsidRPr="005C6508">
        <w:rPr>
          <w:rFonts w:ascii="Trebuchet MS" w:hAnsi="Trebuchet MS" w:cs="Arial"/>
          <w:lang w:val="de-DE"/>
        </w:rPr>
        <w:t xml:space="preserve"> = </w:t>
      </w:r>
      <w:r w:rsidRPr="00203285">
        <w:rPr>
          <w:rFonts w:ascii="Trebuchet MS" w:hAnsi="Trebuchet MS"/>
          <w:lang w:val="en-GB"/>
        </w:rPr>
        <w:sym w:font="Symbol" w:char="F02D"/>
      </w:r>
      <w:r w:rsidRPr="005C6508">
        <w:rPr>
          <w:rFonts w:ascii="Trebuchet MS" w:hAnsi="Trebuchet MS"/>
          <w:lang w:val="de-DE"/>
        </w:rPr>
        <w:t xml:space="preserve"> </w:t>
      </w:r>
      <w:r w:rsidRPr="005C6508">
        <w:rPr>
          <w:rFonts w:ascii="Trebuchet MS" w:hAnsi="Trebuchet MS" w:cs="Arial"/>
          <w:lang w:val="de-DE"/>
        </w:rPr>
        <w:t xml:space="preserve">4 </w:t>
      </w:r>
      <w:r w:rsidRPr="005C6508">
        <w:rPr>
          <w:rFonts w:ascii="Trebuchet MS" w:hAnsi="Trebuchet MS"/>
          <w:lang w:val="de-DE"/>
        </w:rPr>
        <w:t xml:space="preserve">× 96485 × 1.07 = </w:t>
      </w:r>
      <w:r w:rsidRPr="00203285">
        <w:rPr>
          <w:rFonts w:ascii="Trebuchet MS" w:hAnsi="Trebuchet MS"/>
          <w:lang w:val="en-GB"/>
        </w:rPr>
        <w:sym w:font="Symbol" w:char="F02D"/>
      </w:r>
      <w:r w:rsidRPr="005C6508">
        <w:rPr>
          <w:rFonts w:ascii="Trebuchet MS" w:hAnsi="Trebuchet MS"/>
          <w:lang w:val="de-DE"/>
        </w:rPr>
        <w:t xml:space="preserve"> </w:t>
      </w:r>
      <w:bookmarkStart w:id="9" w:name="_Hlk214962199"/>
      <w:r w:rsidRPr="005C6508">
        <w:rPr>
          <w:rFonts w:ascii="Trebuchet MS" w:hAnsi="Trebuchet MS"/>
          <w:lang w:val="de-DE"/>
        </w:rPr>
        <w:t>4.13·10</w:t>
      </w:r>
      <w:r w:rsidRPr="005C6508">
        <w:rPr>
          <w:rFonts w:ascii="Trebuchet MS" w:hAnsi="Trebuchet MS"/>
          <w:vertAlign w:val="superscript"/>
          <w:lang w:val="de-DE"/>
        </w:rPr>
        <w:t>5</w:t>
      </w:r>
      <w:r w:rsidRPr="005C6508">
        <w:rPr>
          <w:rFonts w:ascii="Trebuchet MS" w:hAnsi="Trebuchet MS"/>
          <w:lang w:val="de-DE"/>
        </w:rPr>
        <w:t xml:space="preserve"> </w:t>
      </w:r>
      <w:bookmarkEnd w:id="9"/>
      <w:r w:rsidRPr="005C6508">
        <w:rPr>
          <w:rFonts w:ascii="Trebuchet MS" w:hAnsi="Trebuchet MS"/>
          <w:lang w:val="de-DE"/>
        </w:rPr>
        <w:t>J</w:t>
      </w:r>
      <w:r w:rsidRPr="005C6508">
        <w:rPr>
          <w:rFonts w:ascii="Trebuchet MS" w:hAnsi="Trebuchet MS"/>
          <w:vertAlign w:val="superscript"/>
          <w:lang w:val="de-DE"/>
        </w:rPr>
        <w:t> </w:t>
      </w:r>
      <w:r w:rsidRPr="005C6508">
        <w:rPr>
          <w:rFonts w:ascii="Trebuchet MS" w:hAnsi="Trebuchet MS"/>
          <w:lang w:val="de-DE"/>
        </w:rPr>
        <w:t>(</w:t>
      </w:r>
      <w:proofErr w:type="spellStart"/>
      <w:r w:rsidRPr="005C6508">
        <w:rPr>
          <w:rFonts w:ascii="Trebuchet MS" w:hAnsi="Trebuchet MS"/>
          <w:lang w:val="de-DE"/>
        </w:rPr>
        <w:t>mol</w:t>
      </w:r>
      <w:proofErr w:type="spellEnd"/>
      <w:r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Pr="005C6508">
        <w:rPr>
          <w:rFonts w:ascii="Trebuchet MS" w:hAnsi="Trebuchet MS"/>
          <w:vertAlign w:val="superscript"/>
          <w:lang w:val="de-DE"/>
        </w:rPr>
        <w:t>1</w:t>
      </w:r>
      <w:r w:rsidRPr="005C6508">
        <w:rPr>
          <w:rFonts w:ascii="Trebuchet MS" w:hAnsi="Trebuchet MS"/>
          <w:lang w:val="de-DE"/>
        </w:rPr>
        <w:t xml:space="preserve"> Mg</w:t>
      </w:r>
      <w:r w:rsidRPr="005C6508">
        <w:rPr>
          <w:rFonts w:ascii="Trebuchet MS" w:hAnsi="Trebuchet MS"/>
          <w:vertAlign w:val="subscript"/>
          <w:lang w:val="de-DE"/>
        </w:rPr>
        <w:t>2</w:t>
      </w:r>
      <w:r w:rsidRPr="005C6508">
        <w:rPr>
          <w:rFonts w:ascii="Trebuchet MS" w:hAnsi="Trebuchet MS"/>
          <w:lang w:val="de-DE"/>
        </w:rPr>
        <w:t>Mo</w:t>
      </w:r>
      <w:r w:rsidRPr="005C6508">
        <w:rPr>
          <w:rFonts w:ascii="Trebuchet MS" w:hAnsi="Trebuchet MS"/>
          <w:vertAlign w:val="subscript"/>
          <w:lang w:val="de-DE"/>
        </w:rPr>
        <w:t>6</w:t>
      </w:r>
      <w:r w:rsidRPr="005C6508">
        <w:rPr>
          <w:rFonts w:ascii="Trebuchet MS" w:hAnsi="Trebuchet MS"/>
          <w:lang w:val="de-DE"/>
        </w:rPr>
        <w:t>S</w:t>
      </w:r>
      <w:r w:rsidRPr="005C6508">
        <w:rPr>
          <w:rFonts w:ascii="Trebuchet MS" w:hAnsi="Trebuchet MS"/>
          <w:vertAlign w:val="subscript"/>
          <w:lang w:val="de-DE"/>
        </w:rPr>
        <w:t>8</w:t>
      </w:r>
      <w:r w:rsidRPr="005C6508">
        <w:rPr>
          <w:rFonts w:ascii="Trebuchet MS" w:hAnsi="Trebuchet MS"/>
          <w:lang w:val="de-DE"/>
        </w:rPr>
        <w:t>)</w:t>
      </w:r>
    </w:p>
    <w:p w14:paraId="2E02B45F" w14:textId="760C672F" w:rsidR="00560C40" w:rsidRDefault="00560C40" w:rsidP="000A76B1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9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calculation of </w:t>
      </w:r>
      <w:r w:rsidRPr="00203285">
        <w:rPr>
          <w:rFonts w:ascii="Trebuchet MS" w:hAnsi="Trebuchet MS" w:cs="Arial"/>
          <w:noProof/>
          <w:lang w:val="en-GB"/>
        </w:rPr>
        <w:sym w:font="Symbol" w:char="F044"/>
      </w:r>
      <w:r w:rsidRPr="00203285">
        <w:rPr>
          <w:rFonts w:ascii="Trebuchet MS" w:hAnsi="Trebuchet MS" w:cs="Arial"/>
          <w:i/>
          <w:lang w:val="en-GB"/>
        </w:rPr>
        <w:t>E</w:t>
      </w:r>
      <w:r w:rsidRPr="00203285">
        <w:rPr>
          <w:rFonts w:ascii="Trebuchet MS" w:hAnsi="Trebuchet MS" w:cs="Arial"/>
          <w:vertAlign w:val="superscript"/>
          <w:lang w:val="en-GB"/>
        </w:rPr>
        <w:t>0</w:t>
      </w:r>
      <w:r w:rsidRPr="00203285">
        <w:rPr>
          <w:rFonts w:ascii="Trebuchet MS" w:hAnsi="Trebuchet MS" w:cs="Arial"/>
          <w:lang w:val="en-GB"/>
        </w:rPr>
        <w:t xml:space="preserve"> </w:t>
      </w:r>
      <w:r w:rsidRPr="00203285">
        <w:rPr>
          <w:rFonts w:ascii="Trebuchet MS" w:hAnsi="Trebuchet MS"/>
          <w:lang w:val="en-GB"/>
        </w:rPr>
        <w:tab/>
        <w:t>1</w:t>
      </w:r>
    </w:p>
    <w:p w14:paraId="215EF54E" w14:textId="680BF6AA" w:rsidR="000A76B1" w:rsidRPr="00203285" w:rsidRDefault="000A76B1" w:rsidP="000A76B1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9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the notion that </w:t>
      </w:r>
      <w:r w:rsidRPr="00203285">
        <w:rPr>
          <w:rFonts w:ascii="Trebuchet MS" w:hAnsi="Trebuchet MS" w:cs="Arial"/>
          <w:i/>
          <w:lang w:val="en-GB"/>
        </w:rPr>
        <w:t xml:space="preserve">n </w:t>
      </w:r>
      <w:r w:rsidRPr="00203285">
        <w:rPr>
          <w:rFonts w:ascii="Trebuchet MS" w:hAnsi="Trebuchet MS" w:cs="Arial"/>
          <w:iCs/>
          <w:lang w:val="en-GB"/>
        </w:rPr>
        <w:t xml:space="preserve">= 4 mol </w:t>
      </w:r>
      <w:r w:rsidRPr="00203285">
        <w:rPr>
          <w:rFonts w:ascii="Trebuchet MS" w:hAnsi="Trebuchet MS"/>
          <w:lang w:val="en-GB"/>
        </w:rPr>
        <w:t>e</w:t>
      </w:r>
      <w:r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Pr="00203285">
        <w:rPr>
          <w:rFonts w:ascii="Trebuchet MS" w:hAnsi="Trebuchet MS" w:cs="Arial"/>
          <w:iCs/>
          <w:lang w:val="en-GB"/>
        </w:rPr>
        <w:t xml:space="preserve"> per mol </w:t>
      </w:r>
      <w:r w:rsidRPr="00203285">
        <w:rPr>
          <w:rFonts w:ascii="Trebuchet MS" w:hAnsi="Trebuchet MS"/>
          <w:lang w:val="en-GB"/>
        </w:rPr>
        <w:t>Mg</w:t>
      </w:r>
      <w:r w:rsidRPr="00203285">
        <w:rPr>
          <w:rFonts w:ascii="Trebuchet MS" w:hAnsi="Trebuchet MS"/>
          <w:vertAlign w:val="subscript"/>
          <w:lang w:val="en-GB"/>
        </w:rPr>
        <w:t>2</w:t>
      </w:r>
      <w:r w:rsidRPr="00203285">
        <w:rPr>
          <w:rFonts w:ascii="Trebuchet MS" w:hAnsi="Trebuchet MS"/>
          <w:lang w:val="en-GB"/>
        </w:rPr>
        <w:t>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ab/>
        <w:t>1</w:t>
      </w:r>
    </w:p>
    <w:p w14:paraId="52F5663C" w14:textId="77777777" w:rsidR="000A76B1" w:rsidRPr="00203285" w:rsidRDefault="000A76B1" w:rsidP="000A76B1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9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remainder of the calculation is correct</w:t>
      </w:r>
      <w:r w:rsidRPr="00203285">
        <w:rPr>
          <w:rFonts w:ascii="Trebuchet MS" w:hAnsi="Trebuchet MS"/>
          <w:lang w:val="en-GB"/>
        </w:rPr>
        <w:tab/>
        <w:t>1</w:t>
      </w:r>
    </w:p>
    <w:p w14:paraId="224A80F3" w14:textId="77777777" w:rsidR="00CE6ADD" w:rsidRPr="00203285" w:rsidRDefault="00CE6ADD" w:rsidP="00CE6ADD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4</w:t>
      </w:r>
    </w:p>
    <w:p w14:paraId="2C4924FB" w14:textId="4683424D" w:rsidR="00CE6ADD" w:rsidRPr="00203285" w:rsidRDefault="00CE6ADD" w:rsidP="00CE6ADD">
      <w:pPr>
        <w:spacing w:after="60" w:line="276" w:lineRule="auto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An example of a correct answer is: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When all six Mo ions in the positively charged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 xml:space="preserve"> cluster form four covalent bonds, a total of </w:t>
      </w:r>
      <w:r w:rsidR="00C51B9F" w:rsidRPr="006A1E47">
        <w:rPr>
          <w:position w:val="-22"/>
          <w:sz w:val="20"/>
          <w:szCs w:val="20"/>
          <w:lang w:eastAsia="x-none"/>
        </w:rPr>
        <w:object w:dxaOrig="1060" w:dyaOrig="600" w14:anchorId="484D2E6A">
          <v:shape id="_x0000_i1047" type="#_x0000_t75" style="width:54.35pt;height:28.35pt" o:ole="">
            <v:imagedata r:id="rId65" o:title=""/>
          </v:shape>
          <o:OLEObject Type="Embed" ProgID="Equation.DSMT4" ShapeID="_x0000_i1047" DrawAspect="Content" ObjectID="_1834054361" r:id="rId66"/>
        </w:object>
      </w:r>
      <w:r w:rsidRPr="00203285">
        <w:rPr>
          <w:rFonts w:ascii="Trebuchet MS" w:hAnsi="Trebuchet MS"/>
          <w:lang w:val="en-GB"/>
        </w:rPr>
        <w:t xml:space="preserve"> covalent bonds are required with a total of 2 </w:t>
      </w:r>
      <w:r w:rsidRPr="00203285">
        <w:rPr>
          <w:rFonts w:ascii="Trebuchet MS" w:hAnsi="Trebuchet MS"/>
          <w:lang w:val="en-GB"/>
        </w:rPr>
        <w:sym w:font="Symbol" w:char="F0B4"/>
      </w:r>
      <w:r w:rsidRPr="00203285">
        <w:rPr>
          <w:rFonts w:ascii="Trebuchet MS" w:hAnsi="Trebuchet MS"/>
          <w:lang w:val="en-GB"/>
        </w:rPr>
        <w:t xml:space="preserve"> 12 = 24 4</w:t>
      </w:r>
      <w:r w:rsidRPr="00203285">
        <w:rPr>
          <w:rFonts w:ascii="Trebuchet MS" w:hAnsi="Trebuchet MS"/>
          <w:i/>
          <w:iCs/>
          <w:lang w:val="en-GB"/>
        </w:rPr>
        <w:t>d</w:t>
      </w:r>
      <w:r w:rsidRPr="00203285">
        <w:rPr>
          <w:rFonts w:ascii="Trebuchet MS" w:hAnsi="Trebuchet MS"/>
          <w:lang w:val="en-GB"/>
        </w:rPr>
        <w:t>-electrons.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In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the charge of the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 xml:space="preserve"> cluster is 16+.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In the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vertAlign w:val="superscript"/>
          <w:lang w:val="en-GB"/>
        </w:rPr>
        <w:t>16+</w:t>
      </w:r>
      <w:r w:rsidRPr="00203285">
        <w:rPr>
          <w:rFonts w:ascii="Trebuchet MS" w:hAnsi="Trebuchet MS"/>
          <w:lang w:val="en-GB"/>
        </w:rPr>
        <w:t xml:space="preserve"> cluster of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a total of 24 </w:t>
      </w:r>
      <w:r w:rsidRPr="00203285">
        <w:rPr>
          <w:rFonts w:ascii="Trebuchet MS" w:hAnsi="Trebuchet MS"/>
          <w:lang w:val="en-GB"/>
        </w:rPr>
        <w:sym w:font="Symbol" w:char="F02D"/>
      </w:r>
      <w:r w:rsidRPr="00203285">
        <w:rPr>
          <w:rFonts w:ascii="Trebuchet MS" w:hAnsi="Trebuchet MS"/>
          <w:lang w:val="en-GB"/>
        </w:rPr>
        <w:t xml:space="preserve"> 4 = 20 4</w:t>
      </w:r>
      <w:r w:rsidRPr="00203285">
        <w:rPr>
          <w:rFonts w:ascii="Trebuchet MS" w:hAnsi="Trebuchet MS"/>
          <w:i/>
          <w:iCs/>
          <w:lang w:val="en-GB"/>
        </w:rPr>
        <w:t>d</w:t>
      </w:r>
      <w:r w:rsidRPr="00203285">
        <w:rPr>
          <w:rFonts w:ascii="Trebuchet MS" w:hAnsi="Trebuchet MS"/>
          <w:lang w:val="en-GB"/>
        </w:rPr>
        <w:t>-electrons are present / four</w:t>
      </w:r>
      <w:r w:rsidRPr="00203285">
        <w:rPr>
          <w:rFonts w:ascii="Trebuchet MS" w:hAnsi="Trebuchet MS"/>
          <w:lang w:val="en-GB"/>
        </w:rPr>
        <w:br/>
        <w:t>4</w:t>
      </w:r>
      <w:r w:rsidRPr="00203285">
        <w:rPr>
          <w:rFonts w:ascii="Trebuchet MS" w:hAnsi="Trebuchet MS"/>
          <w:i/>
          <w:iCs/>
          <w:lang w:val="en-GB"/>
        </w:rPr>
        <w:t>d</w:t>
      </w:r>
      <w:r w:rsidRPr="00203285">
        <w:rPr>
          <w:rFonts w:ascii="Trebuchet MS" w:hAnsi="Trebuchet MS"/>
          <w:lang w:val="en-GB"/>
        </w:rPr>
        <w:t>-electrons less.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This means that in Mg</w:t>
      </w:r>
      <w:r w:rsidRPr="00203285">
        <w:rPr>
          <w:rFonts w:ascii="Trebuchet MS" w:hAnsi="Trebuchet MS"/>
          <w:vertAlign w:val="subscript"/>
          <w:lang w:val="en-GB"/>
        </w:rPr>
        <w:t>2</w:t>
      </w:r>
      <w:r w:rsidRPr="00203285">
        <w:rPr>
          <w:rFonts w:ascii="Trebuchet MS" w:hAnsi="Trebuchet MS"/>
          <w:lang w:val="en-GB"/>
        </w:rPr>
        <w:t>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all covalent bonds can be formed whereas in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not enough 4</w:t>
      </w:r>
      <w:r w:rsidRPr="00203285">
        <w:rPr>
          <w:rFonts w:ascii="Trebuchet MS" w:hAnsi="Trebuchet MS"/>
          <w:i/>
          <w:iCs/>
          <w:lang w:val="en-GB"/>
        </w:rPr>
        <w:t>d</w:t>
      </w:r>
      <w:r w:rsidR="009E7556">
        <w:rPr>
          <w:rFonts w:ascii="Trebuchet MS" w:hAnsi="Trebuchet MS"/>
          <w:lang w:val="en-GB"/>
        </w:rPr>
        <w:t>-</w:t>
      </w:r>
      <w:r w:rsidRPr="00203285">
        <w:rPr>
          <w:rFonts w:ascii="Trebuchet MS" w:hAnsi="Trebuchet MS"/>
          <w:lang w:val="en-GB"/>
        </w:rPr>
        <w:t xml:space="preserve">electrons are present. 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The positively charged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 xml:space="preserve"> cluster in Mg</w:t>
      </w:r>
      <w:r w:rsidRPr="00203285">
        <w:rPr>
          <w:rFonts w:ascii="Trebuchet MS" w:hAnsi="Trebuchet MS"/>
          <w:vertAlign w:val="subscript"/>
          <w:lang w:val="en-GB"/>
        </w:rPr>
        <w:t>2</w:t>
      </w:r>
      <w:r w:rsidRPr="00203285">
        <w:rPr>
          <w:rFonts w:ascii="Trebuchet MS" w:hAnsi="Trebuchet MS"/>
          <w:lang w:val="en-GB"/>
        </w:rPr>
        <w:t>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is therefore more stable than in 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>.</w:t>
      </w:r>
    </w:p>
    <w:p w14:paraId="0D1C7B71" w14:textId="77777777" w:rsidR="00CE6ADD" w:rsidRPr="00203285" w:rsidRDefault="00CE6ADD" w:rsidP="00CE6ADD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>calculation of the number of covalent bonds in the positively charged Mo</w:t>
      </w:r>
      <w:r w:rsidRPr="00203285">
        <w:rPr>
          <w:rFonts w:ascii="Trebuchet MS" w:hAnsi="Trebuchet MS"/>
          <w:vertAlign w:val="subscript"/>
          <w:lang w:val="en-GB" w:eastAsia="x-none"/>
        </w:rPr>
        <w:t>6</w:t>
      </w:r>
      <w:r w:rsidRPr="00203285">
        <w:rPr>
          <w:rFonts w:ascii="Trebuchet MS" w:hAnsi="Trebuchet MS"/>
          <w:lang w:val="en-GB" w:eastAsia="x-none"/>
        </w:rPr>
        <w:t xml:space="preserve"> cluster when </w:t>
      </w:r>
      <w:r w:rsidRPr="00203285">
        <w:rPr>
          <w:rFonts w:ascii="Trebuchet MS" w:hAnsi="Trebuchet MS"/>
          <w:lang w:val="en-GB" w:eastAsia="x-none"/>
        </w:rPr>
        <w:br/>
        <w:t xml:space="preserve">all Mo ions have formed four covalent bonds </w:t>
      </w:r>
      <w:r w:rsidRPr="00203285">
        <w:rPr>
          <w:rFonts w:ascii="Trebuchet MS" w:hAnsi="Trebuchet MS"/>
          <w:lang w:val="en-GB" w:eastAsia="x-none"/>
        </w:rPr>
        <w:tab/>
        <w:t>1</w:t>
      </w:r>
    </w:p>
    <w:p w14:paraId="18B851C1" w14:textId="1F1949A8" w:rsidR="00CE6ADD" w:rsidRPr="00203285" w:rsidRDefault="00CE6ADD" w:rsidP="00CE6ADD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>calculation of the number of 4</w:t>
      </w:r>
      <w:r w:rsidRPr="00203285">
        <w:rPr>
          <w:rFonts w:ascii="Trebuchet MS" w:hAnsi="Trebuchet MS"/>
          <w:i/>
          <w:iCs/>
          <w:lang w:val="en-GB" w:eastAsia="x-none"/>
        </w:rPr>
        <w:t>d</w:t>
      </w:r>
      <w:r w:rsidRPr="00203285">
        <w:rPr>
          <w:rFonts w:ascii="Trebuchet MS" w:hAnsi="Trebuchet MS"/>
          <w:lang w:val="en-GB" w:eastAsia="x-none"/>
        </w:rPr>
        <w:t>-electrons needed to form all covalent bonds</w:t>
      </w:r>
      <w:r w:rsidRPr="00203285">
        <w:rPr>
          <w:rFonts w:ascii="Trebuchet MS" w:hAnsi="Trebuchet MS"/>
          <w:lang w:val="en-GB" w:eastAsia="x-none"/>
        </w:rPr>
        <w:tab/>
        <w:t>1</w:t>
      </w:r>
    </w:p>
    <w:p w14:paraId="72251953" w14:textId="77777777" w:rsidR="00CE6ADD" w:rsidRPr="00203285" w:rsidRDefault="00CE6ADD" w:rsidP="00CE6ADD">
      <w:pPr>
        <w:numPr>
          <w:ilvl w:val="0"/>
          <w:numId w:val="7"/>
        </w:numPr>
        <w:tabs>
          <w:tab w:val="clear" w:pos="360"/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>determination of the 16+ charge of the positively charged Mo</w:t>
      </w:r>
      <w:r w:rsidRPr="00203285">
        <w:rPr>
          <w:rFonts w:ascii="Trebuchet MS" w:hAnsi="Trebuchet MS"/>
          <w:vertAlign w:val="subscript"/>
          <w:lang w:val="en-GB" w:eastAsia="x-none"/>
        </w:rPr>
        <w:t>6</w:t>
      </w:r>
      <w:r w:rsidRPr="00203285">
        <w:rPr>
          <w:rFonts w:ascii="Trebuchet MS" w:hAnsi="Trebuchet MS"/>
          <w:lang w:val="en-GB" w:eastAsia="x-none"/>
        </w:rPr>
        <w:t xml:space="preserve"> cluster in Mo</w:t>
      </w:r>
      <w:r w:rsidRPr="00203285">
        <w:rPr>
          <w:rFonts w:ascii="Trebuchet MS" w:hAnsi="Trebuchet MS"/>
          <w:vertAlign w:val="subscript"/>
          <w:lang w:val="en-GB" w:eastAsia="x-none"/>
        </w:rPr>
        <w:t>6</w:t>
      </w:r>
      <w:r w:rsidRPr="00203285">
        <w:rPr>
          <w:rFonts w:ascii="Trebuchet MS" w:hAnsi="Trebuchet MS"/>
          <w:lang w:val="en-GB" w:eastAsia="x-none"/>
        </w:rPr>
        <w:t>S</w:t>
      </w:r>
      <w:r w:rsidRPr="00203285">
        <w:rPr>
          <w:rFonts w:ascii="Trebuchet MS" w:hAnsi="Trebuchet MS"/>
          <w:vertAlign w:val="subscript"/>
          <w:lang w:val="en-GB" w:eastAsia="x-none"/>
        </w:rPr>
        <w:t>8</w:t>
      </w:r>
      <w:r w:rsidRPr="00203285">
        <w:rPr>
          <w:rFonts w:ascii="Trebuchet MS" w:hAnsi="Trebuchet MS"/>
          <w:lang w:val="en-GB" w:eastAsia="x-none"/>
        </w:rPr>
        <w:tab/>
        <w:t>1</w:t>
      </w:r>
    </w:p>
    <w:p w14:paraId="1449788B" w14:textId="77777777" w:rsidR="00CE6ADD" w:rsidRPr="00203285" w:rsidRDefault="00CE6ADD" w:rsidP="00CE6ADD">
      <w:pPr>
        <w:numPr>
          <w:ilvl w:val="0"/>
          <w:numId w:val="7"/>
        </w:numPr>
        <w:tabs>
          <w:tab w:val="clear" w:pos="360"/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>remainder of the explanation and a consistent conclusion</w:t>
      </w:r>
      <w:r w:rsidRPr="00203285">
        <w:rPr>
          <w:rFonts w:ascii="Trebuchet MS" w:hAnsi="Trebuchet MS"/>
          <w:lang w:val="en-GB" w:eastAsia="x-none"/>
        </w:rPr>
        <w:tab/>
        <w:t>1</w:t>
      </w:r>
    </w:p>
    <w:p w14:paraId="33658F9E" w14:textId="77777777" w:rsidR="00DA31C0" w:rsidRPr="00203285" w:rsidRDefault="00DA31C0" w:rsidP="00A776B2">
      <w:pPr>
        <w:spacing w:after="60" w:line="276" w:lineRule="auto"/>
        <w:rPr>
          <w:rFonts w:ascii="Trebuchet MS" w:hAnsi="Trebuchet MS"/>
          <w:lang w:val="en-GB"/>
        </w:rPr>
      </w:pPr>
    </w:p>
    <w:p w14:paraId="6647E60E" w14:textId="77777777" w:rsidR="00097215" w:rsidRPr="00203285" w:rsidRDefault="00097215">
      <w:pPr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br w:type="page"/>
      </w:r>
    </w:p>
    <w:p w14:paraId="0FB1D069" w14:textId="77777777" w:rsidR="00CE6ADD" w:rsidRPr="00203285" w:rsidRDefault="00CE6ADD" w:rsidP="00CE6ADD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lastRenderedPageBreak/>
        <w:t xml:space="preserve">Maximum score 5 </w:t>
      </w:r>
      <w:bookmarkStart w:id="10" w:name="_Hlk214625006"/>
      <w:bookmarkStart w:id="11" w:name="_Hlk214624977"/>
    </w:p>
    <w:p w14:paraId="7925A843" w14:textId="571D5FA3" w:rsidR="00CE6ADD" w:rsidRPr="00203285" w:rsidRDefault="00CE6ADD" w:rsidP="00CE6ADD">
      <w:pPr>
        <w:spacing w:after="60" w:line="276" w:lineRule="auto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An example of a correct calculation is: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 w:cs="Arial"/>
          <w:noProof/>
          <w:lang w:val="en-GB"/>
        </w:rPr>
        <w:t xml:space="preserve">The molar mass of </w:t>
      </w:r>
      <w:bookmarkStart w:id="12" w:name="_Hlk214622811"/>
      <w:r w:rsidRPr="00203285">
        <w:rPr>
          <w:rFonts w:ascii="Trebuchet MS" w:hAnsi="Trebuchet MS"/>
          <w:lang w:val="en-GB"/>
        </w:rPr>
        <w:t>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bookmarkEnd w:id="12"/>
      <w:r w:rsidRPr="00203285">
        <w:rPr>
          <w:rFonts w:ascii="Trebuchet MS" w:hAnsi="Trebuchet MS"/>
          <w:lang w:val="en-GB"/>
        </w:rPr>
        <w:t xml:space="preserve"> is 832.12 g mol</w:t>
      </w:r>
      <w:r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Pr="00203285">
        <w:rPr>
          <w:rFonts w:ascii="Trebuchet MS" w:hAnsi="Trebuchet MS"/>
          <w:vertAlign w:val="superscript"/>
          <w:lang w:val="en-GB"/>
        </w:rPr>
        <w:t>1</w:t>
      </w:r>
      <w:r w:rsidRPr="00203285">
        <w:rPr>
          <w:rFonts w:ascii="Trebuchet MS" w:hAnsi="Trebuchet MS"/>
          <w:lang w:val="en-GB"/>
        </w:rPr>
        <w:t>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 w:cs="Arial"/>
          <w:noProof/>
          <w:lang w:val="en-GB"/>
        </w:rPr>
        <w:t xml:space="preserve">2.5 g </w:t>
      </w:r>
      <w:r w:rsidRPr="00203285">
        <w:rPr>
          <w:rFonts w:ascii="Trebuchet MS" w:hAnsi="Trebuchet MS"/>
          <w:lang w:val="en-GB"/>
        </w:rPr>
        <w:t>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would correspond to </w:t>
      </w:r>
      <w:r w:rsidR="005C6508" w:rsidRPr="005C6508">
        <w:rPr>
          <w:rFonts w:ascii="Trebuchet MS" w:hAnsi="Trebuchet MS"/>
          <w:position w:val="-22"/>
          <w:lang w:val="en-GB"/>
        </w:rPr>
        <w:object w:dxaOrig="2700" w:dyaOrig="580" w14:anchorId="75352DC3">
          <v:shape id="_x0000_i1048" type="#_x0000_t75" style="width:139.45pt;height:27.9pt" o:ole="">
            <v:imagedata r:id="rId67" o:title=""/>
          </v:shape>
          <o:OLEObject Type="Embed" ProgID="Equation.DSMT4" ShapeID="_x0000_i1048" DrawAspect="Content" ObjectID="_1834054362" r:id="rId68"/>
        </w:object>
      </w:r>
      <w:r w:rsidRPr="00203285">
        <w:rPr>
          <w:rFonts w:ascii="Trebuchet MS" w:hAnsi="Trebuchet MS"/>
          <w:lang w:val="en-GB"/>
        </w:rPr>
        <w:t>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 w:cs="Arial"/>
          <w:spacing w:val="2"/>
          <w:lang w:val="en-GB"/>
        </w:rPr>
        <w:t xml:space="preserve">That reacts with </w:t>
      </w:r>
      <w:r w:rsidR="005C6508" w:rsidRPr="005C6508">
        <w:rPr>
          <w:rFonts w:ascii="Trebuchet MS" w:hAnsi="Trebuchet MS"/>
          <w:position w:val="-22"/>
          <w:lang w:val="en-GB"/>
        </w:rPr>
        <w:object w:dxaOrig="2880" w:dyaOrig="580" w14:anchorId="14298F59">
          <v:shape id="_x0000_i1049" type="#_x0000_t75" style="width:146.4pt;height:27.9pt" o:ole="">
            <v:imagedata r:id="rId69" o:title=""/>
          </v:shape>
          <o:OLEObject Type="Embed" ProgID="Equation.DSMT4" ShapeID="_x0000_i1049" DrawAspect="Content" ObjectID="_1834054363" r:id="rId70"/>
        </w:object>
      </w:r>
      <w:r w:rsidRPr="00203285">
        <w:rPr>
          <w:rFonts w:ascii="Trebuchet MS" w:hAnsi="Trebuchet MS"/>
          <w:lang w:val="en-GB"/>
        </w:rPr>
        <w:t>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 xml:space="preserve">That corresponds to  </w:t>
      </w:r>
      <w:r w:rsidR="005C6508" w:rsidRPr="005C6508">
        <w:rPr>
          <w:rFonts w:ascii="Trebuchet MS" w:hAnsi="Trebuchet MS"/>
          <w:position w:val="-22"/>
          <w:lang w:val="en-GB"/>
        </w:rPr>
        <w:object w:dxaOrig="3379" w:dyaOrig="840" w14:anchorId="196D0667">
          <v:shape id="_x0000_i1050" type="#_x0000_t75" style="width:163.8pt;height:43.15pt" o:ole="">
            <v:imagedata r:id="rId71" o:title=""/>
          </v:shape>
          <o:OLEObject Type="Embed" ProgID="Equation.DSMT4" ShapeID="_x0000_i1050" DrawAspect="Content" ObjectID="_1834054364" r:id="rId72"/>
        </w:object>
      </w:r>
      <w:bookmarkEnd w:id="10"/>
      <w:r w:rsidRPr="00203285">
        <w:rPr>
          <w:rFonts w:ascii="Trebuchet MS" w:hAnsi="Trebuchet MS"/>
          <w:lang w:val="en-GB"/>
        </w:rPr>
        <w:t>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>The decrease in the thickness of the Mg electrode is</w:t>
      </w:r>
      <w:r w:rsidR="005C6508">
        <w:rPr>
          <w:rFonts w:ascii="Trebuchet MS" w:hAnsi="Trebuchet MS"/>
          <w:lang w:val="en-GB"/>
        </w:rPr>
        <w:br/>
      </w:r>
      <w:r w:rsidR="005C6508" w:rsidRPr="00203285">
        <w:rPr>
          <w:rFonts w:ascii="Trebuchet MS" w:hAnsi="Trebuchet MS"/>
          <w:position w:val="-28"/>
          <w:lang w:val="en-GB"/>
        </w:rPr>
        <w:object w:dxaOrig="4160" w:dyaOrig="900" w14:anchorId="069B5252">
          <v:shape id="_x0000_i1051" type="#_x0000_t75" style="width:210.3pt;height:45.3pt" o:ole="">
            <v:imagedata r:id="rId73" o:title=""/>
          </v:shape>
          <o:OLEObject Type="Embed" ProgID="Equation.DSMT4" ShapeID="_x0000_i1051" DrawAspect="Content" ObjectID="_1834054365" r:id="rId74"/>
        </w:object>
      </w:r>
      <w:r w:rsidR="005C6508">
        <w:rPr>
          <w:rFonts w:ascii="Trebuchet MS" w:hAnsi="Trebuchet MS"/>
          <w:lang w:val="en-GB"/>
        </w:rPr>
        <w:t>.</w:t>
      </w:r>
      <w:r w:rsidR="005C6508">
        <w:rPr>
          <w:rFonts w:ascii="Trebuchet MS" w:hAnsi="Trebuchet MS"/>
          <w:lang w:val="en-GB"/>
        </w:rPr>
        <w:br/>
      </w:r>
      <w:r w:rsidRPr="00203285">
        <w:rPr>
          <w:rFonts w:ascii="Trebuchet MS" w:hAnsi="Trebuchet MS"/>
          <w:lang w:val="en-GB"/>
        </w:rPr>
        <w:t xml:space="preserve">The thickness of the Mg electrode after complete discharge is 10.0 </w:t>
      </w:r>
      <w:r w:rsidRPr="00203285">
        <w:rPr>
          <w:rFonts w:ascii="Trebuchet MS" w:hAnsi="Trebuchet MS"/>
          <w:lang w:val="en-GB"/>
        </w:rPr>
        <w:sym w:font="Symbol" w:char="F02D"/>
      </w:r>
      <w:r w:rsidRPr="00203285">
        <w:rPr>
          <w:rFonts w:ascii="Trebuchet MS" w:hAnsi="Trebuchet MS"/>
          <w:lang w:val="en-GB"/>
        </w:rPr>
        <w:t xml:space="preserve"> 8.4 = 1.6 </w:t>
      </w:r>
      <w:r w:rsidRPr="00203285">
        <w:rPr>
          <w:rFonts w:ascii="Trebuchet MS" w:hAnsi="Trebuchet MS"/>
          <w:sz w:val="24"/>
          <w:szCs w:val="24"/>
          <w:lang w:val="en-GB"/>
        </w:rPr>
        <w:sym w:font="Symbol" w:char="F06D"/>
      </w:r>
      <w:r w:rsidRPr="00203285">
        <w:rPr>
          <w:rFonts w:ascii="Trebuchet MS" w:hAnsi="Trebuchet MS"/>
          <w:lang w:val="en-GB"/>
        </w:rPr>
        <w:t>m</w:t>
      </w:r>
      <w:r w:rsidR="005C6508">
        <w:rPr>
          <w:rFonts w:ascii="Trebuchet MS" w:hAnsi="Trebuchet MS"/>
          <w:lang w:val="en-GB"/>
        </w:rPr>
        <w:t>.</w:t>
      </w:r>
    </w:p>
    <w:p w14:paraId="34B4F8B1" w14:textId="77777777" w:rsidR="00CE6ADD" w:rsidRPr="00203285" w:rsidRDefault="00CE6ADD" w:rsidP="00CE6ADD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 xml:space="preserve">calculation of the number of moles of </w:t>
      </w:r>
      <w:r w:rsidRPr="00203285">
        <w:rPr>
          <w:rFonts w:ascii="Trebuchet MS" w:hAnsi="Trebuchet MS"/>
          <w:lang w:val="en-GB"/>
        </w:rPr>
        <w:t>Mo</w:t>
      </w:r>
      <w:r w:rsidRPr="00203285">
        <w:rPr>
          <w:rFonts w:ascii="Trebuchet MS" w:hAnsi="Trebuchet MS"/>
          <w:vertAlign w:val="subscript"/>
          <w:lang w:val="en-GB"/>
        </w:rPr>
        <w:t>6</w:t>
      </w:r>
      <w:r w:rsidRPr="00203285">
        <w:rPr>
          <w:rFonts w:ascii="Trebuchet MS" w:hAnsi="Trebuchet MS"/>
          <w:lang w:val="en-GB"/>
        </w:rPr>
        <w:t>S</w:t>
      </w:r>
      <w:r w:rsidRPr="00203285">
        <w:rPr>
          <w:rFonts w:ascii="Trebuchet MS" w:hAnsi="Trebuchet MS"/>
          <w:vertAlign w:val="subscript"/>
          <w:lang w:val="en-GB"/>
        </w:rPr>
        <w:t>8</w:t>
      </w:r>
      <w:r w:rsidRPr="00203285">
        <w:rPr>
          <w:rFonts w:ascii="Trebuchet MS" w:hAnsi="Trebuchet MS"/>
          <w:lang w:val="en-GB"/>
        </w:rPr>
        <w:t xml:space="preserve"> in 2.5 g</w:t>
      </w:r>
      <w:r w:rsidRPr="00203285">
        <w:rPr>
          <w:rFonts w:ascii="Trebuchet MS" w:hAnsi="Trebuchet MS"/>
          <w:lang w:val="en-GB" w:eastAsia="x-none"/>
        </w:rPr>
        <w:tab/>
        <w:t>1</w:t>
      </w:r>
    </w:p>
    <w:p w14:paraId="1DB57CF0" w14:textId="77777777" w:rsidR="00CE6ADD" w:rsidRPr="00203285" w:rsidRDefault="00CE6ADD" w:rsidP="00CE6ADD">
      <w:pPr>
        <w:numPr>
          <w:ilvl w:val="0"/>
          <w:numId w:val="7"/>
        </w:numPr>
        <w:tabs>
          <w:tab w:val="clear" w:pos="360"/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 w:eastAsia="x-none"/>
        </w:rPr>
      </w:pPr>
      <w:r w:rsidRPr="00203285">
        <w:rPr>
          <w:rFonts w:ascii="Trebuchet MS" w:hAnsi="Trebuchet MS"/>
          <w:lang w:val="en-GB" w:eastAsia="x-none"/>
        </w:rPr>
        <w:t>calculation of the number of grams of Mg</w:t>
      </w:r>
      <w:r w:rsidRPr="00203285">
        <w:rPr>
          <w:rFonts w:ascii="Trebuchet MS" w:hAnsi="Trebuchet MS"/>
          <w:lang w:val="en-GB" w:eastAsia="x-none"/>
        </w:rPr>
        <w:tab/>
        <w:t>1</w:t>
      </w:r>
    </w:p>
    <w:p w14:paraId="5686C679" w14:textId="77777777" w:rsidR="00CE6ADD" w:rsidRPr="00203285" w:rsidRDefault="00CE6ADD" w:rsidP="00CE6ADD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Arial"/>
          <w:spacing w:val="2"/>
          <w:lang w:val="en-GB"/>
        </w:rPr>
        <w:t>conversion to the number of cm</w:t>
      </w:r>
      <w:r w:rsidRPr="00203285">
        <w:rPr>
          <w:rFonts w:ascii="Trebuchet MS" w:hAnsi="Trebuchet MS" w:cs="Arial"/>
          <w:spacing w:val="2"/>
          <w:vertAlign w:val="superscript"/>
          <w:lang w:val="en-GB"/>
        </w:rPr>
        <w:t>3</w:t>
      </w:r>
      <w:r w:rsidRPr="00203285">
        <w:rPr>
          <w:rFonts w:ascii="Trebuchet MS" w:hAnsi="Trebuchet MS" w:cs="Arial"/>
          <w:spacing w:val="2"/>
          <w:lang w:val="en-GB"/>
        </w:rPr>
        <w:t xml:space="preserve"> of Mg</w:t>
      </w:r>
      <w:r w:rsidRPr="00203285">
        <w:rPr>
          <w:rFonts w:ascii="Trebuchet MS" w:hAnsi="Trebuchet MS" w:cs="Trebuchet MS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bookmarkEnd w:id="11"/>
    <w:p w14:paraId="0B78EE25" w14:textId="77777777" w:rsidR="00CE6ADD" w:rsidRPr="00203285" w:rsidRDefault="00CE6ADD" w:rsidP="00CE6ADD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calculation of </w:t>
      </w:r>
      <w:r w:rsidRPr="00203285">
        <w:rPr>
          <w:rFonts w:ascii="Trebuchet MS" w:hAnsi="Trebuchet MS"/>
          <w:lang w:val="en-GB"/>
        </w:rPr>
        <w:t>the decrease in the thickness of the Mg electrode</w:t>
      </w:r>
      <w:r w:rsidRPr="00203285">
        <w:rPr>
          <w:rFonts w:ascii="Trebuchet MS" w:hAnsi="Trebuchet MS" w:cs="Trebuchet MS"/>
          <w:lang w:val="en-GB" w:eastAsia="zh-CN"/>
        </w:rPr>
        <w:tab/>
        <w:t>1</w:t>
      </w:r>
    </w:p>
    <w:p w14:paraId="3954C148" w14:textId="77777777" w:rsidR="00CE6ADD" w:rsidRPr="00203285" w:rsidRDefault="00CE6ADD" w:rsidP="00CE6ADD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08"/>
        <w:rPr>
          <w:rFonts w:ascii="Trebuchet MS" w:hAnsi="Trebuchet MS"/>
          <w:lang w:val="en-GB"/>
        </w:rPr>
      </w:pPr>
      <w:bookmarkStart w:id="13" w:name="_Hlk214959319"/>
      <w:r w:rsidRPr="00203285">
        <w:rPr>
          <w:rFonts w:ascii="Trebuchet MS" w:hAnsi="Trebuchet MS"/>
          <w:lang w:val="en-GB"/>
        </w:rPr>
        <w:t xml:space="preserve">calculation of the thickness of the Mg electrode after complete discharge </w:t>
      </w:r>
      <w:r w:rsidRPr="00203285">
        <w:rPr>
          <w:rFonts w:ascii="Trebuchet MS" w:hAnsi="Trebuchet MS" w:cs="Trebuchet MS"/>
          <w:lang w:val="en-GB" w:eastAsia="zh-CN"/>
        </w:rPr>
        <w:t xml:space="preserve">in </w:t>
      </w:r>
      <w:r w:rsidRPr="00203285">
        <w:rPr>
          <w:rFonts w:ascii="Trebuchet MS" w:hAnsi="Trebuchet MS" w:cs="Trebuchet MS"/>
          <w:lang w:val="en-GB" w:eastAsia="zh-CN"/>
        </w:rPr>
        <w:sym w:font="Symbol" w:char="F06D"/>
      </w:r>
      <w:r w:rsidRPr="00203285">
        <w:rPr>
          <w:rFonts w:ascii="Trebuchet MS" w:hAnsi="Trebuchet MS" w:cs="Trebuchet MS"/>
          <w:lang w:val="en-GB" w:eastAsia="zh-CN"/>
        </w:rPr>
        <w:t>m</w:t>
      </w:r>
      <w:bookmarkEnd w:id="13"/>
      <w:r w:rsidRPr="00203285">
        <w:rPr>
          <w:rFonts w:ascii="Trebuchet MS" w:hAnsi="Trebuchet MS" w:cs="Trebuchet MS"/>
          <w:lang w:val="en-GB" w:eastAsia="zh-CN"/>
        </w:rPr>
        <w:tab/>
        <w:t>1</w:t>
      </w:r>
    </w:p>
    <w:p w14:paraId="595FF9F1" w14:textId="77777777" w:rsidR="00D54FCD" w:rsidRPr="00203285" w:rsidRDefault="00D54FCD">
      <w:pPr>
        <w:rPr>
          <w:rFonts w:ascii="Trebuchet MS" w:hAnsi="Trebuchet MS" w:cs="Arial"/>
          <w:b/>
          <w:sz w:val="28"/>
          <w:szCs w:val="28"/>
          <w:shd w:val="clear" w:color="auto" w:fill="FFFFFF"/>
          <w:lang w:val="en-GB"/>
        </w:rPr>
      </w:pPr>
      <w:r w:rsidRPr="00203285">
        <w:rPr>
          <w:rFonts w:ascii="Trebuchet MS" w:hAnsi="Trebuchet MS" w:cs="Arial"/>
          <w:szCs w:val="28"/>
          <w:shd w:val="clear" w:color="auto" w:fill="FFFFFF"/>
          <w:lang w:val="en-GB"/>
        </w:rPr>
        <w:br w:type="page"/>
      </w:r>
    </w:p>
    <w:p w14:paraId="71CA7C68" w14:textId="0C2BEED6" w:rsidR="0033514E" w:rsidRPr="00203285" w:rsidRDefault="0030151A" w:rsidP="007A58F9">
      <w:pPr>
        <w:pStyle w:val="opgave"/>
        <w:numPr>
          <w:ilvl w:val="0"/>
          <w:numId w:val="4"/>
        </w:numPr>
        <w:spacing w:before="120" w:line="276" w:lineRule="auto"/>
        <w:rPr>
          <w:rFonts w:ascii="Trebuchet MS" w:hAnsi="Trebuchet MS"/>
          <w:lang w:val="en-GB"/>
        </w:rPr>
      </w:pPr>
      <w:r w:rsidRPr="00203285">
        <w:rPr>
          <w:rFonts w:ascii="Trebuchet MS" w:hAnsi="Trebuchet MS" w:cs="Arial"/>
          <w:szCs w:val="28"/>
          <w:shd w:val="clear" w:color="auto" w:fill="FFFFFF"/>
          <w:lang w:val="en-GB"/>
        </w:rPr>
        <w:lastRenderedPageBreak/>
        <w:t xml:space="preserve">Synthesis and </w:t>
      </w:r>
      <w:r w:rsidR="0096408D">
        <w:rPr>
          <w:rFonts w:ascii="Trebuchet MS" w:hAnsi="Trebuchet MS" w:cs="Arial"/>
          <w:szCs w:val="28"/>
          <w:shd w:val="clear" w:color="auto" w:fill="FFFFFF"/>
          <w:lang w:val="en-GB"/>
        </w:rPr>
        <w:t>function</w:t>
      </w:r>
      <w:r w:rsidR="0096408D" w:rsidRPr="00203285">
        <w:rPr>
          <w:rFonts w:ascii="Trebuchet MS" w:hAnsi="Trebuchet MS" w:cs="Arial"/>
          <w:szCs w:val="28"/>
          <w:shd w:val="clear" w:color="auto" w:fill="FFFFFF"/>
          <w:lang w:val="en-GB"/>
        </w:rPr>
        <w:t xml:space="preserve"> </w:t>
      </w:r>
      <w:r w:rsidRPr="00203285">
        <w:rPr>
          <w:rFonts w:ascii="Trebuchet MS" w:hAnsi="Trebuchet MS" w:cs="Arial"/>
          <w:szCs w:val="28"/>
          <w:shd w:val="clear" w:color="auto" w:fill="FFFFFF"/>
          <w:lang w:val="en-GB"/>
        </w:rPr>
        <w:t xml:space="preserve">of methyl red </w:t>
      </w:r>
      <w:r w:rsidR="0033514E" w:rsidRPr="00203285">
        <w:rPr>
          <w:rFonts w:ascii="Trebuchet MS" w:hAnsi="Trebuchet MS"/>
          <w:lang w:val="en-GB"/>
        </w:rPr>
        <w:tab/>
        <w:t xml:space="preserve">( </w:t>
      </w:r>
      <w:r w:rsidR="00EB1F2D" w:rsidRPr="00203285">
        <w:rPr>
          <w:rFonts w:ascii="Trebuchet MS" w:hAnsi="Trebuchet MS"/>
          <w:lang w:val="en-GB"/>
        </w:rPr>
        <w:t>26 points)</w:t>
      </w:r>
    </w:p>
    <w:p w14:paraId="063FFAA5" w14:textId="65FB62C1" w:rsidR="00CD2A99" w:rsidRPr="00203285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3</w:t>
      </w:r>
    </w:p>
    <w:p w14:paraId="29F5DF7C" w14:textId="77777777" w:rsidR="00247876" w:rsidRPr="00203285" w:rsidRDefault="00247876" w:rsidP="00C51B9F">
      <w:pPr>
        <w:pStyle w:val="Maximumscore"/>
        <w:numPr>
          <w:ilvl w:val="0"/>
          <w:numId w:val="0"/>
        </w:numPr>
        <w:spacing w:before="0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A correct answer might look like this:</w:t>
      </w:r>
    </w:p>
    <w:p w14:paraId="588B5077" w14:textId="002025D3" w:rsidR="00247876" w:rsidRPr="00203285" w:rsidRDefault="00247876" w:rsidP="00247876">
      <w:pPr>
        <w:spacing w:after="120" w:line="276" w:lineRule="auto"/>
        <w:rPr>
          <w:rFonts w:ascii="Trebuchet MS" w:hAnsi="Trebuchet MS" w:cs="Arial"/>
          <w:color w:val="000000" w:themeColor="text1"/>
          <w:spacing w:val="2"/>
          <w:lang w:val="en-GB"/>
        </w:rPr>
      </w:pP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The structural formula of methyl red does not contain a chiral (carbon) atom. There are no </w:t>
      </w:r>
      <w:r w:rsidR="002848EB">
        <w:rPr>
          <w:rFonts w:ascii="Trebuchet MS" w:hAnsi="Trebuchet MS" w:cs="Arial"/>
          <w:color w:val="000000" w:themeColor="text1"/>
          <w:spacing w:val="2"/>
          <w:lang w:val="en-GB"/>
        </w:rPr>
        <w:t>optical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 isomers of methyl red. A double bond/rigid bond exists between the N</w:t>
      </w:r>
      <w:r w:rsidR="00C51B9F">
        <w:rPr>
          <w:rFonts w:ascii="Trebuchet MS" w:hAnsi="Trebuchet MS" w:cs="Arial"/>
          <w:color w:val="000000" w:themeColor="text1"/>
          <w:spacing w:val="2"/>
          <w:lang w:val="en-GB"/>
        </w:rPr>
        <w:t> 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atoms, and both N atoms have a non-bonding electron pair and an atomic group/two different groups. Therefore, </w:t>
      </w:r>
      <w:r w:rsidRPr="00203285">
        <w:rPr>
          <w:rFonts w:ascii="Trebuchet MS" w:hAnsi="Trebuchet MS" w:cs="Arial"/>
          <w:i/>
          <w:iCs/>
          <w:color w:val="000000" w:themeColor="text1"/>
          <w:spacing w:val="2"/>
          <w:lang w:val="en-GB"/>
        </w:rPr>
        <w:t>cis</w:t>
      </w:r>
      <w:r w:rsidR="00C51B9F">
        <w:rPr>
          <w:rFonts w:ascii="Trebuchet MS" w:hAnsi="Trebuchet MS" w:cs="Arial"/>
          <w:i/>
          <w:iCs/>
          <w:color w:val="000000" w:themeColor="text1"/>
          <w:spacing w:val="2"/>
          <w:lang w:val="en-GB"/>
        </w:rPr>
        <w:t>-</w:t>
      </w:r>
      <w:r w:rsidRPr="00203285">
        <w:rPr>
          <w:rFonts w:ascii="Trebuchet MS" w:hAnsi="Trebuchet MS" w:cs="Arial"/>
          <w:i/>
          <w:iCs/>
          <w:color w:val="000000" w:themeColor="text1"/>
          <w:spacing w:val="2"/>
          <w:lang w:val="en-GB"/>
        </w:rPr>
        <w:t xml:space="preserve">trans </w:t>
      </w:r>
      <w:r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isomers of methyl red </w:t>
      </w:r>
      <w:r w:rsidR="004D0F8E" w:rsidRPr="00203285">
        <w:rPr>
          <w:rFonts w:ascii="Trebuchet MS" w:hAnsi="Trebuchet MS" w:cs="Arial"/>
          <w:color w:val="000000" w:themeColor="text1"/>
          <w:spacing w:val="2"/>
          <w:lang w:val="en-GB"/>
        </w:rPr>
        <w:t>exist .</w:t>
      </w:r>
    </w:p>
    <w:p w14:paraId="739ADCD0" w14:textId="3FD7B4DB" w:rsidR="00247876" w:rsidRPr="00203285" w:rsidRDefault="00247876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14" w:name="_Hlk216083738"/>
      <w:bookmarkStart w:id="15" w:name="_Hlk216083705"/>
      <w:r w:rsidRPr="00203285">
        <w:rPr>
          <w:rFonts w:ascii="Trebuchet MS" w:hAnsi="Trebuchet MS" w:cs="Trebuchet MS"/>
          <w:lang w:val="en-GB" w:eastAsia="zh-CN"/>
        </w:rPr>
        <w:t>correct explanation that there are no mirror</w:t>
      </w:r>
      <w:r w:rsidR="00281B1D">
        <w:rPr>
          <w:rFonts w:ascii="Trebuchet MS" w:hAnsi="Trebuchet MS" w:cs="Trebuchet MS"/>
          <w:lang w:val="en-GB" w:eastAsia="zh-CN"/>
        </w:rPr>
        <w:t>-</w:t>
      </w:r>
      <w:r w:rsidRPr="00203285">
        <w:rPr>
          <w:rFonts w:ascii="Trebuchet MS" w:hAnsi="Trebuchet MS" w:cs="Trebuchet MS"/>
          <w:lang w:val="en-GB" w:eastAsia="zh-CN"/>
        </w:rPr>
        <w:t xml:space="preserve">image isomers of methyl red </w:t>
      </w:r>
      <w:bookmarkEnd w:id="14"/>
      <w:r w:rsidRPr="00203285">
        <w:rPr>
          <w:rFonts w:ascii="Trebuchet MS" w:hAnsi="Trebuchet MS"/>
          <w:lang w:val="en-GB"/>
        </w:rPr>
        <w:tab/>
        <w:t>1</w:t>
      </w:r>
    </w:p>
    <w:p w14:paraId="171613DF" w14:textId="79CCAFA4" w:rsidR="00247876" w:rsidRPr="00203285" w:rsidRDefault="00247876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state that there is a double bond / rigid bond between the N atoms and </w:t>
      </w:r>
      <w:r w:rsidR="003A1BBB" w:rsidRPr="00203285">
        <w:rPr>
          <w:rFonts w:ascii="Trebuchet MS" w:hAnsi="Trebuchet MS"/>
          <w:lang w:val="en-GB"/>
        </w:rPr>
        <w:br/>
        <w:t xml:space="preserve">that both </w:t>
      </w:r>
      <w:r w:rsidR="0060711B" w:rsidRPr="00203285">
        <w:rPr>
          <w:rFonts w:ascii="Trebuchet MS" w:hAnsi="Trebuchet MS"/>
          <w:lang w:val="en-GB"/>
        </w:rPr>
        <w:t xml:space="preserve">N atoms have </w:t>
      </w:r>
      <w:r w:rsidR="0060711B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a non-bonding electron pair and an atomic group / two </w:t>
      </w:r>
      <w:r w:rsidR="0060711B" w:rsidRPr="00203285">
        <w:rPr>
          <w:rFonts w:ascii="Trebuchet MS" w:hAnsi="Trebuchet MS" w:cs="Arial"/>
          <w:color w:val="000000" w:themeColor="text1"/>
          <w:spacing w:val="2"/>
          <w:lang w:val="en-GB"/>
        </w:rPr>
        <w:br/>
        <w:t xml:space="preserve">different groups </w:t>
      </w:r>
      <w:r w:rsidRPr="00203285">
        <w:rPr>
          <w:rFonts w:ascii="Trebuchet MS" w:hAnsi="Trebuchet MS"/>
          <w:lang w:val="en-GB"/>
        </w:rPr>
        <w:tab/>
        <w:t>1</w:t>
      </w:r>
    </w:p>
    <w:p w14:paraId="450512AD" w14:textId="234B35FF" w:rsidR="00247876" w:rsidRPr="00203285" w:rsidRDefault="00247876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consistent conclusion </w:t>
      </w:r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bookmarkEnd w:id="15"/>
    <w:p w14:paraId="51F146DA" w14:textId="4AB42BD6" w:rsidR="00CD2A99" w:rsidRPr="00203285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3</w:t>
      </w:r>
    </w:p>
    <w:p w14:paraId="037F52C8" w14:textId="77777777" w:rsidR="00494054" w:rsidRPr="00203285" w:rsidRDefault="00494054" w:rsidP="00494054">
      <w:pPr>
        <w:pStyle w:val="Maximumscore"/>
        <w:numPr>
          <w:ilvl w:val="0"/>
          <w:numId w:val="0"/>
        </w:numPr>
        <w:ind w:left="360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noProof/>
          <w:lang w:val="en-GB"/>
        </w:rPr>
        <w:drawing>
          <wp:inline distT="0" distB="0" distL="0" distR="0" wp14:anchorId="56FD68AA" wp14:editId="52A52496">
            <wp:extent cx="4594512" cy="1082317"/>
            <wp:effectExtent l="0" t="0" r="0" b="3810"/>
            <wp:docPr id="2039801644" name="Afbeelding 2039801644" descr="Afbeelding met diagram, lijn, schet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fbeelding 29" descr="Afbeelding met diagram, lijn, schets, wit&#10;&#10;Door AI gegenereerde inhoud is mogelijk onjuist.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512" cy="108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77DDA" w14:textId="4BB28A7A" w:rsidR="00494054" w:rsidRPr="00203285" w:rsidRDefault="00494054" w:rsidP="00C51B9F">
      <w:pPr>
        <w:pStyle w:val="Maximumscore"/>
        <w:numPr>
          <w:ilvl w:val="0"/>
          <w:numId w:val="0"/>
        </w:numPr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This means that </w:t>
      </w:r>
      <w:r w:rsidRPr="00203285">
        <w:rPr>
          <w:rFonts w:ascii="Trebuchet MS" w:hAnsi="Trebuchet MS"/>
          <w:i/>
          <w:iCs/>
          <w:lang w:val="en-GB"/>
        </w:rPr>
        <w:t>a</w:t>
      </w:r>
      <w:r w:rsidRPr="00203285">
        <w:rPr>
          <w:rFonts w:ascii="Trebuchet MS" w:hAnsi="Trebuchet MS"/>
          <w:lang w:val="en-GB"/>
        </w:rPr>
        <w:t xml:space="preserve"> = 1, </w:t>
      </w:r>
      <w:r w:rsidRPr="00203285">
        <w:rPr>
          <w:rFonts w:ascii="Trebuchet MS" w:hAnsi="Trebuchet MS"/>
          <w:i/>
          <w:iCs/>
          <w:lang w:val="en-GB"/>
        </w:rPr>
        <w:t>b</w:t>
      </w:r>
      <w:r w:rsidRPr="00203285">
        <w:rPr>
          <w:rFonts w:ascii="Trebuchet MS" w:hAnsi="Trebuchet MS"/>
          <w:lang w:val="en-GB"/>
        </w:rPr>
        <w:t xml:space="preserve"> = 2, </w:t>
      </w:r>
      <w:r w:rsidRPr="00203285">
        <w:rPr>
          <w:rFonts w:ascii="Trebuchet MS" w:hAnsi="Trebuchet MS"/>
          <w:i/>
          <w:iCs/>
          <w:lang w:val="en-GB"/>
        </w:rPr>
        <w:t>c</w:t>
      </w:r>
      <w:r w:rsidRPr="00203285">
        <w:rPr>
          <w:rFonts w:ascii="Trebuchet MS" w:hAnsi="Trebuchet MS"/>
          <w:lang w:val="en-GB"/>
        </w:rPr>
        <w:t xml:space="preserve"> = 4, X is NO</w:t>
      </w:r>
      <w:r w:rsidRPr="00203285">
        <w:rPr>
          <w:rFonts w:ascii="Trebuchet MS" w:hAnsi="Trebuchet MS"/>
          <w:vertAlign w:val="subscript"/>
          <w:lang w:val="en-GB"/>
        </w:rPr>
        <w:t>2</w:t>
      </w:r>
      <w:r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Pr="00203285">
        <w:rPr>
          <w:rFonts w:ascii="Trebuchet MS" w:hAnsi="Trebuchet MS"/>
          <w:lang w:val="en-GB"/>
        </w:rPr>
        <w:t xml:space="preserve"> and Y is H</w:t>
      </w:r>
      <w:r w:rsidRPr="00203285">
        <w:rPr>
          <w:rFonts w:ascii="Trebuchet MS" w:hAnsi="Trebuchet MS"/>
          <w:vertAlign w:val="subscript"/>
          <w:lang w:val="en-GB"/>
        </w:rPr>
        <w:t>2</w:t>
      </w:r>
      <w:r w:rsidRPr="00203285">
        <w:rPr>
          <w:rFonts w:ascii="Trebuchet MS" w:hAnsi="Trebuchet MS"/>
          <w:lang w:val="en-GB"/>
        </w:rPr>
        <w:t>O.</w:t>
      </w:r>
    </w:p>
    <w:p w14:paraId="3CC3E633" w14:textId="77777777" w:rsidR="00494054" w:rsidRPr="00203285" w:rsidRDefault="00494054" w:rsidP="00C51B9F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correct formula X and Y</w:t>
      </w:r>
      <w:r w:rsidRPr="00203285">
        <w:rPr>
          <w:rFonts w:ascii="Trebuchet MS" w:hAnsi="Trebuchet MS"/>
          <w:lang w:val="en-GB"/>
        </w:rPr>
        <w:tab/>
        <w:t>1</w:t>
      </w:r>
    </w:p>
    <w:p w14:paraId="4263107D" w14:textId="77777777" w:rsidR="00494054" w:rsidRPr="00203285" w:rsidRDefault="00494054" w:rsidP="00494054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correct value for </w:t>
      </w:r>
      <w:r w:rsidRPr="00203285">
        <w:rPr>
          <w:rFonts w:ascii="Trebuchet MS" w:hAnsi="Trebuchet MS" w:cs="Trebuchet MS"/>
          <w:i/>
          <w:iCs/>
          <w:lang w:val="en-GB" w:eastAsia="zh-CN"/>
        </w:rPr>
        <w:t>a</w:t>
      </w:r>
      <w:r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p w14:paraId="6D7C5CB4" w14:textId="77777777" w:rsidR="00494054" w:rsidRPr="00203285" w:rsidRDefault="00494054" w:rsidP="00494054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correct value for </w:t>
      </w:r>
      <w:r w:rsidRPr="00203285">
        <w:rPr>
          <w:rFonts w:ascii="Trebuchet MS" w:hAnsi="Trebuchet MS"/>
          <w:i/>
          <w:iCs/>
          <w:lang w:val="en-GB"/>
        </w:rPr>
        <w:t>b</w:t>
      </w:r>
      <w:r w:rsidRPr="00203285">
        <w:rPr>
          <w:rFonts w:ascii="Trebuchet MS" w:hAnsi="Trebuchet MS"/>
          <w:lang w:val="en-GB"/>
        </w:rPr>
        <w:t xml:space="preserve"> and </w:t>
      </w:r>
      <w:r w:rsidRPr="00203285">
        <w:rPr>
          <w:rFonts w:ascii="Trebuchet MS" w:hAnsi="Trebuchet MS"/>
          <w:i/>
          <w:iCs/>
          <w:lang w:val="en-GB"/>
        </w:rPr>
        <w:t>c</w:t>
      </w:r>
      <w:r w:rsidRPr="00203285">
        <w:rPr>
          <w:rFonts w:ascii="Trebuchet MS" w:hAnsi="Trebuchet MS"/>
          <w:lang w:val="en-GB"/>
        </w:rPr>
        <w:t xml:space="preserve"> </w:t>
      </w:r>
      <w:r w:rsidRPr="00203285">
        <w:rPr>
          <w:rFonts w:ascii="Trebuchet MS" w:hAnsi="Trebuchet MS"/>
          <w:lang w:val="en-GB"/>
        </w:rPr>
        <w:tab/>
        <w:t>1</w:t>
      </w:r>
    </w:p>
    <w:p w14:paraId="71106748" w14:textId="3EAA1DE0" w:rsidR="00CD2A99" w:rsidRPr="00203285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3</w:t>
      </w:r>
    </w:p>
    <w:p w14:paraId="5621B87B" w14:textId="17AC86AA" w:rsidR="00C776B5" w:rsidRPr="00203285" w:rsidRDefault="006E6135" w:rsidP="00C776B5">
      <w:pPr>
        <w:pStyle w:val="Maximumscore"/>
        <w:numPr>
          <w:ilvl w:val="0"/>
          <w:numId w:val="0"/>
        </w:numPr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noProof/>
          <w:lang w:val="en-GB"/>
        </w:rPr>
        <w:drawing>
          <wp:inline distT="0" distB="0" distL="0" distR="0" wp14:anchorId="5C420DA4" wp14:editId="50B6D769">
            <wp:extent cx="402439" cy="225610"/>
            <wp:effectExtent l="0" t="0" r="0" b="3175"/>
            <wp:docPr id="30" name="Afbeelding 30" descr="Afbeelding met Lettertype, symbool, logo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 descr="Afbeelding met Lettertype, symbool, logo, wit&#10;&#10;Door AI gegenereerde inhoud is mogelijk onjuist.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39" cy="2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F2039" w14:textId="77777777" w:rsidR="00C776B5" w:rsidRPr="00203285" w:rsidRDefault="00C776B5" w:rsidP="00C51B9F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particle consists of one N atom and one O atom </w:t>
      </w:r>
      <w:r w:rsidRPr="00203285">
        <w:rPr>
          <w:rFonts w:ascii="Trebuchet MS" w:hAnsi="Trebuchet MS"/>
          <w:lang w:val="en-GB"/>
        </w:rPr>
        <w:tab/>
        <w:t>1</w:t>
      </w:r>
    </w:p>
    <w:p w14:paraId="677406DE" w14:textId="3FBAD6BE" w:rsidR="00C776B5" w:rsidRPr="00203285" w:rsidRDefault="00C776B5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bonding electron pairs and non-bonding electron pairs correct </w:t>
      </w:r>
      <w:r w:rsidRPr="00203285">
        <w:rPr>
          <w:rFonts w:ascii="Trebuchet MS" w:hAnsi="Trebuchet MS"/>
          <w:lang w:val="en-GB"/>
        </w:rPr>
        <w:tab/>
        <w:t>1</w:t>
      </w:r>
    </w:p>
    <w:p w14:paraId="69385C85" w14:textId="36FCAD1F" w:rsidR="00C776B5" w:rsidRPr="00203285" w:rsidRDefault="004730DC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formal charge correct and in the right place </w:t>
      </w:r>
      <w:r w:rsidR="00C776B5"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="00C776B5" w:rsidRPr="00203285">
        <w:rPr>
          <w:rFonts w:ascii="Trebuchet MS" w:hAnsi="Trebuchet MS"/>
          <w:lang w:val="en-GB"/>
        </w:rPr>
        <w:t>1</w:t>
      </w:r>
    </w:p>
    <w:p w14:paraId="1D2A1D2E" w14:textId="0F5B9A41" w:rsidR="00974168" w:rsidRPr="00203285" w:rsidRDefault="00AC6D52" w:rsidP="00C51B9F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If the answer given is:</w:t>
      </w:r>
    </w:p>
    <w:p w14:paraId="3245882C" w14:textId="5F37E732" w:rsidR="00F3182A" w:rsidRPr="00203285" w:rsidRDefault="00F3182A" w:rsidP="00F3182A">
      <w:pPr>
        <w:tabs>
          <w:tab w:val="right" w:pos="9639"/>
        </w:tabs>
        <w:spacing w:line="276" w:lineRule="auto"/>
        <w:ind w:right="-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NO</w:t>
      </w:r>
      <w:r w:rsidRPr="00203285">
        <w:rPr>
          <w:rFonts w:ascii="Trebuchet MS" w:hAnsi="Trebuchet MS"/>
          <w:vertAlign w:val="superscript"/>
          <w:lang w:val="en-GB"/>
        </w:rPr>
        <w:t xml:space="preserve">+ </w:t>
      </w:r>
      <w:r w:rsidRPr="00203285">
        <w:rPr>
          <w:rFonts w:ascii="Trebuchet MS" w:hAnsi="Trebuchet MS"/>
          <w:lang w:val="en-GB"/>
        </w:rPr>
        <w:t>or ON</w:t>
      </w:r>
      <w:r w:rsidR="004438C8" w:rsidRPr="00203285">
        <w:rPr>
          <w:rFonts w:ascii="Trebuchet MS" w:hAnsi="Trebuchet MS"/>
          <w:vertAlign w:val="superscript"/>
          <w:lang w:val="en-GB"/>
        </w:rPr>
        <w:t xml:space="preserve">+ </w:t>
      </w:r>
      <w:r w:rsidRPr="00203285">
        <w:rPr>
          <w:rFonts w:ascii="Trebuchet MS" w:hAnsi="Trebuchet MS"/>
          <w:lang w:val="en-GB"/>
        </w:rPr>
        <w:tab/>
        <w:t>1</w:t>
      </w:r>
    </w:p>
    <w:p w14:paraId="49441DAC" w14:textId="77777777" w:rsidR="00B23595" w:rsidRPr="00203285" w:rsidRDefault="00B23595" w:rsidP="00B23595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lastRenderedPageBreak/>
        <w:t xml:space="preserve">Maximum score 8 </w:t>
      </w:r>
    </w:p>
    <w:p w14:paraId="55333E3A" w14:textId="77777777" w:rsidR="00B23595" w:rsidRPr="00203285" w:rsidRDefault="00B23595" w:rsidP="00C51B9F">
      <w:pPr>
        <w:pStyle w:val="Maximumscore"/>
        <w:numPr>
          <w:ilvl w:val="0"/>
          <w:numId w:val="0"/>
        </w:numPr>
        <w:spacing w:before="0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An example of a correct answer is:</w:t>
      </w:r>
    </w:p>
    <w:p w14:paraId="29E722BE" w14:textId="3C70D590" w:rsidR="00B23595" w:rsidRPr="00203285" w:rsidRDefault="00560C40" w:rsidP="00B23595">
      <w:pPr>
        <w:pStyle w:val="Maximumscore"/>
        <w:numPr>
          <w:ilvl w:val="0"/>
          <w:numId w:val="0"/>
        </w:numPr>
        <w:rPr>
          <w:rFonts w:ascii="Trebuchet MS" w:hAnsi="Trebuchet MS"/>
          <w:lang w:val="en-GB"/>
        </w:rPr>
      </w:pPr>
      <w:r>
        <w:rPr>
          <w:noProof/>
          <w:sz w:val="16"/>
          <w:szCs w:val="16"/>
          <w:lang w:val="en-GB"/>
        </w:rPr>
        <w:drawing>
          <wp:inline distT="0" distB="0" distL="0" distR="0" wp14:anchorId="4FBDCA0E" wp14:editId="4E20C6AF">
            <wp:extent cx="5231708" cy="2661585"/>
            <wp:effectExtent l="0" t="0" r="7620" b="5715"/>
            <wp:docPr id="9" name="Afbeelding 9" descr="Afbeelding met diagram, tekening, Lettertype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diagram, tekening, Lettertype, schets&#10;&#10;Door AI gegenereerde inhoud is mogelijk onjuist.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08" cy="26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A4ACC" w14:textId="77777777" w:rsidR="00B23595" w:rsidRPr="00203285" w:rsidRDefault="00B23595" w:rsidP="00236C96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in step 1 the arrows are drawn correctly</w:t>
      </w:r>
      <w:r w:rsidRPr="00203285">
        <w:rPr>
          <w:rFonts w:ascii="Trebuchet MS" w:hAnsi="Trebuchet MS"/>
          <w:lang w:val="en-GB"/>
        </w:rPr>
        <w:tab/>
        <w:t>1</w:t>
      </w:r>
    </w:p>
    <w:p w14:paraId="19E42869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in step 1 the Lewis structures and formal charges are correct</w:t>
      </w:r>
      <w:r w:rsidRPr="00203285">
        <w:rPr>
          <w:rFonts w:ascii="Trebuchet MS" w:hAnsi="Trebuchet MS" w:cs="Trebuchet MS"/>
          <w:lang w:val="en-GB" w:eastAsia="zh-CN"/>
        </w:rPr>
        <w:tab/>
        <w:t>1</w:t>
      </w:r>
    </w:p>
    <w:p w14:paraId="60EF15BD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in step 2 the arrows are drawn correctly</w:t>
      </w:r>
      <w:r w:rsidRPr="00203285">
        <w:rPr>
          <w:rFonts w:ascii="Trebuchet MS" w:hAnsi="Trebuchet MS"/>
          <w:lang w:val="en-GB"/>
        </w:rPr>
        <w:tab/>
        <w:t>1</w:t>
      </w:r>
    </w:p>
    <w:p w14:paraId="4F21EC72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16" w:name="_Hlk216086724"/>
      <w:bookmarkStart w:id="17" w:name="_Hlk216086819"/>
      <w:r w:rsidRPr="00203285">
        <w:rPr>
          <w:rFonts w:ascii="Trebuchet MS" w:hAnsi="Trebuchet MS" w:cs="Trebuchet MS"/>
          <w:lang w:val="en-GB" w:eastAsia="zh-CN"/>
        </w:rPr>
        <w:t xml:space="preserve">correct Lewis structures and formal charges </w:t>
      </w:r>
      <w:bookmarkEnd w:id="16"/>
      <w:r w:rsidRPr="00203285">
        <w:rPr>
          <w:rFonts w:ascii="Trebuchet MS" w:hAnsi="Trebuchet MS" w:cs="Trebuchet MS"/>
          <w:lang w:val="en-GB" w:eastAsia="zh-CN"/>
        </w:rPr>
        <w:t>after step 2</w:t>
      </w:r>
      <w:bookmarkEnd w:id="17"/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p w14:paraId="6378A3C2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in step 3 the arrows are drawn correctly</w:t>
      </w:r>
      <w:r w:rsidRPr="00203285">
        <w:rPr>
          <w:rFonts w:ascii="Trebuchet MS" w:hAnsi="Trebuchet MS"/>
          <w:lang w:val="en-GB"/>
        </w:rPr>
        <w:tab/>
        <w:t>1</w:t>
      </w:r>
    </w:p>
    <w:p w14:paraId="262F3B38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18" w:name="_Hlk216086886"/>
      <w:r w:rsidRPr="00203285">
        <w:rPr>
          <w:rFonts w:ascii="Trebuchet MS" w:hAnsi="Trebuchet MS" w:cs="Trebuchet MS"/>
          <w:lang w:val="en-GB" w:eastAsia="zh-CN"/>
        </w:rPr>
        <w:t>correct Lewis structures and formal charges after step 3</w:t>
      </w:r>
      <w:bookmarkEnd w:id="18"/>
      <w:r w:rsidRPr="00203285">
        <w:rPr>
          <w:rFonts w:ascii="Trebuchet MS" w:hAnsi="Trebuchet MS"/>
          <w:lang w:val="en-GB"/>
        </w:rPr>
        <w:tab/>
        <w:t>1</w:t>
      </w:r>
    </w:p>
    <w:p w14:paraId="7CFFA2D7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in step 4 the arrows are drawn correctly</w:t>
      </w:r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p w14:paraId="76170797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correct Lewis structures and formal charges after step 4</w:t>
      </w:r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p w14:paraId="3112199D" w14:textId="77777777" w:rsidR="00B23595" w:rsidRPr="00203285" w:rsidRDefault="00B23595" w:rsidP="00C51B9F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  <w:i/>
          <w:lang w:val="en-GB"/>
        </w:rPr>
      </w:pPr>
      <w:r w:rsidRPr="00203285">
        <w:rPr>
          <w:rFonts w:ascii="Trebuchet MS" w:hAnsi="Trebuchet MS"/>
          <w:i/>
          <w:lang w:val="en-GB"/>
        </w:rPr>
        <w:t>Note</w:t>
      </w:r>
    </w:p>
    <w:p w14:paraId="1E6D6218" w14:textId="7FE68A45" w:rsidR="00B23595" w:rsidRPr="00203285" w:rsidRDefault="00B23595" w:rsidP="00B23595">
      <w:pPr>
        <w:tabs>
          <w:tab w:val="right" w:pos="9639"/>
        </w:tabs>
        <w:spacing w:line="276" w:lineRule="auto"/>
        <w:ind w:right="-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i/>
          <w:lang w:val="en-GB"/>
        </w:rPr>
        <w:t>If in step 2 H</w:t>
      </w:r>
      <w:r w:rsidRPr="00203285">
        <w:rPr>
          <w:rFonts w:ascii="Trebuchet MS" w:hAnsi="Trebuchet MS"/>
          <w:i/>
          <w:vertAlign w:val="subscript"/>
          <w:lang w:val="en-GB"/>
        </w:rPr>
        <w:t>3</w:t>
      </w:r>
      <w:r w:rsidRPr="00203285">
        <w:rPr>
          <w:rFonts w:ascii="Trebuchet MS" w:hAnsi="Trebuchet MS"/>
          <w:i/>
          <w:lang w:val="en-GB"/>
        </w:rPr>
        <w:t>O</w:t>
      </w:r>
      <w:r w:rsidRPr="00203285">
        <w:rPr>
          <w:rFonts w:ascii="Trebuchet MS" w:hAnsi="Trebuchet MS"/>
          <w:i/>
          <w:vertAlign w:val="superscript"/>
          <w:lang w:val="en-GB"/>
        </w:rPr>
        <w:t>+</w:t>
      </w:r>
      <w:r w:rsidRPr="00203285">
        <w:rPr>
          <w:rFonts w:ascii="Trebuchet MS" w:hAnsi="Trebuchet MS"/>
          <w:i/>
          <w:lang w:val="en-GB"/>
        </w:rPr>
        <w:t xml:space="preserve"> is not written on the right side of the arrow and/or in steps 3 and 4 H</w:t>
      </w:r>
      <w:r w:rsidRPr="00203285">
        <w:rPr>
          <w:rFonts w:ascii="Trebuchet MS" w:hAnsi="Trebuchet MS"/>
          <w:i/>
          <w:vertAlign w:val="subscript"/>
          <w:lang w:val="en-GB"/>
        </w:rPr>
        <w:t>2</w:t>
      </w:r>
      <w:r w:rsidRPr="00203285">
        <w:rPr>
          <w:rFonts w:ascii="Trebuchet MS" w:hAnsi="Trebuchet MS"/>
          <w:i/>
          <w:lang w:val="en-GB"/>
        </w:rPr>
        <w:t xml:space="preserve">O </w:t>
      </w:r>
      <w:r w:rsidR="00F654A2">
        <w:rPr>
          <w:rFonts w:ascii="Trebuchet MS" w:hAnsi="Trebuchet MS"/>
          <w:i/>
          <w:lang w:val="en-GB"/>
        </w:rPr>
        <w:br/>
      </w:r>
      <w:r w:rsidRPr="00203285">
        <w:rPr>
          <w:rFonts w:ascii="Trebuchet MS" w:hAnsi="Trebuchet MS"/>
          <w:i/>
          <w:lang w:val="en-GB"/>
        </w:rPr>
        <w:t>is not written on the right side of the arrow, this should not be penalized.</w:t>
      </w:r>
    </w:p>
    <w:p w14:paraId="5F7407FA" w14:textId="7BFD15B5" w:rsidR="00CD2A99" w:rsidRPr="00203285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1</w:t>
      </w:r>
    </w:p>
    <w:p w14:paraId="07866194" w14:textId="77777777" w:rsidR="00B23595" w:rsidRPr="00203285" w:rsidRDefault="00B23595" w:rsidP="00C51B9F">
      <w:pPr>
        <w:pStyle w:val="Maximumscore"/>
        <w:numPr>
          <w:ilvl w:val="0"/>
          <w:numId w:val="0"/>
        </w:numPr>
        <w:tabs>
          <w:tab w:val="right" w:pos="9637"/>
        </w:tabs>
        <w:spacing w:before="0"/>
        <w:ind w:right="-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An H</w:t>
      </w:r>
      <w:r w:rsidRPr="00203285">
        <w:rPr>
          <w:rFonts w:ascii="Cambria Math" w:hAnsi="Cambria Math" w:cs="Cambria Math"/>
          <w:lang w:val="en-GB"/>
        </w:rPr>
        <w:t>⁺</w:t>
      </w:r>
      <w:r w:rsidRPr="00203285">
        <w:rPr>
          <w:rFonts w:ascii="Trebuchet MS" w:hAnsi="Trebuchet MS"/>
          <w:lang w:val="en-GB"/>
        </w:rPr>
        <w:t xml:space="preserve"> must be added after the arrow.</w:t>
      </w:r>
      <w:r w:rsidRPr="00203285">
        <w:rPr>
          <w:rFonts w:ascii="Trebuchet MS" w:hAnsi="Trebuchet MS"/>
          <w:lang w:val="en-GB"/>
        </w:rPr>
        <w:tab/>
        <w:t>1</w:t>
      </w:r>
    </w:p>
    <w:p w14:paraId="3FD5EF12" w14:textId="0F7639EC" w:rsidR="00CD2A99" w:rsidRPr="00203285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Maximum score 2</w:t>
      </w:r>
    </w:p>
    <w:p w14:paraId="6F065A81" w14:textId="33D9C597" w:rsidR="00C72D1D" w:rsidRPr="00203285" w:rsidRDefault="00912B4F" w:rsidP="00CD2A99">
      <w:pPr>
        <w:spacing w:line="276" w:lineRule="auto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noProof/>
          <w:lang w:val="en-GB"/>
        </w:rPr>
        <w:drawing>
          <wp:inline distT="0" distB="0" distL="0" distR="0" wp14:anchorId="30F954A4" wp14:editId="43C9E561">
            <wp:extent cx="411244" cy="713105"/>
            <wp:effectExtent l="0" t="0" r="8255" b="0"/>
            <wp:docPr id="7" name="Afbeelding 7" descr="Afbeelding met diagram, schets, origami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diagram, schets, origami, ontwerp&#10;&#10;Door AI gegenereerde inhoud is mogelijk onjuist."/>
                    <pic:cNvPicPr/>
                  </pic:nvPicPr>
                  <pic:blipFill rotWithShape="1"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23" cy="71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2E1FF" w14:textId="49C15E22" w:rsidR="00CD2A99" w:rsidRPr="00203285" w:rsidRDefault="00736BBD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all bonding and non-bonding electron pairs correctly </w:t>
      </w:r>
      <w:r w:rsidR="00B23595" w:rsidRPr="00203285">
        <w:rPr>
          <w:rFonts w:ascii="Trebuchet MS" w:hAnsi="Trebuchet MS"/>
          <w:lang w:val="en-GB"/>
        </w:rPr>
        <w:t>shown</w:t>
      </w:r>
      <w:r w:rsidRPr="00203285">
        <w:rPr>
          <w:rFonts w:ascii="Trebuchet MS" w:hAnsi="Trebuchet MS"/>
          <w:lang w:val="en-GB"/>
        </w:rPr>
        <w:t xml:space="preserve"> </w:t>
      </w:r>
      <w:r w:rsidR="00CD2A99" w:rsidRPr="00203285">
        <w:rPr>
          <w:rFonts w:ascii="Trebuchet MS" w:hAnsi="Trebuchet MS"/>
          <w:lang w:val="en-GB"/>
        </w:rPr>
        <w:tab/>
        <w:t>1</w:t>
      </w:r>
    </w:p>
    <w:p w14:paraId="053E11DF" w14:textId="6EDC4ED0" w:rsidR="00F74D7B" w:rsidRPr="00C51B9F" w:rsidRDefault="00736BBD" w:rsidP="00C51B9F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the formal charges correctly </w:t>
      </w:r>
      <w:r w:rsidR="00B23595" w:rsidRPr="00203285">
        <w:rPr>
          <w:rFonts w:ascii="Trebuchet MS" w:hAnsi="Trebuchet MS"/>
          <w:lang w:val="en-GB"/>
        </w:rPr>
        <w:t>shown</w:t>
      </w:r>
      <w:r w:rsidRPr="00203285">
        <w:rPr>
          <w:rFonts w:ascii="Trebuchet MS" w:hAnsi="Trebuchet MS"/>
          <w:lang w:val="en-GB"/>
        </w:rPr>
        <w:t xml:space="preserve"> </w:t>
      </w:r>
      <w:r w:rsidR="00CD2A99" w:rsidRPr="00203285">
        <w:rPr>
          <w:rFonts w:ascii="Trebuchet MS" w:hAnsi="Trebuchet MS"/>
          <w:lang w:val="en-GB"/>
        </w:rPr>
        <w:tab/>
        <w:t>1</w:t>
      </w:r>
    </w:p>
    <w:p w14:paraId="0FDADCE0" w14:textId="69C8EC1C" w:rsidR="00F74D7B" w:rsidRPr="00203285" w:rsidRDefault="00F74D7B" w:rsidP="00C51B9F">
      <w:pPr>
        <w:pStyle w:val="Stip"/>
        <w:tabs>
          <w:tab w:val="clear" w:pos="0"/>
        </w:tabs>
        <w:spacing w:before="120" w:line="276" w:lineRule="auto"/>
        <w:ind w:right="-567" w:firstLine="0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If the following answer is given: </w:t>
      </w:r>
      <w:r w:rsidRPr="00203285">
        <w:rPr>
          <w:rFonts w:ascii="Trebuchet MS" w:hAnsi="Trebuchet MS"/>
          <w:lang w:val="en-GB"/>
        </w:rPr>
        <w:tab/>
        <w:t>1</w:t>
      </w:r>
    </w:p>
    <w:p w14:paraId="2188B3F2" w14:textId="327FF684" w:rsidR="009A79BF" w:rsidRPr="00203285" w:rsidRDefault="00D43C31">
      <w:pPr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noProof/>
          <w:lang w:val="en-GB"/>
        </w:rPr>
        <w:drawing>
          <wp:inline distT="0" distB="0" distL="0" distR="0" wp14:anchorId="2E815345" wp14:editId="57608935">
            <wp:extent cx="410845" cy="713105"/>
            <wp:effectExtent l="0" t="0" r="8255" b="0"/>
            <wp:docPr id="828734647" name="Afbeelding 828734647" descr="Afbeelding met diagram, schets, origami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diagram, schets, origami, ontwerp&#10;&#10;Door AI gegenereerde inhoud is mogelijk onjuist."/>
                    <pic:cNvPicPr/>
                  </pic:nvPicPr>
                  <pic:blipFill rotWithShape="1"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4" cy="71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3285">
        <w:rPr>
          <w:rFonts w:ascii="Trebuchet MS" w:hAnsi="Trebuchet MS"/>
          <w:lang w:val="en-GB"/>
        </w:rPr>
        <w:tab/>
      </w:r>
      <w:r w:rsidRPr="00203285">
        <w:rPr>
          <w:rFonts w:ascii="Trebuchet MS" w:hAnsi="Trebuchet MS"/>
          <w:lang w:val="en-GB"/>
        </w:rPr>
        <w:tab/>
      </w:r>
      <w:r w:rsidR="009A79BF" w:rsidRPr="00203285">
        <w:rPr>
          <w:rFonts w:ascii="Trebuchet MS" w:hAnsi="Trebuchet MS"/>
          <w:lang w:val="en-GB"/>
        </w:rPr>
        <w:br w:type="page"/>
      </w:r>
    </w:p>
    <w:p w14:paraId="702C0F74" w14:textId="77777777" w:rsidR="00B23595" w:rsidRPr="00203285" w:rsidRDefault="00B23595" w:rsidP="00B23595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lastRenderedPageBreak/>
        <w:t xml:space="preserve">Maximum score 6 </w:t>
      </w:r>
    </w:p>
    <w:p w14:paraId="6559B5A5" w14:textId="58838324" w:rsidR="00B23595" w:rsidRPr="00203285" w:rsidRDefault="001A31FD" w:rsidP="00236C96">
      <w:pPr>
        <w:pStyle w:val="Vraag0"/>
        <w:keepNext/>
        <w:tabs>
          <w:tab w:val="clear" w:pos="9639"/>
        </w:tabs>
        <w:spacing w:after="120" w:line="276" w:lineRule="auto"/>
        <w:ind w:firstLine="0"/>
        <w:rPr>
          <w:rFonts w:ascii="Trebuchet MS" w:hAnsi="Trebuchet MS" w:cs="Arial"/>
          <w:spacing w:val="2"/>
          <w:lang w:val="en-GB"/>
        </w:rPr>
      </w:pPr>
      <w:r>
        <w:rPr>
          <w:rFonts w:ascii="Trebuchet MS" w:hAnsi="Trebuchet MS"/>
          <w:i/>
          <w:iCs/>
          <w:lang w:val="en-GB"/>
        </w:rPr>
        <w:t>A</w:t>
      </w:r>
      <w:r w:rsidR="00B23595" w:rsidRPr="00203285">
        <w:rPr>
          <w:rFonts w:ascii="Trebuchet MS" w:hAnsi="Trebuchet MS"/>
          <w:vertAlign w:val="subscript"/>
          <w:lang w:val="en-GB"/>
        </w:rPr>
        <w:t>429</w:t>
      </w:r>
      <w:r w:rsidR="00B23595" w:rsidRPr="00203285">
        <w:rPr>
          <w:rFonts w:ascii="Trebuchet MS" w:hAnsi="Trebuchet MS"/>
          <w:lang w:val="en-GB"/>
        </w:rPr>
        <w:t xml:space="preserve"> = 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t>1.25·10</w:t>
      </w:r>
      <w:r w:rsidR="00B23595" w:rsidRPr="00203285">
        <w:rPr>
          <w:rFonts w:ascii="Trebuchet MS" w:hAnsi="Trebuchet MS"/>
          <w:vertAlign w:val="superscript"/>
          <w:lang w:val="en-GB"/>
        </w:rPr>
        <w:t>4</w:t>
      </w:r>
      <w:r w:rsidR="00B23595" w:rsidRPr="00203285">
        <w:rPr>
          <w:rFonts w:ascii="Trebuchet MS" w:hAnsi="Trebuchet MS"/>
          <w:lang w:val="en-GB"/>
        </w:rPr>
        <w:t> </w:t>
      </w:r>
      <w:r w:rsidR="00B23595" w:rsidRPr="00203285">
        <w:rPr>
          <w:rFonts w:ascii="Trebuchet MS" w:hAnsi="Trebuchet MS" w:cs="Arial"/>
          <w:spacing w:val="2"/>
          <w:lang w:val="en-GB"/>
        </w:rPr>
        <w:t xml:space="preserve">× </w:t>
      </w:r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</w:t>
      </w:r>
      <w:proofErr w:type="spellEnd"/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lang w:val="en-GB"/>
        </w:rPr>
        <w:t xml:space="preserve">] </w:t>
      </w:r>
      <w:r w:rsidR="00B23595" w:rsidRPr="00203285">
        <w:rPr>
          <w:rFonts w:ascii="Trebuchet MS" w:hAnsi="Trebuchet MS" w:cs="Arial"/>
          <w:spacing w:val="2"/>
          <w:lang w:val="en-GB"/>
        </w:rPr>
        <w:t xml:space="preserve">× 1.00 + </w:t>
      </w:r>
      <w:r w:rsidR="00B23595" w:rsidRPr="00203285">
        <w:rPr>
          <w:rFonts w:ascii="Trebuchet MS" w:hAnsi="Trebuchet MS"/>
          <w:lang w:val="en-GB"/>
        </w:rPr>
        <w:t>3.86·10</w:t>
      </w:r>
      <w:r w:rsidR="00B23595" w:rsidRPr="00203285">
        <w:rPr>
          <w:rFonts w:ascii="Trebuchet MS" w:hAnsi="Trebuchet MS"/>
          <w:vertAlign w:val="superscript"/>
          <w:lang w:val="en-GB"/>
        </w:rPr>
        <w:t>3</w:t>
      </w:r>
      <w:r w:rsidR="00B23595" w:rsidRPr="00203285">
        <w:rPr>
          <w:rFonts w:ascii="Trebuchet MS" w:hAnsi="Trebuchet MS"/>
          <w:lang w:val="en-GB"/>
        </w:rPr>
        <w:t> </w:t>
      </w:r>
      <w:r w:rsidR="00B23595" w:rsidRPr="00203285">
        <w:rPr>
          <w:rFonts w:ascii="Trebuchet MS" w:hAnsi="Trebuchet MS" w:cs="Arial"/>
          <w:spacing w:val="2"/>
          <w:lang w:val="en-GB"/>
        </w:rPr>
        <w:t xml:space="preserve">× </w:t>
      </w:r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mrH</w:t>
      </w:r>
      <w:proofErr w:type="spellEnd"/>
      <w:r w:rsidR="00B23595" w:rsidRPr="00203285">
        <w:rPr>
          <w:rFonts w:ascii="Trebuchet MS" w:hAnsi="Trebuchet MS"/>
          <w:lang w:val="en-GB"/>
        </w:rPr>
        <w:t xml:space="preserve">] </w:t>
      </w:r>
      <w:r w:rsidR="00B23595" w:rsidRPr="00203285">
        <w:rPr>
          <w:rFonts w:ascii="Trebuchet MS" w:hAnsi="Trebuchet MS" w:cs="Arial"/>
          <w:spacing w:val="2"/>
          <w:lang w:val="en-GB"/>
        </w:rPr>
        <w:t xml:space="preserve">× 1.00 </w:t>
      </w:r>
      <w:r w:rsidR="00B23595" w:rsidRPr="00203285">
        <w:rPr>
          <w:rFonts w:ascii="Trebuchet MS" w:hAnsi="Trebuchet MS"/>
          <w:lang w:val="en-GB"/>
        </w:rPr>
        <w:t>= 0.108.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br/>
      </w:r>
      <w:r w:rsidR="0027385A">
        <w:rPr>
          <w:rFonts w:ascii="Trebuchet MS" w:hAnsi="Trebuchet MS"/>
          <w:i/>
          <w:iCs/>
          <w:lang w:val="en-GB"/>
        </w:rPr>
        <w:t>A</w:t>
      </w:r>
      <w:r w:rsidR="00B23595" w:rsidRPr="00203285">
        <w:rPr>
          <w:rFonts w:ascii="Trebuchet MS" w:hAnsi="Trebuchet MS"/>
          <w:vertAlign w:val="subscript"/>
          <w:lang w:val="en-GB"/>
        </w:rPr>
        <w:t>520</w:t>
      </w:r>
      <w:r w:rsidR="00B23595" w:rsidRPr="00203285">
        <w:rPr>
          <w:rFonts w:ascii="Trebuchet MS" w:hAnsi="Trebuchet MS"/>
          <w:lang w:val="en-GB"/>
        </w:rPr>
        <w:t xml:space="preserve"> = 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t>1.33·10</w:t>
      </w:r>
      <w:r w:rsidR="00B23595" w:rsidRPr="00203285">
        <w:rPr>
          <w:rFonts w:ascii="Trebuchet MS" w:hAnsi="Trebuchet MS"/>
          <w:vertAlign w:val="superscript"/>
          <w:lang w:val="en-GB"/>
        </w:rPr>
        <w:t>3</w:t>
      </w:r>
      <w:r w:rsidR="00B23595" w:rsidRPr="00203285">
        <w:rPr>
          <w:rFonts w:ascii="Trebuchet MS" w:hAnsi="Trebuchet MS"/>
          <w:lang w:val="en-GB"/>
        </w:rPr>
        <w:t> 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</w:t>
      </w:r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</w:t>
      </w:r>
      <w:proofErr w:type="spellEnd"/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lang w:val="en-GB"/>
        </w:rPr>
        <w:t xml:space="preserve">] 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1.00 + </w:t>
      </w:r>
      <w:r w:rsidR="00B23595" w:rsidRPr="00203285">
        <w:rPr>
          <w:rFonts w:ascii="Trebuchet MS" w:hAnsi="Trebuchet MS"/>
          <w:lang w:val="en-GB"/>
        </w:rPr>
        <w:t>2.15·10</w:t>
      </w:r>
      <w:r w:rsidR="00B23595" w:rsidRPr="00203285">
        <w:rPr>
          <w:rFonts w:ascii="Trebuchet MS" w:hAnsi="Trebuchet MS"/>
          <w:vertAlign w:val="superscript"/>
          <w:lang w:val="en-GB"/>
        </w:rPr>
        <w:t>4</w:t>
      </w:r>
      <w:r w:rsidR="00B23595" w:rsidRPr="00203285">
        <w:rPr>
          <w:rFonts w:ascii="Trebuchet MS" w:hAnsi="Trebuchet MS"/>
          <w:lang w:val="en-GB"/>
        </w:rPr>
        <w:t> 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</w:t>
      </w:r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mrH</w:t>
      </w:r>
      <w:proofErr w:type="spellEnd"/>
      <w:r w:rsidR="00B23595" w:rsidRPr="00203285">
        <w:rPr>
          <w:rFonts w:ascii="Trebuchet MS" w:hAnsi="Trebuchet MS"/>
          <w:lang w:val="en-GB"/>
        </w:rPr>
        <w:t xml:space="preserve">] 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1.00 </w:t>
      </w:r>
      <w:r w:rsidR="00B23595" w:rsidRPr="00203285">
        <w:rPr>
          <w:rFonts w:ascii="Trebuchet MS" w:hAnsi="Trebuchet MS"/>
          <w:lang w:val="en-GB"/>
        </w:rPr>
        <w:t>= 0.219.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br/>
        <w:t xml:space="preserve">From this, it can be calculated that </w:t>
      </w:r>
      <w:bookmarkStart w:id="19" w:name="_Hlk216097652"/>
      <w:bookmarkStart w:id="20" w:name="_Hlk216096567"/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</w:t>
      </w:r>
      <w:proofErr w:type="spellEnd"/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lang w:val="en-GB"/>
        </w:rPr>
        <w:t>]</w:t>
      </w:r>
      <w:bookmarkEnd w:id="19"/>
      <w:r w:rsidR="00B23595" w:rsidRPr="00203285">
        <w:rPr>
          <w:rFonts w:ascii="Trebuchet MS" w:hAnsi="Trebuchet MS"/>
          <w:lang w:val="en-GB"/>
        </w:rPr>
        <w:t xml:space="preserve"> = 5.60·10</w:t>
      </w:r>
      <w:r w:rsidR="00B23595" w:rsidRPr="00203285">
        <w:rPr>
          <w:rFonts w:ascii="Trebuchet MS" w:hAnsi="Trebuchet MS"/>
          <w:vertAlign w:val="superscript"/>
          <w:lang w:val="en-GB"/>
        </w:rPr>
        <w:t>-6</w:t>
      </w:r>
      <w:r w:rsidR="00B23595" w:rsidRPr="00203285">
        <w:rPr>
          <w:rFonts w:ascii="Trebuchet MS" w:hAnsi="Trebuchet MS"/>
          <w:lang w:val="en-GB"/>
        </w:rPr>
        <w:t xml:space="preserve"> M </w:t>
      </w:r>
      <w:bookmarkEnd w:id="20"/>
      <w:r w:rsidR="00B23595" w:rsidRPr="00203285">
        <w:rPr>
          <w:rFonts w:ascii="Trebuchet MS" w:hAnsi="Trebuchet MS"/>
          <w:lang w:val="en-GB"/>
        </w:rPr>
        <w:t>and [</w:t>
      </w:r>
      <w:proofErr w:type="spellStart"/>
      <w:r w:rsidR="00B23595" w:rsidRPr="00203285">
        <w:rPr>
          <w:rFonts w:ascii="Trebuchet MS" w:hAnsi="Trebuchet MS"/>
          <w:lang w:val="en-GB"/>
        </w:rPr>
        <w:t>mrH</w:t>
      </w:r>
      <w:proofErr w:type="spellEnd"/>
      <w:r w:rsidR="00B23595" w:rsidRPr="00203285">
        <w:rPr>
          <w:rFonts w:ascii="Trebuchet MS" w:hAnsi="Trebuchet MS"/>
          <w:lang w:val="en-GB"/>
        </w:rPr>
        <w:t>] = 9.84·10</w:t>
      </w:r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vertAlign w:val="superscript"/>
          <w:lang w:val="en-GB"/>
        </w:rPr>
        <w:t>6</w:t>
      </w:r>
      <w:r w:rsidR="00B23595" w:rsidRPr="00203285">
        <w:rPr>
          <w:rFonts w:ascii="Trebuchet MS" w:hAnsi="Trebuchet MS"/>
          <w:lang w:val="en-GB"/>
        </w:rPr>
        <w:t> M.</w:t>
      </w:r>
      <w:r w:rsidR="00B23595" w:rsidRPr="00203285">
        <w:rPr>
          <w:rFonts w:ascii="Trebuchet MS" w:hAnsi="Trebuchet MS"/>
          <w:lang w:val="en-GB"/>
        </w:rPr>
        <w:br/>
      </w:r>
      <w:bookmarkStart w:id="21" w:name="_Hlk216097034"/>
      <w:r w:rsidR="00B23595" w:rsidRPr="00203285">
        <w:rPr>
          <w:rFonts w:ascii="Trebuchet MS" w:hAnsi="Trebuchet MS"/>
          <w:lang w:val="en-GB"/>
        </w:rPr>
        <w:t xml:space="preserve">It follows that: </w:t>
      </w:r>
      <w:bookmarkEnd w:id="21"/>
      <w:r w:rsidR="00236C96" w:rsidRPr="007C7020">
        <w:rPr>
          <w:rFonts w:ascii="Trebuchet MS" w:hAnsi="Trebuchet MS"/>
          <w:position w:val="-28"/>
        </w:rPr>
        <w:object w:dxaOrig="2000" w:dyaOrig="639" w14:anchorId="3E75777E">
          <v:shape id="_x0000_i1052" type="#_x0000_t75" style="width:95.85pt;height:30.05pt" o:ole="">
            <v:imagedata r:id="rId79" o:title=""/>
          </v:shape>
          <o:OLEObject Type="Embed" ProgID="Equation.DSMT4" ShapeID="_x0000_i1052" DrawAspect="Content" ObjectID="_1834054366" r:id="rId80"/>
        </w:object>
      </w:r>
      <w:r w:rsidR="00236C96">
        <w:rPr>
          <w:rFonts w:ascii="Trebuchet MS" w:hAnsi="Trebuchet MS"/>
        </w:rPr>
        <w:t>and</w:t>
      </w:r>
      <w:r w:rsidR="00236C96" w:rsidRPr="007C7020">
        <w:rPr>
          <w:rFonts w:ascii="Trebuchet MS" w:hAnsi="Trebuchet MS"/>
        </w:rPr>
        <w:t xml:space="preserve"> </w:t>
      </w:r>
      <w:r w:rsidR="00236C96" w:rsidRPr="007C7020">
        <w:rPr>
          <w:rFonts w:ascii="Trebuchet MS" w:hAnsi="Trebuchet MS"/>
          <w:position w:val="-28"/>
        </w:rPr>
        <w:object w:dxaOrig="2120" w:dyaOrig="639" w14:anchorId="3B75F471">
          <v:shape id="_x0000_i1053" type="#_x0000_t75" style="width:104.9pt;height:30.05pt" o:ole="">
            <v:imagedata r:id="rId81" o:title=""/>
          </v:shape>
          <o:OLEObject Type="Embed" ProgID="Equation.DSMT4" ShapeID="_x0000_i1053" DrawAspect="Content" ObjectID="_1834054367" r:id="rId82"/>
        </w:object>
      </w:r>
      <w:r w:rsidR="00236C96" w:rsidRPr="007C7020">
        <w:rPr>
          <w:rFonts w:ascii="Trebuchet MS" w:hAnsi="Trebuchet MS"/>
        </w:rPr>
        <w:t>.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br/>
      </w:r>
      <w:r w:rsidR="00B23595" w:rsidRPr="00203285">
        <w:rPr>
          <w:rFonts w:ascii="Trebuchet MS" w:hAnsi="Trebuchet MS"/>
          <w:lang w:val="en-GB"/>
        </w:rPr>
        <w:t xml:space="preserve">The pH of the solution is </w:t>
      </w:r>
      <w:r w:rsidR="00236C96" w:rsidRPr="00203285">
        <w:rPr>
          <w:rFonts w:ascii="Trebuchet MS" w:hAnsi="Trebuchet MS"/>
          <w:position w:val="-28"/>
          <w:lang w:val="en-GB"/>
        </w:rPr>
        <w:object w:dxaOrig="4140" w:dyaOrig="680" w14:anchorId="20943117">
          <v:shape id="_x0000_i1054" type="#_x0000_t75" style="width:195.5pt;height:34.55pt" o:ole="">
            <v:imagedata r:id="rId83" o:title=""/>
          </v:shape>
          <o:OLEObject Type="Embed" ProgID="Equation.DSMT4" ShapeID="_x0000_i1054" DrawAspect="Content" ObjectID="_1834054368" r:id="rId84"/>
        </w:object>
      </w:r>
      <w:r w:rsidR="00236C96">
        <w:rPr>
          <w:rFonts w:ascii="Trebuchet MS" w:hAnsi="Trebuchet MS"/>
          <w:lang w:val="en-GB"/>
        </w:rPr>
        <w:t>.</w:t>
      </w:r>
    </w:p>
    <w:p w14:paraId="3D9A7959" w14:textId="46316CEF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bookmarkStart w:id="22" w:name="_Hlk216097614"/>
      <w:r w:rsidRPr="00203285">
        <w:rPr>
          <w:rFonts w:ascii="Trebuchet MS" w:hAnsi="Trebuchet MS" w:cs="Trebuchet MS"/>
          <w:lang w:val="en-GB" w:eastAsia="zh-CN"/>
        </w:rPr>
        <w:t xml:space="preserve">formulating the correct equation for </w:t>
      </w:r>
      <w:r w:rsidR="0027385A">
        <w:rPr>
          <w:rFonts w:ascii="Trebuchet MS" w:hAnsi="Trebuchet MS" w:cs="Trebuchet MS"/>
          <w:i/>
          <w:iCs/>
          <w:lang w:val="en-GB" w:eastAsia="zh-CN"/>
        </w:rPr>
        <w:t>A</w:t>
      </w:r>
      <w:r w:rsidRPr="00203285">
        <w:rPr>
          <w:rFonts w:ascii="Trebuchet MS" w:hAnsi="Trebuchet MS"/>
          <w:vertAlign w:val="subscript"/>
          <w:lang w:val="en-GB"/>
        </w:rPr>
        <w:t>429</w:t>
      </w:r>
      <w:bookmarkEnd w:id="22"/>
      <w:r w:rsidRPr="00203285">
        <w:rPr>
          <w:rFonts w:ascii="Trebuchet MS" w:hAnsi="Trebuchet MS"/>
          <w:lang w:val="en-GB"/>
        </w:rPr>
        <w:tab/>
        <w:t>1</w:t>
      </w:r>
    </w:p>
    <w:p w14:paraId="6A2E0F37" w14:textId="6015F666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 xml:space="preserve">formulating the correct equation for </w:t>
      </w:r>
      <w:r w:rsidR="0027385A">
        <w:rPr>
          <w:rFonts w:ascii="Trebuchet MS" w:hAnsi="Trebuchet MS" w:cs="Trebuchet MS"/>
          <w:i/>
          <w:iCs/>
          <w:lang w:val="en-GB" w:eastAsia="zh-CN"/>
        </w:rPr>
        <w:t>A</w:t>
      </w:r>
      <w:r w:rsidRPr="00203285">
        <w:rPr>
          <w:rFonts w:ascii="Trebuchet MS" w:hAnsi="Trebuchet MS"/>
          <w:vertAlign w:val="subscript"/>
          <w:lang w:val="en-GB"/>
        </w:rPr>
        <w:t>520</w:t>
      </w:r>
      <w:r w:rsidRPr="00203285">
        <w:rPr>
          <w:rFonts w:ascii="Trebuchet MS" w:hAnsi="Trebuchet MS" w:cs="Trebuchet MS"/>
          <w:sz w:val="24"/>
          <w:szCs w:val="24"/>
          <w:lang w:val="en-GB" w:eastAsia="zh-CN"/>
        </w:rPr>
        <w:tab/>
      </w:r>
      <w:r w:rsidRPr="00203285">
        <w:rPr>
          <w:rFonts w:ascii="Trebuchet MS" w:hAnsi="Trebuchet MS"/>
          <w:lang w:val="en-GB"/>
        </w:rPr>
        <w:t>1</w:t>
      </w:r>
    </w:p>
    <w:p w14:paraId="040AA08D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calculation of</w:t>
      </w:r>
      <w:r w:rsidRPr="00203285">
        <w:rPr>
          <w:rFonts w:ascii="Trebuchet MS" w:hAnsi="Trebuchet MS" w:cs="Trebuchet MS"/>
          <w:lang w:val="en-GB" w:eastAsia="zh-CN"/>
        </w:rPr>
        <w:t xml:space="preserve"> </w:t>
      </w:r>
      <w:r w:rsidRPr="00203285">
        <w:rPr>
          <w:rFonts w:ascii="Trebuchet MS" w:hAnsi="Trebuchet MS"/>
          <w:lang w:val="en-GB" w:eastAsia="x-none"/>
        </w:rPr>
        <w:t>[</w:t>
      </w:r>
      <w:proofErr w:type="spellStart"/>
      <w:r w:rsidRPr="00203285">
        <w:rPr>
          <w:rFonts w:ascii="Trebuchet MS" w:hAnsi="Trebuchet MS"/>
          <w:lang w:val="en-GB"/>
        </w:rPr>
        <w:t>mr</w:t>
      </w:r>
      <w:proofErr w:type="spellEnd"/>
      <w:r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Pr="00203285">
        <w:rPr>
          <w:rFonts w:ascii="Trebuchet MS" w:hAnsi="Trebuchet MS"/>
          <w:lang w:val="en-GB"/>
        </w:rPr>
        <w:t>]</w:t>
      </w:r>
      <w:r w:rsidRPr="00203285">
        <w:rPr>
          <w:rFonts w:ascii="Trebuchet MS" w:hAnsi="Trebuchet MS" w:cs="Trebuchet MS"/>
          <w:lang w:val="en-GB" w:eastAsia="zh-CN"/>
        </w:rPr>
        <w:tab/>
        <w:t>1</w:t>
      </w:r>
    </w:p>
    <w:p w14:paraId="26BE0675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 xml:space="preserve">calculation of </w:t>
      </w:r>
      <w:r w:rsidRPr="00203285">
        <w:rPr>
          <w:rFonts w:ascii="Trebuchet MS" w:hAnsi="Trebuchet MS"/>
          <w:lang w:val="en-GB" w:eastAsia="x-none"/>
        </w:rPr>
        <w:t>[</w:t>
      </w:r>
      <w:proofErr w:type="spellStart"/>
      <w:r w:rsidRPr="00203285">
        <w:rPr>
          <w:rFonts w:ascii="Trebuchet MS" w:hAnsi="Trebuchet MS"/>
          <w:lang w:val="en-GB"/>
        </w:rPr>
        <w:t>mrH</w:t>
      </w:r>
      <w:proofErr w:type="spellEnd"/>
      <w:r w:rsidRPr="00203285">
        <w:rPr>
          <w:rFonts w:ascii="Trebuchet MS" w:hAnsi="Trebuchet MS"/>
          <w:lang w:val="en-GB"/>
        </w:rPr>
        <w:t xml:space="preserve">] </w:t>
      </w:r>
      <w:r w:rsidRPr="00203285">
        <w:rPr>
          <w:rFonts w:ascii="Trebuchet MS" w:hAnsi="Trebuchet MS"/>
          <w:lang w:val="en-GB"/>
        </w:rPr>
        <w:tab/>
        <w:t>1</w:t>
      </w:r>
    </w:p>
    <w:p w14:paraId="630A8A0C" w14:textId="77777777" w:rsidR="00B23595" w:rsidRPr="00203285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/>
          <w:lang w:val="en-GB"/>
        </w:rPr>
        <w:t>correct equilibrium constant expression, possibly partially filled in</w:t>
      </w:r>
      <w:r w:rsidRPr="00203285">
        <w:rPr>
          <w:rFonts w:ascii="Trebuchet MS" w:hAnsi="Trebuchet MS"/>
          <w:lang w:val="en-GB"/>
        </w:rPr>
        <w:tab/>
        <w:t>1</w:t>
      </w:r>
    </w:p>
    <w:p w14:paraId="791023E9" w14:textId="77777777" w:rsidR="00236C96" w:rsidRPr="00236C96" w:rsidRDefault="00B23595" w:rsidP="00B23595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203285">
        <w:rPr>
          <w:rFonts w:ascii="Trebuchet MS" w:hAnsi="Trebuchet MS" w:cs="Trebuchet MS"/>
          <w:lang w:val="en-GB" w:eastAsia="zh-CN"/>
        </w:rPr>
        <w:t>calculation of the pH of the solution</w:t>
      </w:r>
      <w:r w:rsidRPr="00203285">
        <w:rPr>
          <w:rFonts w:ascii="Trebuchet MS" w:hAnsi="Trebuchet MS" w:cs="Arial"/>
          <w:lang w:val="en-GB"/>
        </w:rPr>
        <w:tab/>
        <w:t>1</w:t>
      </w:r>
    </w:p>
    <w:p w14:paraId="203E1B27" w14:textId="4796A3A1" w:rsidR="00B23595" w:rsidRPr="00236C96" w:rsidRDefault="00B23595" w:rsidP="00236C96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  <w:lang w:val="en-GB"/>
        </w:rPr>
      </w:pPr>
      <w:r w:rsidRPr="00236C96">
        <w:rPr>
          <w:rFonts w:ascii="Trebuchet MS" w:hAnsi="Trebuchet MS" w:cs="Arial"/>
          <w:lang w:val="en-GB"/>
        </w:rPr>
        <w:t>If the calculation was carried out as follows:</w:t>
      </w:r>
    </w:p>
    <w:p w14:paraId="09A47C4A" w14:textId="3BFC6DC0" w:rsidR="00B23595" w:rsidRPr="00203285" w:rsidRDefault="0027385A" w:rsidP="00B23595">
      <w:pPr>
        <w:tabs>
          <w:tab w:val="right" w:pos="9639"/>
        </w:tabs>
        <w:spacing w:line="276" w:lineRule="auto"/>
        <w:ind w:right="-567"/>
        <w:rPr>
          <w:rFonts w:ascii="Trebuchet MS" w:hAnsi="Trebuchet MS"/>
          <w:lang w:val="en-GB"/>
        </w:rPr>
      </w:pPr>
      <w:r>
        <w:rPr>
          <w:rFonts w:ascii="Trebuchet MS" w:hAnsi="Trebuchet MS"/>
          <w:i/>
          <w:iCs/>
          <w:lang w:val="en-GB"/>
        </w:rPr>
        <w:t>A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429 </w:t>
      </w:r>
      <w:r w:rsidR="00B23595" w:rsidRPr="00203285">
        <w:rPr>
          <w:rFonts w:ascii="Trebuchet MS" w:hAnsi="Trebuchet MS"/>
          <w:lang w:val="en-GB"/>
        </w:rPr>
        <w:t>= 1.25·10</w:t>
      </w:r>
      <w:r w:rsidR="00B23595" w:rsidRPr="00203285">
        <w:rPr>
          <w:rFonts w:ascii="Trebuchet MS" w:hAnsi="Trebuchet MS"/>
          <w:vertAlign w:val="superscript"/>
          <w:lang w:val="en-GB"/>
        </w:rPr>
        <w:t>4</w:t>
      </w:r>
      <w:r w:rsidR="00B23595" w:rsidRPr="00203285">
        <w:rPr>
          <w:rFonts w:ascii="Trebuchet MS" w:hAnsi="Trebuchet MS"/>
          <w:lang w:val="en-GB"/>
        </w:rPr>
        <w:t> 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</w:t>
      </w:r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</w:t>
      </w:r>
      <w:proofErr w:type="spellEnd"/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lang w:val="en-GB"/>
        </w:rPr>
        <w:t xml:space="preserve">] 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1.00  </w:t>
      </w:r>
      <w:r w:rsidR="00B23595" w:rsidRPr="00203285">
        <w:rPr>
          <w:rFonts w:ascii="Trebuchet MS" w:hAnsi="Trebuchet MS"/>
          <w:lang w:val="en-GB"/>
        </w:rPr>
        <w:t xml:space="preserve">= 0.108 and </w:t>
      </w:r>
      <w:r w:rsidRPr="0027385A">
        <w:rPr>
          <w:rFonts w:ascii="Trebuchet MS" w:hAnsi="Trebuchet MS"/>
          <w:i/>
          <w:iCs/>
          <w:lang w:val="en-GB"/>
        </w:rPr>
        <w:t>A</w:t>
      </w:r>
      <w:r w:rsidR="00B23595" w:rsidRPr="00203285">
        <w:rPr>
          <w:rFonts w:ascii="Trebuchet MS" w:hAnsi="Trebuchet MS"/>
          <w:vertAlign w:val="subscript"/>
          <w:lang w:val="en-GB"/>
        </w:rPr>
        <w:t>520</w:t>
      </w:r>
      <w:r w:rsidR="00B23595" w:rsidRPr="00203285">
        <w:rPr>
          <w:rFonts w:ascii="Trebuchet MS" w:hAnsi="Trebuchet MS"/>
          <w:lang w:val="en-GB"/>
        </w:rPr>
        <w:t xml:space="preserve"> = 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t>2.15·10</w:t>
      </w:r>
      <w:r w:rsidR="00B23595" w:rsidRPr="00203285">
        <w:rPr>
          <w:rFonts w:ascii="Trebuchet MS" w:hAnsi="Trebuchet MS"/>
          <w:vertAlign w:val="superscript"/>
          <w:lang w:val="en-GB"/>
        </w:rPr>
        <w:t>4</w:t>
      </w:r>
      <w:r w:rsidR="00B23595" w:rsidRPr="00203285">
        <w:rPr>
          <w:rFonts w:ascii="Trebuchet MS" w:hAnsi="Trebuchet MS"/>
          <w:lang w:val="en-GB"/>
        </w:rPr>
        <w:t> 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</w:t>
      </w:r>
      <w:r w:rsidR="00B23595" w:rsidRPr="00203285">
        <w:rPr>
          <w:rFonts w:ascii="Trebuchet MS" w:hAnsi="Trebuchet MS"/>
          <w:lang w:val="en-GB"/>
        </w:rPr>
        <w:t>[</w:t>
      </w:r>
      <w:proofErr w:type="spellStart"/>
      <w:r w:rsidR="00B23595" w:rsidRPr="00203285">
        <w:rPr>
          <w:rFonts w:ascii="Trebuchet MS" w:hAnsi="Trebuchet MS"/>
          <w:lang w:val="en-GB"/>
        </w:rPr>
        <w:t>mrH</w:t>
      </w:r>
      <w:proofErr w:type="spellEnd"/>
      <w:r w:rsidR="00B23595" w:rsidRPr="00203285">
        <w:rPr>
          <w:rFonts w:ascii="Trebuchet MS" w:hAnsi="Trebuchet MS"/>
          <w:lang w:val="en-GB"/>
        </w:rPr>
        <w:t xml:space="preserve">] </w:t>
      </w:r>
      <w:r w:rsidR="00B23595" w:rsidRPr="00203285">
        <w:rPr>
          <w:rFonts w:ascii="Trebuchet MS" w:hAnsi="Trebuchet MS" w:cs="Arial"/>
          <w:color w:val="000000" w:themeColor="text1"/>
          <w:spacing w:val="2"/>
          <w:lang w:val="en-GB"/>
        </w:rPr>
        <w:t xml:space="preserve">× 1.00 </w:t>
      </w:r>
      <w:r w:rsidR="00B23595" w:rsidRPr="00203285">
        <w:rPr>
          <w:rFonts w:ascii="Trebuchet MS" w:hAnsi="Trebuchet MS"/>
          <w:lang w:val="en-GB"/>
        </w:rPr>
        <w:t>= 0.219.</w:t>
      </w:r>
      <w:r w:rsidR="00B23595" w:rsidRPr="00203285">
        <w:rPr>
          <w:rFonts w:ascii="Trebuchet MS" w:hAnsi="Trebuchet MS"/>
          <w:vertAlign w:val="subscript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t xml:space="preserve"> </w:t>
      </w:r>
      <w:r w:rsidR="00B23595" w:rsidRPr="00203285">
        <w:rPr>
          <w:rFonts w:ascii="Trebuchet MS" w:hAnsi="Trebuchet MS"/>
          <w:lang w:val="en-GB"/>
        </w:rPr>
        <w:br/>
        <w:t>This results in [</w:t>
      </w:r>
      <w:proofErr w:type="spellStart"/>
      <w:r w:rsidR="00B23595" w:rsidRPr="00203285">
        <w:rPr>
          <w:rFonts w:ascii="Trebuchet MS" w:hAnsi="Trebuchet MS"/>
          <w:lang w:val="en-GB"/>
        </w:rPr>
        <w:t>mr</w:t>
      </w:r>
      <w:proofErr w:type="spellEnd"/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lang w:val="en-GB"/>
        </w:rPr>
        <w:t>] = 8.64·10</w:t>
      </w:r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vertAlign w:val="superscript"/>
          <w:lang w:val="en-GB"/>
        </w:rPr>
        <w:t>6</w:t>
      </w:r>
      <w:r w:rsidR="00B23595" w:rsidRPr="00203285">
        <w:rPr>
          <w:rFonts w:ascii="Trebuchet MS" w:hAnsi="Trebuchet MS"/>
          <w:lang w:val="en-GB"/>
        </w:rPr>
        <w:t> M and [</w:t>
      </w:r>
      <w:proofErr w:type="spellStart"/>
      <w:r w:rsidR="00B23595" w:rsidRPr="00203285">
        <w:rPr>
          <w:rFonts w:ascii="Trebuchet MS" w:hAnsi="Trebuchet MS"/>
          <w:lang w:val="en-GB"/>
        </w:rPr>
        <w:t>mrH</w:t>
      </w:r>
      <w:proofErr w:type="spellEnd"/>
      <w:r w:rsidR="00B23595" w:rsidRPr="00203285">
        <w:rPr>
          <w:rFonts w:ascii="Trebuchet MS" w:hAnsi="Trebuchet MS"/>
          <w:lang w:val="en-GB"/>
        </w:rPr>
        <w:t>] = 1.02·10</w:t>
      </w:r>
      <w:r w:rsidR="00B23595" w:rsidRPr="00203285">
        <w:rPr>
          <w:rFonts w:ascii="Trebuchet MS" w:hAnsi="Trebuchet MS"/>
          <w:vertAlign w:val="superscript"/>
          <w:lang w:val="en-GB"/>
        </w:rPr>
        <w:sym w:font="Symbol" w:char="F02D"/>
      </w:r>
      <w:r w:rsidR="00B23595" w:rsidRPr="00203285">
        <w:rPr>
          <w:rFonts w:ascii="Trebuchet MS" w:hAnsi="Trebuchet MS"/>
          <w:vertAlign w:val="superscript"/>
          <w:lang w:val="en-GB"/>
        </w:rPr>
        <w:t>5</w:t>
      </w:r>
      <w:r w:rsidR="00B23595" w:rsidRPr="00203285">
        <w:rPr>
          <w:rFonts w:ascii="Trebuchet MS" w:hAnsi="Trebuchet MS"/>
          <w:lang w:val="en-GB"/>
        </w:rPr>
        <w:t xml:space="preserve"> M and pH = 4.93 </w:t>
      </w:r>
      <w:r w:rsidR="00B23595" w:rsidRPr="00203285">
        <w:rPr>
          <w:rFonts w:ascii="Trebuchet MS" w:hAnsi="Trebuchet MS"/>
          <w:lang w:val="en-GB"/>
        </w:rPr>
        <w:tab/>
        <w:t>3</w:t>
      </w:r>
    </w:p>
    <w:p w14:paraId="4BC3DD9E" w14:textId="3116BC64" w:rsidR="00B87B58" w:rsidRPr="00203285" w:rsidRDefault="00B87B58" w:rsidP="00B23595">
      <w:pPr>
        <w:pStyle w:val="Vraag0"/>
        <w:keepNext/>
        <w:tabs>
          <w:tab w:val="clear" w:pos="9639"/>
        </w:tabs>
        <w:spacing w:before="120" w:line="276" w:lineRule="auto"/>
        <w:ind w:firstLine="0"/>
        <w:rPr>
          <w:rFonts w:ascii="Trebuchet MS" w:hAnsi="Trebuchet MS"/>
          <w:lang w:val="en-GB"/>
        </w:rPr>
      </w:pPr>
    </w:p>
    <w:sectPr w:rsidR="00B87B58" w:rsidRPr="00203285" w:rsidSect="00B87B58">
      <w:footerReference w:type="default" r:id="rId8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7EE8" w14:textId="77777777" w:rsidR="00B413C6" w:rsidRDefault="00B413C6">
      <w:r>
        <w:separator/>
      </w:r>
    </w:p>
  </w:endnote>
  <w:endnote w:type="continuationSeparator" w:id="0">
    <w:p w14:paraId="1AFB7F3E" w14:textId="77777777" w:rsidR="00B413C6" w:rsidRDefault="00B413C6">
      <w:r>
        <w:continuationSeparator/>
      </w:r>
    </w:p>
  </w:endnote>
  <w:endnote w:type="continuationNotice" w:id="1">
    <w:p w14:paraId="5220385F" w14:textId="77777777" w:rsidR="00B413C6" w:rsidRDefault="00B41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BFC2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11</w:t>
    </w:r>
    <w:r>
      <w:rPr>
        <w:rStyle w:val="Paginanummer"/>
      </w:rPr>
      <w:fldChar w:fldCharType="end"/>
    </w:r>
  </w:p>
  <w:p w14:paraId="7EA243EC" w14:textId="77777777" w:rsidR="00594CD1" w:rsidRDefault="00594CD1" w:rsidP="00165F5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C13D" w14:textId="77777777" w:rsidR="00594CD1" w:rsidRDefault="00594CD1">
    <w:pPr>
      <w:pStyle w:val="Voetteks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9A85" w14:textId="03DEB4FB" w:rsidR="00594CD1" w:rsidRPr="006F15B7" w:rsidRDefault="00515686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47</w:t>
    </w:r>
    <w:r w:rsidRPr="008E78B4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="00594CD1" w:rsidRPr="008E78B4">
      <w:rPr>
        <w:rFonts w:ascii="Trebuchet MS" w:hAnsi="Trebuchet MS"/>
      </w:rPr>
      <w:t>National</w:t>
    </w:r>
    <w:r w:rsidR="00594CD1" w:rsidRPr="006F15B7">
      <w:rPr>
        <w:rFonts w:ascii="Trebuchet MS" w:hAnsi="Trebuchet MS"/>
        <w:vertAlign w:val="superscript"/>
      </w:rPr>
      <w:t xml:space="preserve"> </w:t>
    </w:r>
    <w:r w:rsidR="00594CD1" w:rsidRPr="006F15B7">
      <w:rPr>
        <w:rFonts w:ascii="Trebuchet MS" w:hAnsi="Trebuchet MS"/>
      </w:rPr>
      <w:t xml:space="preserve">Chemistry Olympiad 2026 Preliminary Round 2 </w:t>
    </w:r>
    <w:r w:rsidR="008E78B4">
      <w:rPr>
        <w:rFonts w:ascii="Trebuchet MS" w:hAnsi="Trebuchet MS"/>
      </w:rPr>
      <w:t>Marking scheme</w:t>
    </w:r>
    <w:r w:rsidR="00594CD1" w:rsidRPr="006F15B7">
      <w:rPr>
        <w:rFonts w:ascii="Trebuchet MS" w:hAnsi="Trebuchet MS"/>
      </w:rPr>
      <w:t xml:space="preserve"> Multiple Choice Questions </w:t>
    </w:r>
    <w:r w:rsidR="00594CD1">
      <w:rPr>
        <w:rFonts w:ascii="Trebuchet MS" w:hAnsi="Trebuchet MS"/>
      </w:rPr>
      <w:tab/>
    </w:r>
    <w:r w:rsidR="00594CD1" w:rsidRPr="009903EA">
      <w:rPr>
        <w:rStyle w:val="Paginanummer"/>
        <w:rFonts w:ascii="Trebuchet MS" w:hAnsi="Trebuchet MS"/>
      </w:rPr>
      <w:fldChar w:fldCharType="begin"/>
    </w:r>
    <w:r w:rsidR="00594CD1" w:rsidRPr="009903EA">
      <w:rPr>
        <w:rStyle w:val="Paginanummer"/>
        <w:rFonts w:ascii="Trebuchet MS" w:hAnsi="Trebuchet MS"/>
      </w:rPr>
      <w:instrText xml:space="preserve"> PAGE </w:instrText>
    </w:r>
    <w:r w:rsidR="00594CD1" w:rsidRPr="009903EA">
      <w:rPr>
        <w:rStyle w:val="Paginanummer"/>
        <w:rFonts w:ascii="Trebuchet MS" w:hAnsi="Trebuchet MS"/>
      </w:rPr>
      <w:fldChar w:fldCharType="separate"/>
    </w:r>
    <w:r w:rsidR="00463197">
      <w:rPr>
        <w:rStyle w:val="Paginanummer"/>
        <w:rFonts w:ascii="Trebuchet MS" w:hAnsi="Trebuchet MS"/>
        <w:noProof/>
      </w:rPr>
      <w:t>5</w:t>
    </w:r>
    <w:r w:rsidR="00594CD1" w:rsidRPr="009903EA">
      <w:rPr>
        <w:rStyle w:val="Paginanummer"/>
        <w:rFonts w:ascii="Trebuchet MS" w:hAnsi="Trebuchet M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2E6B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63197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74B8878C" w14:textId="69C6BD6E" w:rsidR="00594CD1" w:rsidRPr="006E4794" w:rsidRDefault="00463197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47</w:t>
    </w:r>
    <w:r w:rsidRPr="000A76B1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="00594CD1" w:rsidRPr="000A76B1">
      <w:rPr>
        <w:rFonts w:ascii="Trebuchet MS" w:hAnsi="Trebuchet MS"/>
      </w:rPr>
      <w:t>National</w:t>
    </w:r>
    <w:r w:rsidR="00594CD1" w:rsidRPr="006E4794">
      <w:rPr>
        <w:rFonts w:ascii="Trebuchet MS" w:hAnsi="Trebuchet MS"/>
        <w:vertAlign w:val="superscript"/>
      </w:rPr>
      <w:t xml:space="preserve"> </w:t>
    </w:r>
    <w:r w:rsidR="00594CD1" w:rsidRPr="006E4794">
      <w:rPr>
        <w:rFonts w:ascii="Trebuchet MS" w:hAnsi="Trebuchet MS"/>
      </w:rPr>
      <w:t xml:space="preserve">Chemistry Olympiad 2026 Preliminary Round 2 </w:t>
    </w:r>
    <w:r w:rsidR="000A76B1">
      <w:rPr>
        <w:rFonts w:ascii="Trebuchet MS" w:hAnsi="Trebuchet MS"/>
      </w:rPr>
      <w:t>Marking scheme</w:t>
    </w:r>
    <w:r w:rsidR="00594CD1" w:rsidRPr="006E4794">
      <w:rPr>
        <w:rFonts w:ascii="Trebuchet MS" w:hAnsi="Trebuchet MS"/>
      </w:rPr>
      <w:t xml:space="preserve"> Open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5F05" w14:textId="77777777" w:rsidR="00B413C6" w:rsidRDefault="00B413C6">
      <w:r>
        <w:separator/>
      </w:r>
    </w:p>
  </w:footnote>
  <w:footnote w:type="continuationSeparator" w:id="0">
    <w:p w14:paraId="66190CB3" w14:textId="77777777" w:rsidR="00B413C6" w:rsidRDefault="00B413C6">
      <w:r>
        <w:continuationSeparator/>
      </w:r>
    </w:p>
  </w:footnote>
  <w:footnote w:type="continuationNotice" w:id="1">
    <w:p w14:paraId="7807B9EC" w14:textId="77777777" w:rsidR="00B413C6" w:rsidRDefault="00B41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FBF" w14:textId="77777777" w:rsidR="00594CD1" w:rsidRPr="00017C9E" w:rsidRDefault="00594CD1" w:rsidP="00165F5E">
    <w:pPr>
      <w:pStyle w:val="Koptekst"/>
      <w:pBdr>
        <w:bottom w:val="none" w:sz="0" w:space="0" w:color="auto"/>
      </w:pBd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F8C"/>
    <w:multiLevelType w:val="hybridMultilevel"/>
    <w:tmpl w:val="06985AC2"/>
    <w:lvl w:ilvl="0" w:tplc="04130003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C35"/>
    <w:multiLevelType w:val="hybridMultilevel"/>
    <w:tmpl w:val="02B063BC"/>
    <w:lvl w:ilvl="0" w:tplc="AACC00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4628B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1BEFC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63A14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665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566C9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AC89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104F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77298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29171EBC"/>
    <w:multiLevelType w:val="hybridMultilevel"/>
    <w:tmpl w:val="9128376E"/>
    <w:lvl w:ilvl="0" w:tplc="40C09994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4" w15:restartNumberingAfterBreak="0">
    <w:nsid w:val="314E27E2"/>
    <w:multiLevelType w:val="hybridMultilevel"/>
    <w:tmpl w:val="7CDA1622"/>
    <w:lvl w:ilvl="0" w:tplc="917837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6449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68808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48816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B21C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6A9D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BA03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30A12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8849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89D13E5"/>
    <w:multiLevelType w:val="hybridMultilevel"/>
    <w:tmpl w:val="BCD8507A"/>
    <w:lvl w:ilvl="0" w:tplc="D5222B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DE2E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B6AA9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67E0A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6AF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07279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97256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C3A31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D063F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417B8"/>
    <w:multiLevelType w:val="hybridMultilevel"/>
    <w:tmpl w:val="8AF42182"/>
    <w:lvl w:ilvl="0" w:tplc="9ED00DD2">
      <w:start w:val="1"/>
      <w:numFmt w:val="decimal"/>
      <w:lvlText w:val="█ Problem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24A1D"/>
    <w:multiLevelType w:val="hybridMultilevel"/>
    <w:tmpl w:val="FB208D08"/>
    <w:lvl w:ilvl="0" w:tplc="8E943CE6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340855">
    <w:abstractNumId w:val="8"/>
  </w:num>
  <w:num w:numId="2" w16cid:durableId="1412237342">
    <w:abstractNumId w:val="6"/>
  </w:num>
  <w:num w:numId="3" w16cid:durableId="1068574009">
    <w:abstractNumId w:val="1"/>
  </w:num>
  <w:num w:numId="4" w16cid:durableId="1481266984">
    <w:abstractNumId w:val="7"/>
  </w:num>
  <w:num w:numId="5" w16cid:durableId="486169398">
    <w:abstractNumId w:val="7"/>
  </w:num>
  <w:num w:numId="6" w16cid:durableId="1588030345">
    <w:abstractNumId w:val="3"/>
  </w:num>
  <w:num w:numId="7" w16cid:durableId="1656104113">
    <w:abstractNumId w:val="0"/>
  </w:num>
  <w:num w:numId="8" w16cid:durableId="1508053405">
    <w:abstractNumId w:val="9"/>
  </w:num>
  <w:num w:numId="9" w16cid:durableId="2006587834">
    <w:abstractNumId w:val="3"/>
    <w:lvlOverride w:ilvl="0">
      <w:startOverride w:val="1"/>
    </w:lvlOverride>
  </w:num>
  <w:num w:numId="10" w16cid:durableId="1701391068">
    <w:abstractNumId w:val="2"/>
  </w:num>
  <w:num w:numId="11" w16cid:durableId="1759713117">
    <w:abstractNumId w:val="5"/>
  </w:num>
  <w:num w:numId="12" w16cid:durableId="161120448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1999"/>
    <w:rsid w:val="00002005"/>
    <w:rsid w:val="00003145"/>
    <w:rsid w:val="00003F80"/>
    <w:rsid w:val="00004612"/>
    <w:rsid w:val="00004748"/>
    <w:rsid w:val="0001452C"/>
    <w:rsid w:val="00014874"/>
    <w:rsid w:val="000149D0"/>
    <w:rsid w:val="00014D85"/>
    <w:rsid w:val="00015F69"/>
    <w:rsid w:val="00017440"/>
    <w:rsid w:val="00017C9E"/>
    <w:rsid w:val="00024E33"/>
    <w:rsid w:val="000255EE"/>
    <w:rsid w:val="000259B6"/>
    <w:rsid w:val="00026B87"/>
    <w:rsid w:val="00026D2B"/>
    <w:rsid w:val="00026E57"/>
    <w:rsid w:val="000277C6"/>
    <w:rsid w:val="00027CCB"/>
    <w:rsid w:val="00031892"/>
    <w:rsid w:val="00033269"/>
    <w:rsid w:val="00034338"/>
    <w:rsid w:val="00036122"/>
    <w:rsid w:val="00041F3F"/>
    <w:rsid w:val="00042C73"/>
    <w:rsid w:val="00046829"/>
    <w:rsid w:val="00047702"/>
    <w:rsid w:val="00050176"/>
    <w:rsid w:val="000501B3"/>
    <w:rsid w:val="0005152D"/>
    <w:rsid w:val="00055A37"/>
    <w:rsid w:val="000561AA"/>
    <w:rsid w:val="000578AA"/>
    <w:rsid w:val="0006036D"/>
    <w:rsid w:val="00062E60"/>
    <w:rsid w:val="00063FFB"/>
    <w:rsid w:val="00066989"/>
    <w:rsid w:val="00067FD2"/>
    <w:rsid w:val="00070126"/>
    <w:rsid w:val="0007056C"/>
    <w:rsid w:val="00070AB2"/>
    <w:rsid w:val="0007248C"/>
    <w:rsid w:val="00072B12"/>
    <w:rsid w:val="00073B94"/>
    <w:rsid w:val="00073F14"/>
    <w:rsid w:val="00073F19"/>
    <w:rsid w:val="000761A8"/>
    <w:rsid w:val="000804ED"/>
    <w:rsid w:val="00080C9D"/>
    <w:rsid w:val="0008159D"/>
    <w:rsid w:val="00081B35"/>
    <w:rsid w:val="000824A9"/>
    <w:rsid w:val="00082873"/>
    <w:rsid w:val="00083BB0"/>
    <w:rsid w:val="0008428B"/>
    <w:rsid w:val="00084426"/>
    <w:rsid w:val="00084443"/>
    <w:rsid w:val="00084627"/>
    <w:rsid w:val="0008464B"/>
    <w:rsid w:val="0008568A"/>
    <w:rsid w:val="000868C3"/>
    <w:rsid w:val="00087801"/>
    <w:rsid w:val="000901E2"/>
    <w:rsid w:val="00092072"/>
    <w:rsid w:val="000921FF"/>
    <w:rsid w:val="00092D65"/>
    <w:rsid w:val="00093F14"/>
    <w:rsid w:val="0009433A"/>
    <w:rsid w:val="000944C8"/>
    <w:rsid w:val="0009499A"/>
    <w:rsid w:val="00094C9B"/>
    <w:rsid w:val="000967C9"/>
    <w:rsid w:val="00097215"/>
    <w:rsid w:val="00097D68"/>
    <w:rsid w:val="000A1D0E"/>
    <w:rsid w:val="000A35FC"/>
    <w:rsid w:val="000A360D"/>
    <w:rsid w:val="000A54EF"/>
    <w:rsid w:val="000A55EE"/>
    <w:rsid w:val="000A57A5"/>
    <w:rsid w:val="000A7031"/>
    <w:rsid w:val="000A76B1"/>
    <w:rsid w:val="000A7F4E"/>
    <w:rsid w:val="000B1B16"/>
    <w:rsid w:val="000B40CA"/>
    <w:rsid w:val="000B601A"/>
    <w:rsid w:val="000C18A5"/>
    <w:rsid w:val="000C2B6C"/>
    <w:rsid w:val="000C3546"/>
    <w:rsid w:val="000C364F"/>
    <w:rsid w:val="000C37FA"/>
    <w:rsid w:val="000C3DC4"/>
    <w:rsid w:val="000C5236"/>
    <w:rsid w:val="000C5B56"/>
    <w:rsid w:val="000C6434"/>
    <w:rsid w:val="000C70A6"/>
    <w:rsid w:val="000C78F1"/>
    <w:rsid w:val="000D1449"/>
    <w:rsid w:val="000D36E4"/>
    <w:rsid w:val="000D4922"/>
    <w:rsid w:val="000D4FF4"/>
    <w:rsid w:val="000D5D07"/>
    <w:rsid w:val="000D5D52"/>
    <w:rsid w:val="000D5F5F"/>
    <w:rsid w:val="000D737D"/>
    <w:rsid w:val="000D766A"/>
    <w:rsid w:val="000D7772"/>
    <w:rsid w:val="000E0B34"/>
    <w:rsid w:val="000E2C7D"/>
    <w:rsid w:val="000E3C9F"/>
    <w:rsid w:val="000E4434"/>
    <w:rsid w:val="000E48DE"/>
    <w:rsid w:val="000E4919"/>
    <w:rsid w:val="000E51F6"/>
    <w:rsid w:val="000E541E"/>
    <w:rsid w:val="000E744B"/>
    <w:rsid w:val="000E7E48"/>
    <w:rsid w:val="000F0866"/>
    <w:rsid w:val="000F0E90"/>
    <w:rsid w:val="000F0F6C"/>
    <w:rsid w:val="000F0FCC"/>
    <w:rsid w:val="000F2E2D"/>
    <w:rsid w:val="000F4790"/>
    <w:rsid w:val="000F626F"/>
    <w:rsid w:val="000F6400"/>
    <w:rsid w:val="000F7AF5"/>
    <w:rsid w:val="000F7BC0"/>
    <w:rsid w:val="001005DE"/>
    <w:rsid w:val="00101217"/>
    <w:rsid w:val="001014BC"/>
    <w:rsid w:val="00101C28"/>
    <w:rsid w:val="00101F75"/>
    <w:rsid w:val="00104DFB"/>
    <w:rsid w:val="00105396"/>
    <w:rsid w:val="00106A3D"/>
    <w:rsid w:val="001075FB"/>
    <w:rsid w:val="00110265"/>
    <w:rsid w:val="00110879"/>
    <w:rsid w:val="00111A76"/>
    <w:rsid w:val="00112B64"/>
    <w:rsid w:val="00115D61"/>
    <w:rsid w:val="001161DA"/>
    <w:rsid w:val="00116287"/>
    <w:rsid w:val="00117C0A"/>
    <w:rsid w:val="0012188A"/>
    <w:rsid w:val="00122A32"/>
    <w:rsid w:val="001236D1"/>
    <w:rsid w:val="00125036"/>
    <w:rsid w:val="001252B3"/>
    <w:rsid w:val="00126C1F"/>
    <w:rsid w:val="001274AB"/>
    <w:rsid w:val="001276AC"/>
    <w:rsid w:val="00127E10"/>
    <w:rsid w:val="0013003F"/>
    <w:rsid w:val="001301E7"/>
    <w:rsid w:val="0013107C"/>
    <w:rsid w:val="00131B21"/>
    <w:rsid w:val="00131CE3"/>
    <w:rsid w:val="00134978"/>
    <w:rsid w:val="001353AC"/>
    <w:rsid w:val="0013715A"/>
    <w:rsid w:val="001400BE"/>
    <w:rsid w:val="00144306"/>
    <w:rsid w:val="001445B6"/>
    <w:rsid w:val="0014485D"/>
    <w:rsid w:val="001454A0"/>
    <w:rsid w:val="0014603D"/>
    <w:rsid w:val="0014693F"/>
    <w:rsid w:val="00150B4B"/>
    <w:rsid w:val="0015157B"/>
    <w:rsid w:val="00151E61"/>
    <w:rsid w:val="00153B15"/>
    <w:rsid w:val="001554B2"/>
    <w:rsid w:val="00157B8A"/>
    <w:rsid w:val="00160698"/>
    <w:rsid w:val="00160CE4"/>
    <w:rsid w:val="0016174F"/>
    <w:rsid w:val="00162097"/>
    <w:rsid w:val="001625E6"/>
    <w:rsid w:val="001636E6"/>
    <w:rsid w:val="001637C0"/>
    <w:rsid w:val="00164967"/>
    <w:rsid w:val="001649D2"/>
    <w:rsid w:val="00164A6F"/>
    <w:rsid w:val="00165F5E"/>
    <w:rsid w:val="00166205"/>
    <w:rsid w:val="00167595"/>
    <w:rsid w:val="001708FD"/>
    <w:rsid w:val="00170EA2"/>
    <w:rsid w:val="001721B4"/>
    <w:rsid w:val="00172215"/>
    <w:rsid w:val="00173576"/>
    <w:rsid w:val="00173634"/>
    <w:rsid w:val="00175724"/>
    <w:rsid w:val="00176CBE"/>
    <w:rsid w:val="00180D08"/>
    <w:rsid w:val="001817D6"/>
    <w:rsid w:val="00182481"/>
    <w:rsid w:val="001831B5"/>
    <w:rsid w:val="001843D7"/>
    <w:rsid w:val="00184BF9"/>
    <w:rsid w:val="00185B4B"/>
    <w:rsid w:val="00186017"/>
    <w:rsid w:val="00186755"/>
    <w:rsid w:val="00187731"/>
    <w:rsid w:val="00187CB9"/>
    <w:rsid w:val="00190F62"/>
    <w:rsid w:val="00191447"/>
    <w:rsid w:val="001915C1"/>
    <w:rsid w:val="00191602"/>
    <w:rsid w:val="00193134"/>
    <w:rsid w:val="00193435"/>
    <w:rsid w:val="00193656"/>
    <w:rsid w:val="001937F8"/>
    <w:rsid w:val="00194998"/>
    <w:rsid w:val="00194A1D"/>
    <w:rsid w:val="00195ECD"/>
    <w:rsid w:val="00197464"/>
    <w:rsid w:val="00197FFA"/>
    <w:rsid w:val="001A0869"/>
    <w:rsid w:val="001A0D6D"/>
    <w:rsid w:val="001A2EB0"/>
    <w:rsid w:val="001A31FD"/>
    <w:rsid w:val="001A6FEF"/>
    <w:rsid w:val="001A71ED"/>
    <w:rsid w:val="001A786E"/>
    <w:rsid w:val="001B0D34"/>
    <w:rsid w:val="001B3302"/>
    <w:rsid w:val="001B3DCF"/>
    <w:rsid w:val="001B4758"/>
    <w:rsid w:val="001B479E"/>
    <w:rsid w:val="001B6F49"/>
    <w:rsid w:val="001B74CC"/>
    <w:rsid w:val="001B7A2F"/>
    <w:rsid w:val="001B7D8B"/>
    <w:rsid w:val="001C0143"/>
    <w:rsid w:val="001C0588"/>
    <w:rsid w:val="001C1DD6"/>
    <w:rsid w:val="001C326D"/>
    <w:rsid w:val="001C39D4"/>
    <w:rsid w:val="001C3EB3"/>
    <w:rsid w:val="001C5558"/>
    <w:rsid w:val="001C56D6"/>
    <w:rsid w:val="001C592F"/>
    <w:rsid w:val="001C5EE5"/>
    <w:rsid w:val="001C6805"/>
    <w:rsid w:val="001D0A8B"/>
    <w:rsid w:val="001D1986"/>
    <w:rsid w:val="001D27B5"/>
    <w:rsid w:val="001D2F2B"/>
    <w:rsid w:val="001D51D7"/>
    <w:rsid w:val="001D62CE"/>
    <w:rsid w:val="001D6A30"/>
    <w:rsid w:val="001D6FE8"/>
    <w:rsid w:val="001D7173"/>
    <w:rsid w:val="001D7519"/>
    <w:rsid w:val="001E0DDA"/>
    <w:rsid w:val="001E0F72"/>
    <w:rsid w:val="001E2244"/>
    <w:rsid w:val="001E24AC"/>
    <w:rsid w:val="001E2DC3"/>
    <w:rsid w:val="001E2EB9"/>
    <w:rsid w:val="001E3008"/>
    <w:rsid w:val="001E3285"/>
    <w:rsid w:val="001E4B72"/>
    <w:rsid w:val="001E5496"/>
    <w:rsid w:val="001E79EA"/>
    <w:rsid w:val="001F147F"/>
    <w:rsid w:val="001F155E"/>
    <w:rsid w:val="001F17F2"/>
    <w:rsid w:val="001F26FC"/>
    <w:rsid w:val="001F2ECF"/>
    <w:rsid w:val="001F3637"/>
    <w:rsid w:val="001F508F"/>
    <w:rsid w:val="001F51AE"/>
    <w:rsid w:val="001F7689"/>
    <w:rsid w:val="002000A1"/>
    <w:rsid w:val="002000ED"/>
    <w:rsid w:val="002008EF"/>
    <w:rsid w:val="00200D34"/>
    <w:rsid w:val="002015C1"/>
    <w:rsid w:val="002031DC"/>
    <w:rsid w:val="00203285"/>
    <w:rsid w:val="00204609"/>
    <w:rsid w:val="0020598C"/>
    <w:rsid w:val="00206381"/>
    <w:rsid w:val="00206E87"/>
    <w:rsid w:val="0020770A"/>
    <w:rsid w:val="002138BF"/>
    <w:rsid w:val="002147E8"/>
    <w:rsid w:val="00214D1E"/>
    <w:rsid w:val="002159AF"/>
    <w:rsid w:val="0021713F"/>
    <w:rsid w:val="002209D8"/>
    <w:rsid w:val="002222B8"/>
    <w:rsid w:val="00224A07"/>
    <w:rsid w:val="00226C18"/>
    <w:rsid w:val="00226DAB"/>
    <w:rsid w:val="00227C7E"/>
    <w:rsid w:val="00230F36"/>
    <w:rsid w:val="002310C8"/>
    <w:rsid w:val="002313B3"/>
    <w:rsid w:val="002338C7"/>
    <w:rsid w:val="00234722"/>
    <w:rsid w:val="00234BF9"/>
    <w:rsid w:val="00236C96"/>
    <w:rsid w:val="00237B81"/>
    <w:rsid w:val="00237F59"/>
    <w:rsid w:val="00240281"/>
    <w:rsid w:val="002404F5"/>
    <w:rsid w:val="00240CEC"/>
    <w:rsid w:val="00240EC2"/>
    <w:rsid w:val="002422C0"/>
    <w:rsid w:val="00242F51"/>
    <w:rsid w:val="002439D3"/>
    <w:rsid w:val="0024475F"/>
    <w:rsid w:val="00244A03"/>
    <w:rsid w:val="00245B67"/>
    <w:rsid w:val="002465F7"/>
    <w:rsid w:val="00247876"/>
    <w:rsid w:val="00250864"/>
    <w:rsid w:val="00252778"/>
    <w:rsid w:val="002535BB"/>
    <w:rsid w:val="00253A12"/>
    <w:rsid w:val="002545FB"/>
    <w:rsid w:val="00254DFB"/>
    <w:rsid w:val="00263EDC"/>
    <w:rsid w:val="0026544B"/>
    <w:rsid w:val="00267BC5"/>
    <w:rsid w:val="002709B3"/>
    <w:rsid w:val="00271555"/>
    <w:rsid w:val="002718DD"/>
    <w:rsid w:val="00271948"/>
    <w:rsid w:val="00271CF0"/>
    <w:rsid w:val="0027385A"/>
    <w:rsid w:val="00274594"/>
    <w:rsid w:val="0027492B"/>
    <w:rsid w:val="002755B0"/>
    <w:rsid w:val="0027729A"/>
    <w:rsid w:val="002772FA"/>
    <w:rsid w:val="002774A2"/>
    <w:rsid w:val="002776E5"/>
    <w:rsid w:val="002802EB"/>
    <w:rsid w:val="00280ACC"/>
    <w:rsid w:val="00281B1D"/>
    <w:rsid w:val="00283AB0"/>
    <w:rsid w:val="002848EB"/>
    <w:rsid w:val="002857E2"/>
    <w:rsid w:val="00286C9F"/>
    <w:rsid w:val="00287B93"/>
    <w:rsid w:val="002902DD"/>
    <w:rsid w:val="00291077"/>
    <w:rsid w:val="00291411"/>
    <w:rsid w:val="0029152A"/>
    <w:rsid w:val="00293B00"/>
    <w:rsid w:val="00293CB5"/>
    <w:rsid w:val="00296849"/>
    <w:rsid w:val="00296877"/>
    <w:rsid w:val="0029716A"/>
    <w:rsid w:val="00297E7C"/>
    <w:rsid w:val="002A09B6"/>
    <w:rsid w:val="002A122A"/>
    <w:rsid w:val="002A1373"/>
    <w:rsid w:val="002A30B1"/>
    <w:rsid w:val="002A3128"/>
    <w:rsid w:val="002A3E70"/>
    <w:rsid w:val="002A429D"/>
    <w:rsid w:val="002A4548"/>
    <w:rsid w:val="002A797F"/>
    <w:rsid w:val="002B299E"/>
    <w:rsid w:val="002B357F"/>
    <w:rsid w:val="002B3973"/>
    <w:rsid w:val="002B3D0C"/>
    <w:rsid w:val="002B4035"/>
    <w:rsid w:val="002B4E6E"/>
    <w:rsid w:val="002B716D"/>
    <w:rsid w:val="002B7B1F"/>
    <w:rsid w:val="002C1A7A"/>
    <w:rsid w:val="002C1BCF"/>
    <w:rsid w:val="002C20F3"/>
    <w:rsid w:val="002C231E"/>
    <w:rsid w:val="002C2C66"/>
    <w:rsid w:val="002C4F78"/>
    <w:rsid w:val="002C53D2"/>
    <w:rsid w:val="002C5ECC"/>
    <w:rsid w:val="002C6331"/>
    <w:rsid w:val="002D0176"/>
    <w:rsid w:val="002D2DD5"/>
    <w:rsid w:val="002D5B41"/>
    <w:rsid w:val="002D655E"/>
    <w:rsid w:val="002D6A6E"/>
    <w:rsid w:val="002D7887"/>
    <w:rsid w:val="002D7ACE"/>
    <w:rsid w:val="002E05ED"/>
    <w:rsid w:val="002E16E1"/>
    <w:rsid w:val="002E1714"/>
    <w:rsid w:val="002E424D"/>
    <w:rsid w:val="002E521C"/>
    <w:rsid w:val="002E5A3D"/>
    <w:rsid w:val="002E7028"/>
    <w:rsid w:val="002F295B"/>
    <w:rsid w:val="002F2A01"/>
    <w:rsid w:val="002F2E91"/>
    <w:rsid w:val="002F3AE9"/>
    <w:rsid w:val="002F3E8D"/>
    <w:rsid w:val="002F42F4"/>
    <w:rsid w:val="002F455E"/>
    <w:rsid w:val="002F5284"/>
    <w:rsid w:val="002F55D7"/>
    <w:rsid w:val="002F6E8B"/>
    <w:rsid w:val="002F70BB"/>
    <w:rsid w:val="002F75D6"/>
    <w:rsid w:val="00300510"/>
    <w:rsid w:val="003008C2"/>
    <w:rsid w:val="0030151A"/>
    <w:rsid w:val="00303441"/>
    <w:rsid w:val="003059F2"/>
    <w:rsid w:val="003074E5"/>
    <w:rsid w:val="003079FE"/>
    <w:rsid w:val="003103B2"/>
    <w:rsid w:val="00311A20"/>
    <w:rsid w:val="003143C7"/>
    <w:rsid w:val="00314E05"/>
    <w:rsid w:val="00315026"/>
    <w:rsid w:val="0031563A"/>
    <w:rsid w:val="00320927"/>
    <w:rsid w:val="00320E0D"/>
    <w:rsid w:val="00321B3D"/>
    <w:rsid w:val="0032283C"/>
    <w:rsid w:val="00322E9C"/>
    <w:rsid w:val="00323D0B"/>
    <w:rsid w:val="003242AB"/>
    <w:rsid w:val="003243BF"/>
    <w:rsid w:val="00324567"/>
    <w:rsid w:val="00324C16"/>
    <w:rsid w:val="003262A8"/>
    <w:rsid w:val="00327B06"/>
    <w:rsid w:val="0033039E"/>
    <w:rsid w:val="003303FC"/>
    <w:rsid w:val="003306AB"/>
    <w:rsid w:val="0033070D"/>
    <w:rsid w:val="00333F78"/>
    <w:rsid w:val="00334E89"/>
    <w:rsid w:val="00334EC9"/>
    <w:rsid w:val="0033514E"/>
    <w:rsid w:val="003356F1"/>
    <w:rsid w:val="003361C9"/>
    <w:rsid w:val="00336A2A"/>
    <w:rsid w:val="00336C82"/>
    <w:rsid w:val="00337610"/>
    <w:rsid w:val="003376F7"/>
    <w:rsid w:val="00337748"/>
    <w:rsid w:val="003409F4"/>
    <w:rsid w:val="00341E31"/>
    <w:rsid w:val="003423EA"/>
    <w:rsid w:val="003424B1"/>
    <w:rsid w:val="00342840"/>
    <w:rsid w:val="00344B37"/>
    <w:rsid w:val="00345967"/>
    <w:rsid w:val="00347636"/>
    <w:rsid w:val="0035075D"/>
    <w:rsid w:val="0035108B"/>
    <w:rsid w:val="003532AF"/>
    <w:rsid w:val="00353D79"/>
    <w:rsid w:val="00354823"/>
    <w:rsid w:val="003567E0"/>
    <w:rsid w:val="00357207"/>
    <w:rsid w:val="00361624"/>
    <w:rsid w:val="00361C41"/>
    <w:rsid w:val="003626EC"/>
    <w:rsid w:val="003635ED"/>
    <w:rsid w:val="00363CFA"/>
    <w:rsid w:val="0036510B"/>
    <w:rsid w:val="0036724D"/>
    <w:rsid w:val="003673E8"/>
    <w:rsid w:val="00367EF5"/>
    <w:rsid w:val="00370FF3"/>
    <w:rsid w:val="00371BAD"/>
    <w:rsid w:val="0037360E"/>
    <w:rsid w:val="003743D5"/>
    <w:rsid w:val="00375113"/>
    <w:rsid w:val="00376A6B"/>
    <w:rsid w:val="00376F94"/>
    <w:rsid w:val="003803AA"/>
    <w:rsid w:val="00380DF0"/>
    <w:rsid w:val="00381274"/>
    <w:rsid w:val="003814F8"/>
    <w:rsid w:val="00381F33"/>
    <w:rsid w:val="003856E9"/>
    <w:rsid w:val="00385E23"/>
    <w:rsid w:val="003864B9"/>
    <w:rsid w:val="003873D9"/>
    <w:rsid w:val="00387AB2"/>
    <w:rsid w:val="00390420"/>
    <w:rsid w:val="00392B09"/>
    <w:rsid w:val="00393E97"/>
    <w:rsid w:val="00393EFE"/>
    <w:rsid w:val="00394178"/>
    <w:rsid w:val="003947EA"/>
    <w:rsid w:val="00395029"/>
    <w:rsid w:val="00396718"/>
    <w:rsid w:val="003A0984"/>
    <w:rsid w:val="003A14D4"/>
    <w:rsid w:val="003A19B6"/>
    <w:rsid w:val="003A1BBB"/>
    <w:rsid w:val="003A2284"/>
    <w:rsid w:val="003A2403"/>
    <w:rsid w:val="003A3292"/>
    <w:rsid w:val="003A5D83"/>
    <w:rsid w:val="003A7B8A"/>
    <w:rsid w:val="003B033C"/>
    <w:rsid w:val="003B07E9"/>
    <w:rsid w:val="003B25EC"/>
    <w:rsid w:val="003B30A4"/>
    <w:rsid w:val="003B321A"/>
    <w:rsid w:val="003B39B1"/>
    <w:rsid w:val="003B526C"/>
    <w:rsid w:val="003B5826"/>
    <w:rsid w:val="003B7152"/>
    <w:rsid w:val="003B7399"/>
    <w:rsid w:val="003C046A"/>
    <w:rsid w:val="003C06D4"/>
    <w:rsid w:val="003C13AE"/>
    <w:rsid w:val="003C3446"/>
    <w:rsid w:val="003C3597"/>
    <w:rsid w:val="003C3B1D"/>
    <w:rsid w:val="003C4D56"/>
    <w:rsid w:val="003C574D"/>
    <w:rsid w:val="003C6EB6"/>
    <w:rsid w:val="003C6F2E"/>
    <w:rsid w:val="003C751B"/>
    <w:rsid w:val="003D0521"/>
    <w:rsid w:val="003D06C1"/>
    <w:rsid w:val="003D0DBB"/>
    <w:rsid w:val="003D131C"/>
    <w:rsid w:val="003D1A5E"/>
    <w:rsid w:val="003D1EC1"/>
    <w:rsid w:val="003D5EAE"/>
    <w:rsid w:val="003D76E2"/>
    <w:rsid w:val="003D7A58"/>
    <w:rsid w:val="003E04CF"/>
    <w:rsid w:val="003E1C6A"/>
    <w:rsid w:val="003E21FA"/>
    <w:rsid w:val="003E2833"/>
    <w:rsid w:val="003E638B"/>
    <w:rsid w:val="003E6828"/>
    <w:rsid w:val="003E6B07"/>
    <w:rsid w:val="003F0F5C"/>
    <w:rsid w:val="003F1AFC"/>
    <w:rsid w:val="003F2B3C"/>
    <w:rsid w:val="003F77A9"/>
    <w:rsid w:val="004001B8"/>
    <w:rsid w:val="004009F5"/>
    <w:rsid w:val="00400AE3"/>
    <w:rsid w:val="004014EB"/>
    <w:rsid w:val="00401B5F"/>
    <w:rsid w:val="00401CA5"/>
    <w:rsid w:val="0040201A"/>
    <w:rsid w:val="004029AD"/>
    <w:rsid w:val="004036EA"/>
    <w:rsid w:val="00403A49"/>
    <w:rsid w:val="00404508"/>
    <w:rsid w:val="00404B06"/>
    <w:rsid w:val="00405889"/>
    <w:rsid w:val="00405E7D"/>
    <w:rsid w:val="00406E92"/>
    <w:rsid w:val="00411388"/>
    <w:rsid w:val="004114D1"/>
    <w:rsid w:val="00412A05"/>
    <w:rsid w:val="00414733"/>
    <w:rsid w:val="0041660B"/>
    <w:rsid w:val="004201B9"/>
    <w:rsid w:val="00420A4C"/>
    <w:rsid w:val="004222F3"/>
    <w:rsid w:val="00422AE6"/>
    <w:rsid w:val="004247C2"/>
    <w:rsid w:val="00424D78"/>
    <w:rsid w:val="004250F7"/>
    <w:rsid w:val="00425A51"/>
    <w:rsid w:val="00430089"/>
    <w:rsid w:val="004304D9"/>
    <w:rsid w:val="00430688"/>
    <w:rsid w:val="00430BA1"/>
    <w:rsid w:val="00431455"/>
    <w:rsid w:val="004317E9"/>
    <w:rsid w:val="0043390B"/>
    <w:rsid w:val="00434988"/>
    <w:rsid w:val="0043564C"/>
    <w:rsid w:val="00435E06"/>
    <w:rsid w:val="00436C36"/>
    <w:rsid w:val="00436EA4"/>
    <w:rsid w:val="00436F75"/>
    <w:rsid w:val="00436FB8"/>
    <w:rsid w:val="004370FE"/>
    <w:rsid w:val="004377A9"/>
    <w:rsid w:val="00442674"/>
    <w:rsid w:val="004430D0"/>
    <w:rsid w:val="00443609"/>
    <w:rsid w:val="004438C8"/>
    <w:rsid w:val="004446FB"/>
    <w:rsid w:val="00444BEA"/>
    <w:rsid w:val="004450E7"/>
    <w:rsid w:val="004455D5"/>
    <w:rsid w:val="0045287D"/>
    <w:rsid w:val="0045333A"/>
    <w:rsid w:val="00453436"/>
    <w:rsid w:val="00453C84"/>
    <w:rsid w:val="00454731"/>
    <w:rsid w:val="00455852"/>
    <w:rsid w:val="00457A0C"/>
    <w:rsid w:val="004612F2"/>
    <w:rsid w:val="00461CA9"/>
    <w:rsid w:val="00462322"/>
    <w:rsid w:val="00463197"/>
    <w:rsid w:val="00465FB0"/>
    <w:rsid w:val="0046643A"/>
    <w:rsid w:val="00466939"/>
    <w:rsid w:val="00466DEA"/>
    <w:rsid w:val="004708A1"/>
    <w:rsid w:val="00470E9C"/>
    <w:rsid w:val="004721EA"/>
    <w:rsid w:val="00472905"/>
    <w:rsid w:val="004730DC"/>
    <w:rsid w:val="00473411"/>
    <w:rsid w:val="00473B72"/>
    <w:rsid w:val="00474322"/>
    <w:rsid w:val="004751CC"/>
    <w:rsid w:val="0047782E"/>
    <w:rsid w:val="00477980"/>
    <w:rsid w:val="00477CE8"/>
    <w:rsid w:val="00477E37"/>
    <w:rsid w:val="00482237"/>
    <w:rsid w:val="00483B87"/>
    <w:rsid w:val="0048482D"/>
    <w:rsid w:val="00484B91"/>
    <w:rsid w:val="00484F1E"/>
    <w:rsid w:val="00484FBC"/>
    <w:rsid w:val="004908B0"/>
    <w:rsid w:val="0049114B"/>
    <w:rsid w:val="00492FD2"/>
    <w:rsid w:val="00493C75"/>
    <w:rsid w:val="00494054"/>
    <w:rsid w:val="00494E35"/>
    <w:rsid w:val="00495672"/>
    <w:rsid w:val="00495A34"/>
    <w:rsid w:val="00495D23"/>
    <w:rsid w:val="004975B3"/>
    <w:rsid w:val="004A083E"/>
    <w:rsid w:val="004A0BA1"/>
    <w:rsid w:val="004A1754"/>
    <w:rsid w:val="004A1E40"/>
    <w:rsid w:val="004A3FBE"/>
    <w:rsid w:val="004A4121"/>
    <w:rsid w:val="004A42B8"/>
    <w:rsid w:val="004A4FC2"/>
    <w:rsid w:val="004B039F"/>
    <w:rsid w:val="004B1A87"/>
    <w:rsid w:val="004B39AC"/>
    <w:rsid w:val="004B4221"/>
    <w:rsid w:val="004B4E90"/>
    <w:rsid w:val="004B57B9"/>
    <w:rsid w:val="004B7302"/>
    <w:rsid w:val="004C0591"/>
    <w:rsid w:val="004C1D1D"/>
    <w:rsid w:val="004C1DF2"/>
    <w:rsid w:val="004C297D"/>
    <w:rsid w:val="004C2A63"/>
    <w:rsid w:val="004C3131"/>
    <w:rsid w:val="004C39E6"/>
    <w:rsid w:val="004C3E85"/>
    <w:rsid w:val="004C40A4"/>
    <w:rsid w:val="004C4B1B"/>
    <w:rsid w:val="004C4B89"/>
    <w:rsid w:val="004C5007"/>
    <w:rsid w:val="004C5819"/>
    <w:rsid w:val="004C5B4A"/>
    <w:rsid w:val="004C5DE5"/>
    <w:rsid w:val="004D0298"/>
    <w:rsid w:val="004D0424"/>
    <w:rsid w:val="004D0F8E"/>
    <w:rsid w:val="004D15C0"/>
    <w:rsid w:val="004D2392"/>
    <w:rsid w:val="004D496A"/>
    <w:rsid w:val="004D54B4"/>
    <w:rsid w:val="004D61A9"/>
    <w:rsid w:val="004D70FA"/>
    <w:rsid w:val="004E1AE1"/>
    <w:rsid w:val="004E2C45"/>
    <w:rsid w:val="004E3568"/>
    <w:rsid w:val="004E3AAA"/>
    <w:rsid w:val="004E54AC"/>
    <w:rsid w:val="004E60A2"/>
    <w:rsid w:val="004E651A"/>
    <w:rsid w:val="004E6E51"/>
    <w:rsid w:val="004F15E6"/>
    <w:rsid w:val="004F228C"/>
    <w:rsid w:val="004F2D99"/>
    <w:rsid w:val="004F353F"/>
    <w:rsid w:val="004F47BA"/>
    <w:rsid w:val="004F48B2"/>
    <w:rsid w:val="004F4A95"/>
    <w:rsid w:val="004F54B5"/>
    <w:rsid w:val="004F7A71"/>
    <w:rsid w:val="00500818"/>
    <w:rsid w:val="00501133"/>
    <w:rsid w:val="005027DE"/>
    <w:rsid w:val="00502EE0"/>
    <w:rsid w:val="00503EC4"/>
    <w:rsid w:val="0050427C"/>
    <w:rsid w:val="0050457F"/>
    <w:rsid w:val="005114ED"/>
    <w:rsid w:val="0051207A"/>
    <w:rsid w:val="00515686"/>
    <w:rsid w:val="00520676"/>
    <w:rsid w:val="005216C8"/>
    <w:rsid w:val="00521CA2"/>
    <w:rsid w:val="0052213F"/>
    <w:rsid w:val="00525271"/>
    <w:rsid w:val="0052625E"/>
    <w:rsid w:val="00526554"/>
    <w:rsid w:val="00526E02"/>
    <w:rsid w:val="005276A6"/>
    <w:rsid w:val="00530C0E"/>
    <w:rsid w:val="00531426"/>
    <w:rsid w:val="00531805"/>
    <w:rsid w:val="00532F64"/>
    <w:rsid w:val="005333AA"/>
    <w:rsid w:val="0053626C"/>
    <w:rsid w:val="005400FC"/>
    <w:rsid w:val="00540DFE"/>
    <w:rsid w:val="00541021"/>
    <w:rsid w:val="00542B2C"/>
    <w:rsid w:val="00542E1B"/>
    <w:rsid w:val="00543AE4"/>
    <w:rsid w:val="005454F4"/>
    <w:rsid w:val="00545B06"/>
    <w:rsid w:val="005460EA"/>
    <w:rsid w:val="00550752"/>
    <w:rsid w:val="005535E4"/>
    <w:rsid w:val="005539BB"/>
    <w:rsid w:val="00553A7D"/>
    <w:rsid w:val="005543F7"/>
    <w:rsid w:val="00554864"/>
    <w:rsid w:val="0055676B"/>
    <w:rsid w:val="00557B2D"/>
    <w:rsid w:val="00557FD9"/>
    <w:rsid w:val="00560638"/>
    <w:rsid w:val="00560C40"/>
    <w:rsid w:val="00561CC6"/>
    <w:rsid w:val="00562E90"/>
    <w:rsid w:val="00564169"/>
    <w:rsid w:val="005651EA"/>
    <w:rsid w:val="00565F7E"/>
    <w:rsid w:val="00566647"/>
    <w:rsid w:val="00567158"/>
    <w:rsid w:val="005673B0"/>
    <w:rsid w:val="0056786F"/>
    <w:rsid w:val="00570DC3"/>
    <w:rsid w:val="005711B4"/>
    <w:rsid w:val="005715A3"/>
    <w:rsid w:val="00571DDC"/>
    <w:rsid w:val="00574C62"/>
    <w:rsid w:val="0057514E"/>
    <w:rsid w:val="005755AC"/>
    <w:rsid w:val="00575BF1"/>
    <w:rsid w:val="00577371"/>
    <w:rsid w:val="00577724"/>
    <w:rsid w:val="00577B03"/>
    <w:rsid w:val="0058056E"/>
    <w:rsid w:val="00581CE0"/>
    <w:rsid w:val="0058374E"/>
    <w:rsid w:val="0058742E"/>
    <w:rsid w:val="00587C78"/>
    <w:rsid w:val="005901E7"/>
    <w:rsid w:val="00590902"/>
    <w:rsid w:val="00590B2D"/>
    <w:rsid w:val="00591D6D"/>
    <w:rsid w:val="00593639"/>
    <w:rsid w:val="00594422"/>
    <w:rsid w:val="00594CD1"/>
    <w:rsid w:val="00594D0B"/>
    <w:rsid w:val="00597D0E"/>
    <w:rsid w:val="005A1C8B"/>
    <w:rsid w:val="005A2599"/>
    <w:rsid w:val="005A2BAE"/>
    <w:rsid w:val="005A3BF9"/>
    <w:rsid w:val="005A4088"/>
    <w:rsid w:val="005A4E87"/>
    <w:rsid w:val="005B4CC1"/>
    <w:rsid w:val="005B52A9"/>
    <w:rsid w:val="005B5F7A"/>
    <w:rsid w:val="005B65EF"/>
    <w:rsid w:val="005B7D79"/>
    <w:rsid w:val="005C1F45"/>
    <w:rsid w:val="005C2B16"/>
    <w:rsid w:val="005C64FC"/>
    <w:rsid w:val="005C6508"/>
    <w:rsid w:val="005D0973"/>
    <w:rsid w:val="005D1FBB"/>
    <w:rsid w:val="005D22C4"/>
    <w:rsid w:val="005D22DE"/>
    <w:rsid w:val="005D2E81"/>
    <w:rsid w:val="005D3175"/>
    <w:rsid w:val="005D3C3A"/>
    <w:rsid w:val="005D42F3"/>
    <w:rsid w:val="005D47B8"/>
    <w:rsid w:val="005D4ECF"/>
    <w:rsid w:val="005D50B9"/>
    <w:rsid w:val="005D6942"/>
    <w:rsid w:val="005D6BD3"/>
    <w:rsid w:val="005D6C89"/>
    <w:rsid w:val="005D6F01"/>
    <w:rsid w:val="005E0C19"/>
    <w:rsid w:val="005E1663"/>
    <w:rsid w:val="005E29DC"/>
    <w:rsid w:val="005E5F54"/>
    <w:rsid w:val="005E6302"/>
    <w:rsid w:val="005E6F5D"/>
    <w:rsid w:val="005E715D"/>
    <w:rsid w:val="005E73DE"/>
    <w:rsid w:val="005E74D8"/>
    <w:rsid w:val="005F020A"/>
    <w:rsid w:val="005F0BF8"/>
    <w:rsid w:val="005F0C1F"/>
    <w:rsid w:val="005F0EAA"/>
    <w:rsid w:val="005F2CBF"/>
    <w:rsid w:val="005F3E46"/>
    <w:rsid w:val="005F4148"/>
    <w:rsid w:val="005F47A1"/>
    <w:rsid w:val="005F663C"/>
    <w:rsid w:val="005F7337"/>
    <w:rsid w:val="005F7B1D"/>
    <w:rsid w:val="00600B1C"/>
    <w:rsid w:val="00600FC9"/>
    <w:rsid w:val="006011F0"/>
    <w:rsid w:val="006014BA"/>
    <w:rsid w:val="00602396"/>
    <w:rsid w:val="006032BD"/>
    <w:rsid w:val="006037F6"/>
    <w:rsid w:val="0060502D"/>
    <w:rsid w:val="00605C4E"/>
    <w:rsid w:val="0060666C"/>
    <w:rsid w:val="00607095"/>
    <w:rsid w:val="0060711B"/>
    <w:rsid w:val="0060750E"/>
    <w:rsid w:val="00607785"/>
    <w:rsid w:val="00610530"/>
    <w:rsid w:val="006106CD"/>
    <w:rsid w:val="0061191B"/>
    <w:rsid w:val="00612CB4"/>
    <w:rsid w:val="00612F53"/>
    <w:rsid w:val="006131D5"/>
    <w:rsid w:val="00614DA1"/>
    <w:rsid w:val="00620279"/>
    <w:rsid w:val="006205A3"/>
    <w:rsid w:val="00620C2C"/>
    <w:rsid w:val="00620D97"/>
    <w:rsid w:val="0062114A"/>
    <w:rsid w:val="0062266F"/>
    <w:rsid w:val="00622A9F"/>
    <w:rsid w:val="00622CCE"/>
    <w:rsid w:val="0062402A"/>
    <w:rsid w:val="00624BD3"/>
    <w:rsid w:val="00624F27"/>
    <w:rsid w:val="0062677E"/>
    <w:rsid w:val="006270A1"/>
    <w:rsid w:val="00631E5F"/>
    <w:rsid w:val="00635D6A"/>
    <w:rsid w:val="00636C92"/>
    <w:rsid w:val="00637EFE"/>
    <w:rsid w:val="00642527"/>
    <w:rsid w:val="00642EF2"/>
    <w:rsid w:val="00644ECD"/>
    <w:rsid w:val="0064638B"/>
    <w:rsid w:val="00647218"/>
    <w:rsid w:val="00647AEE"/>
    <w:rsid w:val="00650E5F"/>
    <w:rsid w:val="00651488"/>
    <w:rsid w:val="00651DC7"/>
    <w:rsid w:val="00652CF7"/>
    <w:rsid w:val="006545F3"/>
    <w:rsid w:val="00655013"/>
    <w:rsid w:val="0065558B"/>
    <w:rsid w:val="00655C72"/>
    <w:rsid w:val="006572BF"/>
    <w:rsid w:val="00660516"/>
    <w:rsid w:val="006614EC"/>
    <w:rsid w:val="00662250"/>
    <w:rsid w:val="00662345"/>
    <w:rsid w:val="00662F81"/>
    <w:rsid w:val="006632B7"/>
    <w:rsid w:val="0066440D"/>
    <w:rsid w:val="006647AB"/>
    <w:rsid w:val="00664AA4"/>
    <w:rsid w:val="00665BB6"/>
    <w:rsid w:val="00667BA9"/>
    <w:rsid w:val="00667D9E"/>
    <w:rsid w:val="00670167"/>
    <w:rsid w:val="00670E71"/>
    <w:rsid w:val="00670F11"/>
    <w:rsid w:val="00672994"/>
    <w:rsid w:val="00672CEB"/>
    <w:rsid w:val="00673289"/>
    <w:rsid w:val="00673CCF"/>
    <w:rsid w:val="0067435C"/>
    <w:rsid w:val="00674569"/>
    <w:rsid w:val="006753F7"/>
    <w:rsid w:val="00676F28"/>
    <w:rsid w:val="00677968"/>
    <w:rsid w:val="006801AF"/>
    <w:rsid w:val="00681355"/>
    <w:rsid w:val="006814F9"/>
    <w:rsid w:val="00682184"/>
    <w:rsid w:val="006831F6"/>
    <w:rsid w:val="00684194"/>
    <w:rsid w:val="00686EE5"/>
    <w:rsid w:val="0069276E"/>
    <w:rsid w:val="0069278D"/>
    <w:rsid w:val="00692962"/>
    <w:rsid w:val="00696F7B"/>
    <w:rsid w:val="006A1D06"/>
    <w:rsid w:val="006A3235"/>
    <w:rsid w:val="006A3680"/>
    <w:rsid w:val="006A4371"/>
    <w:rsid w:val="006A4C6B"/>
    <w:rsid w:val="006A5A5D"/>
    <w:rsid w:val="006A65B6"/>
    <w:rsid w:val="006A71E3"/>
    <w:rsid w:val="006A7B77"/>
    <w:rsid w:val="006B06B1"/>
    <w:rsid w:val="006B25A9"/>
    <w:rsid w:val="006B3E6B"/>
    <w:rsid w:val="006B47B9"/>
    <w:rsid w:val="006B5A4F"/>
    <w:rsid w:val="006B5DBE"/>
    <w:rsid w:val="006B77E9"/>
    <w:rsid w:val="006B7F96"/>
    <w:rsid w:val="006C21BA"/>
    <w:rsid w:val="006C22C5"/>
    <w:rsid w:val="006C26EE"/>
    <w:rsid w:val="006C35B8"/>
    <w:rsid w:val="006C385A"/>
    <w:rsid w:val="006C53E3"/>
    <w:rsid w:val="006C5538"/>
    <w:rsid w:val="006C61E1"/>
    <w:rsid w:val="006C743B"/>
    <w:rsid w:val="006C7C2F"/>
    <w:rsid w:val="006D0924"/>
    <w:rsid w:val="006D0ACB"/>
    <w:rsid w:val="006D2E1D"/>
    <w:rsid w:val="006D3E33"/>
    <w:rsid w:val="006D5DB2"/>
    <w:rsid w:val="006D66C3"/>
    <w:rsid w:val="006E154E"/>
    <w:rsid w:val="006E1CBF"/>
    <w:rsid w:val="006E22C1"/>
    <w:rsid w:val="006E2B81"/>
    <w:rsid w:val="006E2BD3"/>
    <w:rsid w:val="006E2D3F"/>
    <w:rsid w:val="006E3401"/>
    <w:rsid w:val="006E372A"/>
    <w:rsid w:val="006E40BC"/>
    <w:rsid w:val="006E56D2"/>
    <w:rsid w:val="006E5BB9"/>
    <w:rsid w:val="006E5E28"/>
    <w:rsid w:val="006E6135"/>
    <w:rsid w:val="006E6CFC"/>
    <w:rsid w:val="006E6D07"/>
    <w:rsid w:val="006F15B7"/>
    <w:rsid w:val="006F2DDA"/>
    <w:rsid w:val="006F535A"/>
    <w:rsid w:val="00701B9C"/>
    <w:rsid w:val="00701FCC"/>
    <w:rsid w:val="00703199"/>
    <w:rsid w:val="0070443D"/>
    <w:rsid w:val="00705266"/>
    <w:rsid w:val="00705D29"/>
    <w:rsid w:val="0070760C"/>
    <w:rsid w:val="007078F7"/>
    <w:rsid w:val="00710487"/>
    <w:rsid w:val="00711DBE"/>
    <w:rsid w:val="00712209"/>
    <w:rsid w:val="007127DF"/>
    <w:rsid w:val="00712A05"/>
    <w:rsid w:val="00713D8D"/>
    <w:rsid w:val="007175F9"/>
    <w:rsid w:val="007217DE"/>
    <w:rsid w:val="0072292B"/>
    <w:rsid w:val="00723529"/>
    <w:rsid w:val="00723AAD"/>
    <w:rsid w:val="0072424F"/>
    <w:rsid w:val="00725A6A"/>
    <w:rsid w:val="007260FE"/>
    <w:rsid w:val="0072704F"/>
    <w:rsid w:val="007279D0"/>
    <w:rsid w:val="00730F5F"/>
    <w:rsid w:val="00732708"/>
    <w:rsid w:val="0073289E"/>
    <w:rsid w:val="00736595"/>
    <w:rsid w:val="00736BBD"/>
    <w:rsid w:val="00736D7B"/>
    <w:rsid w:val="007372DD"/>
    <w:rsid w:val="00737CF7"/>
    <w:rsid w:val="00741A87"/>
    <w:rsid w:val="0074289B"/>
    <w:rsid w:val="00742AAF"/>
    <w:rsid w:val="00743418"/>
    <w:rsid w:val="00743C85"/>
    <w:rsid w:val="00744AED"/>
    <w:rsid w:val="0074754B"/>
    <w:rsid w:val="00751CD5"/>
    <w:rsid w:val="0075256F"/>
    <w:rsid w:val="00752FC9"/>
    <w:rsid w:val="00753B0C"/>
    <w:rsid w:val="00753F96"/>
    <w:rsid w:val="00757E62"/>
    <w:rsid w:val="00760CBA"/>
    <w:rsid w:val="00761A31"/>
    <w:rsid w:val="00761FFA"/>
    <w:rsid w:val="00763E36"/>
    <w:rsid w:val="00764B48"/>
    <w:rsid w:val="00764C28"/>
    <w:rsid w:val="00764C3E"/>
    <w:rsid w:val="00765097"/>
    <w:rsid w:val="007653B1"/>
    <w:rsid w:val="007658A6"/>
    <w:rsid w:val="007671DB"/>
    <w:rsid w:val="00770883"/>
    <w:rsid w:val="00771E36"/>
    <w:rsid w:val="00772091"/>
    <w:rsid w:val="00774AE1"/>
    <w:rsid w:val="00781FBA"/>
    <w:rsid w:val="0078478C"/>
    <w:rsid w:val="007864AD"/>
    <w:rsid w:val="00786BC1"/>
    <w:rsid w:val="007915F1"/>
    <w:rsid w:val="0079194D"/>
    <w:rsid w:val="00792F2E"/>
    <w:rsid w:val="00793A0F"/>
    <w:rsid w:val="007947B8"/>
    <w:rsid w:val="007A00B7"/>
    <w:rsid w:val="007A0724"/>
    <w:rsid w:val="007A072D"/>
    <w:rsid w:val="007A0DB0"/>
    <w:rsid w:val="007A45FC"/>
    <w:rsid w:val="007A58F9"/>
    <w:rsid w:val="007A7A24"/>
    <w:rsid w:val="007B01F0"/>
    <w:rsid w:val="007B024F"/>
    <w:rsid w:val="007B0484"/>
    <w:rsid w:val="007B1D60"/>
    <w:rsid w:val="007B1E20"/>
    <w:rsid w:val="007B2D0B"/>
    <w:rsid w:val="007B4C7C"/>
    <w:rsid w:val="007B4F15"/>
    <w:rsid w:val="007B4FD8"/>
    <w:rsid w:val="007B55A1"/>
    <w:rsid w:val="007B56A5"/>
    <w:rsid w:val="007B6E66"/>
    <w:rsid w:val="007B7332"/>
    <w:rsid w:val="007B7C71"/>
    <w:rsid w:val="007C04C4"/>
    <w:rsid w:val="007C0628"/>
    <w:rsid w:val="007C1056"/>
    <w:rsid w:val="007C5F53"/>
    <w:rsid w:val="007C7020"/>
    <w:rsid w:val="007C73A9"/>
    <w:rsid w:val="007C7A5E"/>
    <w:rsid w:val="007D128B"/>
    <w:rsid w:val="007D1462"/>
    <w:rsid w:val="007D2D42"/>
    <w:rsid w:val="007D33B3"/>
    <w:rsid w:val="007E1808"/>
    <w:rsid w:val="007E26AC"/>
    <w:rsid w:val="007E2B07"/>
    <w:rsid w:val="007E589B"/>
    <w:rsid w:val="007F0DEA"/>
    <w:rsid w:val="007F1781"/>
    <w:rsid w:val="007F19D7"/>
    <w:rsid w:val="007F2357"/>
    <w:rsid w:val="007F269F"/>
    <w:rsid w:val="007F3318"/>
    <w:rsid w:val="007F40D1"/>
    <w:rsid w:val="007F481F"/>
    <w:rsid w:val="007F5438"/>
    <w:rsid w:val="007F5E5D"/>
    <w:rsid w:val="007F6AD4"/>
    <w:rsid w:val="00803742"/>
    <w:rsid w:val="0080494A"/>
    <w:rsid w:val="008049E2"/>
    <w:rsid w:val="0080676B"/>
    <w:rsid w:val="00810D79"/>
    <w:rsid w:val="008112DA"/>
    <w:rsid w:val="00811CB5"/>
    <w:rsid w:val="008144D4"/>
    <w:rsid w:val="008160BA"/>
    <w:rsid w:val="008177DE"/>
    <w:rsid w:val="00820611"/>
    <w:rsid w:val="008216BC"/>
    <w:rsid w:val="008226C7"/>
    <w:rsid w:val="0082320A"/>
    <w:rsid w:val="00823299"/>
    <w:rsid w:val="00824424"/>
    <w:rsid w:val="008244C3"/>
    <w:rsid w:val="00825055"/>
    <w:rsid w:val="00826E2D"/>
    <w:rsid w:val="00827A10"/>
    <w:rsid w:val="00827C1B"/>
    <w:rsid w:val="00831B2E"/>
    <w:rsid w:val="00832377"/>
    <w:rsid w:val="00832BB3"/>
    <w:rsid w:val="00832E78"/>
    <w:rsid w:val="008332AB"/>
    <w:rsid w:val="00834E6A"/>
    <w:rsid w:val="00835939"/>
    <w:rsid w:val="00836F40"/>
    <w:rsid w:val="00836F6C"/>
    <w:rsid w:val="00837940"/>
    <w:rsid w:val="008402C5"/>
    <w:rsid w:val="0084344B"/>
    <w:rsid w:val="00844533"/>
    <w:rsid w:val="00847600"/>
    <w:rsid w:val="00847C84"/>
    <w:rsid w:val="00847EB1"/>
    <w:rsid w:val="00850269"/>
    <w:rsid w:val="00850D90"/>
    <w:rsid w:val="0085121F"/>
    <w:rsid w:val="0085222D"/>
    <w:rsid w:val="00852471"/>
    <w:rsid w:val="00852C13"/>
    <w:rsid w:val="008534B5"/>
    <w:rsid w:val="0085351E"/>
    <w:rsid w:val="00853930"/>
    <w:rsid w:val="00853B16"/>
    <w:rsid w:val="00853CD3"/>
    <w:rsid w:val="00853D04"/>
    <w:rsid w:val="00855CA8"/>
    <w:rsid w:val="00856616"/>
    <w:rsid w:val="0085670F"/>
    <w:rsid w:val="008609FE"/>
    <w:rsid w:val="008618B7"/>
    <w:rsid w:val="00861FB6"/>
    <w:rsid w:val="00865757"/>
    <w:rsid w:val="008659A2"/>
    <w:rsid w:val="00865A98"/>
    <w:rsid w:val="008661F8"/>
    <w:rsid w:val="0086746A"/>
    <w:rsid w:val="0086752D"/>
    <w:rsid w:val="00867AB8"/>
    <w:rsid w:val="0087225A"/>
    <w:rsid w:val="008727C1"/>
    <w:rsid w:val="00873F41"/>
    <w:rsid w:val="008747FA"/>
    <w:rsid w:val="008754CF"/>
    <w:rsid w:val="0087581A"/>
    <w:rsid w:val="00875AA4"/>
    <w:rsid w:val="008760A6"/>
    <w:rsid w:val="008762BD"/>
    <w:rsid w:val="00876D03"/>
    <w:rsid w:val="008771C7"/>
    <w:rsid w:val="00877DD4"/>
    <w:rsid w:val="00882DCD"/>
    <w:rsid w:val="00883022"/>
    <w:rsid w:val="00883213"/>
    <w:rsid w:val="00883E73"/>
    <w:rsid w:val="00885CAF"/>
    <w:rsid w:val="00886FCF"/>
    <w:rsid w:val="00887FDC"/>
    <w:rsid w:val="0089023D"/>
    <w:rsid w:val="008916D9"/>
    <w:rsid w:val="00894CB0"/>
    <w:rsid w:val="00895123"/>
    <w:rsid w:val="00895258"/>
    <w:rsid w:val="008977EC"/>
    <w:rsid w:val="008A1D0F"/>
    <w:rsid w:val="008A2B27"/>
    <w:rsid w:val="008A2CC1"/>
    <w:rsid w:val="008A376D"/>
    <w:rsid w:val="008A403B"/>
    <w:rsid w:val="008A499B"/>
    <w:rsid w:val="008A58D2"/>
    <w:rsid w:val="008A5BB2"/>
    <w:rsid w:val="008A6B07"/>
    <w:rsid w:val="008A7D22"/>
    <w:rsid w:val="008B1001"/>
    <w:rsid w:val="008B23DA"/>
    <w:rsid w:val="008B2F97"/>
    <w:rsid w:val="008B404E"/>
    <w:rsid w:val="008B42EA"/>
    <w:rsid w:val="008B56B5"/>
    <w:rsid w:val="008B6C87"/>
    <w:rsid w:val="008C0166"/>
    <w:rsid w:val="008C0B24"/>
    <w:rsid w:val="008C0B79"/>
    <w:rsid w:val="008C1061"/>
    <w:rsid w:val="008C1B96"/>
    <w:rsid w:val="008C3EA9"/>
    <w:rsid w:val="008C4F03"/>
    <w:rsid w:val="008C62E4"/>
    <w:rsid w:val="008C70AD"/>
    <w:rsid w:val="008C7648"/>
    <w:rsid w:val="008D0536"/>
    <w:rsid w:val="008D143E"/>
    <w:rsid w:val="008D1A33"/>
    <w:rsid w:val="008D2BA0"/>
    <w:rsid w:val="008D2F44"/>
    <w:rsid w:val="008D36AF"/>
    <w:rsid w:val="008D3CA6"/>
    <w:rsid w:val="008D723F"/>
    <w:rsid w:val="008D78A2"/>
    <w:rsid w:val="008E042B"/>
    <w:rsid w:val="008E1AF9"/>
    <w:rsid w:val="008E3820"/>
    <w:rsid w:val="008E4AB0"/>
    <w:rsid w:val="008E571D"/>
    <w:rsid w:val="008E6B88"/>
    <w:rsid w:val="008E7127"/>
    <w:rsid w:val="008E78B4"/>
    <w:rsid w:val="008F025B"/>
    <w:rsid w:val="008F17AF"/>
    <w:rsid w:val="008F1808"/>
    <w:rsid w:val="008F400F"/>
    <w:rsid w:val="008F528A"/>
    <w:rsid w:val="008F6004"/>
    <w:rsid w:val="00900441"/>
    <w:rsid w:val="00900BE8"/>
    <w:rsid w:val="00901726"/>
    <w:rsid w:val="009017E0"/>
    <w:rsid w:val="009023D7"/>
    <w:rsid w:val="009030F4"/>
    <w:rsid w:val="009035AA"/>
    <w:rsid w:val="00903A43"/>
    <w:rsid w:val="00904BFF"/>
    <w:rsid w:val="009050A5"/>
    <w:rsid w:val="0090519A"/>
    <w:rsid w:val="00905E10"/>
    <w:rsid w:val="00910030"/>
    <w:rsid w:val="00910B61"/>
    <w:rsid w:val="00912119"/>
    <w:rsid w:val="00912B4F"/>
    <w:rsid w:val="00912DBE"/>
    <w:rsid w:val="009139E7"/>
    <w:rsid w:val="0091481E"/>
    <w:rsid w:val="00914EB5"/>
    <w:rsid w:val="0091590B"/>
    <w:rsid w:val="00915C84"/>
    <w:rsid w:val="009205C9"/>
    <w:rsid w:val="00920AB9"/>
    <w:rsid w:val="00922D1C"/>
    <w:rsid w:val="00924BCE"/>
    <w:rsid w:val="00925586"/>
    <w:rsid w:val="00927977"/>
    <w:rsid w:val="009310C4"/>
    <w:rsid w:val="009314D7"/>
    <w:rsid w:val="0093156B"/>
    <w:rsid w:val="0093297F"/>
    <w:rsid w:val="00932B27"/>
    <w:rsid w:val="0093356C"/>
    <w:rsid w:val="00933599"/>
    <w:rsid w:val="009346C3"/>
    <w:rsid w:val="0093501C"/>
    <w:rsid w:val="00940320"/>
    <w:rsid w:val="00941755"/>
    <w:rsid w:val="0094259A"/>
    <w:rsid w:val="00943837"/>
    <w:rsid w:val="00943D3B"/>
    <w:rsid w:val="00944D0F"/>
    <w:rsid w:val="00945A05"/>
    <w:rsid w:val="00947CD1"/>
    <w:rsid w:val="009512B2"/>
    <w:rsid w:val="00951880"/>
    <w:rsid w:val="009532E0"/>
    <w:rsid w:val="00955F7C"/>
    <w:rsid w:val="00956BA2"/>
    <w:rsid w:val="00956D19"/>
    <w:rsid w:val="009571B1"/>
    <w:rsid w:val="009579A3"/>
    <w:rsid w:val="00962282"/>
    <w:rsid w:val="00962379"/>
    <w:rsid w:val="0096283D"/>
    <w:rsid w:val="0096408D"/>
    <w:rsid w:val="00964A1E"/>
    <w:rsid w:val="00964F44"/>
    <w:rsid w:val="009652F7"/>
    <w:rsid w:val="009655B6"/>
    <w:rsid w:val="009655B9"/>
    <w:rsid w:val="0096670A"/>
    <w:rsid w:val="00966A05"/>
    <w:rsid w:val="00967466"/>
    <w:rsid w:val="0097260E"/>
    <w:rsid w:val="009730DC"/>
    <w:rsid w:val="00973C72"/>
    <w:rsid w:val="00974168"/>
    <w:rsid w:val="00976F70"/>
    <w:rsid w:val="0097714F"/>
    <w:rsid w:val="00980B32"/>
    <w:rsid w:val="00981039"/>
    <w:rsid w:val="00982FF4"/>
    <w:rsid w:val="00987F1E"/>
    <w:rsid w:val="009910EB"/>
    <w:rsid w:val="0099502C"/>
    <w:rsid w:val="00995584"/>
    <w:rsid w:val="00996F4F"/>
    <w:rsid w:val="009977F8"/>
    <w:rsid w:val="00997B70"/>
    <w:rsid w:val="009A0186"/>
    <w:rsid w:val="009A1D73"/>
    <w:rsid w:val="009A2AB7"/>
    <w:rsid w:val="009A5A8C"/>
    <w:rsid w:val="009A5FA5"/>
    <w:rsid w:val="009A6096"/>
    <w:rsid w:val="009A63C8"/>
    <w:rsid w:val="009A6860"/>
    <w:rsid w:val="009A7857"/>
    <w:rsid w:val="009A79BF"/>
    <w:rsid w:val="009A7A89"/>
    <w:rsid w:val="009B0F00"/>
    <w:rsid w:val="009B10C6"/>
    <w:rsid w:val="009B15C6"/>
    <w:rsid w:val="009B1F0E"/>
    <w:rsid w:val="009B4CAD"/>
    <w:rsid w:val="009B57B9"/>
    <w:rsid w:val="009B78F5"/>
    <w:rsid w:val="009C1A42"/>
    <w:rsid w:val="009C1CAE"/>
    <w:rsid w:val="009C20C6"/>
    <w:rsid w:val="009C26AC"/>
    <w:rsid w:val="009C53D8"/>
    <w:rsid w:val="009C6668"/>
    <w:rsid w:val="009C7234"/>
    <w:rsid w:val="009C736D"/>
    <w:rsid w:val="009C75AC"/>
    <w:rsid w:val="009C7A27"/>
    <w:rsid w:val="009D0419"/>
    <w:rsid w:val="009D0A97"/>
    <w:rsid w:val="009D219D"/>
    <w:rsid w:val="009D26E7"/>
    <w:rsid w:val="009D2F52"/>
    <w:rsid w:val="009D48A3"/>
    <w:rsid w:val="009D4912"/>
    <w:rsid w:val="009D7FA2"/>
    <w:rsid w:val="009E04A9"/>
    <w:rsid w:val="009E08EE"/>
    <w:rsid w:val="009E2827"/>
    <w:rsid w:val="009E2D81"/>
    <w:rsid w:val="009E36B2"/>
    <w:rsid w:val="009E485E"/>
    <w:rsid w:val="009E4F89"/>
    <w:rsid w:val="009E56B1"/>
    <w:rsid w:val="009E65E9"/>
    <w:rsid w:val="009E7556"/>
    <w:rsid w:val="009F0001"/>
    <w:rsid w:val="009F0F5C"/>
    <w:rsid w:val="009F14E7"/>
    <w:rsid w:val="009F2258"/>
    <w:rsid w:val="009F3B2A"/>
    <w:rsid w:val="009F4690"/>
    <w:rsid w:val="009F4C00"/>
    <w:rsid w:val="009F59BF"/>
    <w:rsid w:val="00A0043A"/>
    <w:rsid w:val="00A02CD7"/>
    <w:rsid w:val="00A0703B"/>
    <w:rsid w:val="00A0753B"/>
    <w:rsid w:val="00A104AC"/>
    <w:rsid w:val="00A10500"/>
    <w:rsid w:val="00A10667"/>
    <w:rsid w:val="00A112BD"/>
    <w:rsid w:val="00A113C8"/>
    <w:rsid w:val="00A12E48"/>
    <w:rsid w:val="00A145F8"/>
    <w:rsid w:val="00A16247"/>
    <w:rsid w:val="00A168DE"/>
    <w:rsid w:val="00A203CF"/>
    <w:rsid w:val="00A217A5"/>
    <w:rsid w:val="00A21955"/>
    <w:rsid w:val="00A22B80"/>
    <w:rsid w:val="00A2744F"/>
    <w:rsid w:val="00A300C5"/>
    <w:rsid w:val="00A31A59"/>
    <w:rsid w:val="00A324C2"/>
    <w:rsid w:val="00A34D32"/>
    <w:rsid w:val="00A36D36"/>
    <w:rsid w:val="00A36DFC"/>
    <w:rsid w:val="00A37507"/>
    <w:rsid w:val="00A37607"/>
    <w:rsid w:val="00A405E2"/>
    <w:rsid w:val="00A40954"/>
    <w:rsid w:val="00A40A62"/>
    <w:rsid w:val="00A41122"/>
    <w:rsid w:val="00A41B5D"/>
    <w:rsid w:val="00A4307A"/>
    <w:rsid w:val="00A43811"/>
    <w:rsid w:val="00A45251"/>
    <w:rsid w:val="00A46A67"/>
    <w:rsid w:val="00A47572"/>
    <w:rsid w:val="00A50B69"/>
    <w:rsid w:val="00A515CE"/>
    <w:rsid w:val="00A51815"/>
    <w:rsid w:val="00A51AAD"/>
    <w:rsid w:val="00A52470"/>
    <w:rsid w:val="00A52E73"/>
    <w:rsid w:val="00A5328C"/>
    <w:rsid w:val="00A53715"/>
    <w:rsid w:val="00A53B65"/>
    <w:rsid w:val="00A54836"/>
    <w:rsid w:val="00A54B14"/>
    <w:rsid w:val="00A54BEB"/>
    <w:rsid w:val="00A55728"/>
    <w:rsid w:val="00A561E8"/>
    <w:rsid w:val="00A56219"/>
    <w:rsid w:val="00A57B0A"/>
    <w:rsid w:val="00A60B89"/>
    <w:rsid w:val="00A61C5C"/>
    <w:rsid w:val="00A61EC8"/>
    <w:rsid w:val="00A632D4"/>
    <w:rsid w:val="00A6360F"/>
    <w:rsid w:val="00A670EE"/>
    <w:rsid w:val="00A678BF"/>
    <w:rsid w:val="00A7000C"/>
    <w:rsid w:val="00A7113F"/>
    <w:rsid w:val="00A72D7B"/>
    <w:rsid w:val="00A73B38"/>
    <w:rsid w:val="00A73CAB"/>
    <w:rsid w:val="00A73D21"/>
    <w:rsid w:val="00A74B6A"/>
    <w:rsid w:val="00A75345"/>
    <w:rsid w:val="00A7588E"/>
    <w:rsid w:val="00A773CE"/>
    <w:rsid w:val="00A776B2"/>
    <w:rsid w:val="00A80BD0"/>
    <w:rsid w:val="00A81849"/>
    <w:rsid w:val="00A81AA2"/>
    <w:rsid w:val="00A81CD7"/>
    <w:rsid w:val="00A81D62"/>
    <w:rsid w:val="00A82BD8"/>
    <w:rsid w:val="00A83793"/>
    <w:rsid w:val="00A8412E"/>
    <w:rsid w:val="00A845C3"/>
    <w:rsid w:val="00A84A51"/>
    <w:rsid w:val="00A85545"/>
    <w:rsid w:val="00A859AE"/>
    <w:rsid w:val="00A86CF6"/>
    <w:rsid w:val="00A87AD9"/>
    <w:rsid w:val="00A90220"/>
    <w:rsid w:val="00A9026D"/>
    <w:rsid w:val="00A931D5"/>
    <w:rsid w:val="00A93946"/>
    <w:rsid w:val="00A942C9"/>
    <w:rsid w:val="00A950FD"/>
    <w:rsid w:val="00A95A90"/>
    <w:rsid w:val="00A964DB"/>
    <w:rsid w:val="00A97CFA"/>
    <w:rsid w:val="00AA010B"/>
    <w:rsid w:val="00AA027E"/>
    <w:rsid w:val="00AA1819"/>
    <w:rsid w:val="00AA1E90"/>
    <w:rsid w:val="00AA32A1"/>
    <w:rsid w:val="00AA35A6"/>
    <w:rsid w:val="00AA3C7E"/>
    <w:rsid w:val="00AA4133"/>
    <w:rsid w:val="00AA4A76"/>
    <w:rsid w:val="00AA5D61"/>
    <w:rsid w:val="00AA6955"/>
    <w:rsid w:val="00AA6A04"/>
    <w:rsid w:val="00AA6C33"/>
    <w:rsid w:val="00AA7615"/>
    <w:rsid w:val="00AA77F1"/>
    <w:rsid w:val="00AA7907"/>
    <w:rsid w:val="00AA7E75"/>
    <w:rsid w:val="00AB141E"/>
    <w:rsid w:val="00AB1E09"/>
    <w:rsid w:val="00AB3D0F"/>
    <w:rsid w:val="00AB3F26"/>
    <w:rsid w:val="00AB506D"/>
    <w:rsid w:val="00AB5924"/>
    <w:rsid w:val="00AB5AC0"/>
    <w:rsid w:val="00AB6AAD"/>
    <w:rsid w:val="00AB6EBE"/>
    <w:rsid w:val="00AB7C68"/>
    <w:rsid w:val="00AC0404"/>
    <w:rsid w:val="00AC0CD9"/>
    <w:rsid w:val="00AC1B43"/>
    <w:rsid w:val="00AC2BD6"/>
    <w:rsid w:val="00AC3551"/>
    <w:rsid w:val="00AC3A04"/>
    <w:rsid w:val="00AC4D4F"/>
    <w:rsid w:val="00AC634E"/>
    <w:rsid w:val="00AC6D52"/>
    <w:rsid w:val="00AC6EDD"/>
    <w:rsid w:val="00AC7F12"/>
    <w:rsid w:val="00AD00D5"/>
    <w:rsid w:val="00AD0737"/>
    <w:rsid w:val="00AD0AC3"/>
    <w:rsid w:val="00AD0CC8"/>
    <w:rsid w:val="00AD28B6"/>
    <w:rsid w:val="00AD2C43"/>
    <w:rsid w:val="00AD3060"/>
    <w:rsid w:val="00AD3367"/>
    <w:rsid w:val="00AD3976"/>
    <w:rsid w:val="00AD460C"/>
    <w:rsid w:val="00AD46F6"/>
    <w:rsid w:val="00AD50BC"/>
    <w:rsid w:val="00AD63AF"/>
    <w:rsid w:val="00AE02D6"/>
    <w:rsid w:val="00AE0988"/>
    <w:rsid w:val="00AE1856"/>
    <w:rsid w:val="00AE186B"/>
    <w:rsid w:val="00AE1F35"/>
    <w:rsid w:val="00AE205F"/>
    <w:rsid w:val="00AE215E"/>
    <w:rsid w:val="00AE21DE"/>
    <w:rsid w:val="00AE284E"/>
    <w:rsid w:val="00AE309C"/>
    <w:rsid w:val="00AE40F1"/>
    <w:rsid w:val="00AE43EA"/>
    <w:rsid w:val="00AE449A"/>
    <w:rsid w:val="00AE47BD"/>
    <w:rsid w:val="00AE4F83"/>
    <w:rsid w:val="00AE63D3"/>
    <w:rsid w:val="00AE75B7"/>
    <w:rsid w:val="00AE7B8A"/>
    <w:rsid w:val="00AF063C"/>
    <w:rsid w:val="00AF0C02"/>
    <w:rsid w:val="00AF1E8F"/>
    <w:rsid w:val="00AF262C"/>
    <w:rsid w:val="00AF452E"/>
    <w:rsid w:val="00AF4ED7"/>
    <w:rsid w:val="00AF504F"/>
    <w:rsid w:val="00AF5D36"/>
    <w:rsid w:val="00AF691E"/>
    <w:rsid w:val="00AF69B2"/>
    <w:rsid w:val="00AF69BE"/>
    <w:rsid w:val="00AF7F2D"/>
    <w:rsid w:val="00B000A9"/>
    <w:rsid w:val="00B00245"/>
    <w:rsid w:val="00B00E58"/>
    <w:rsid w:val="00B010E1"/>
    <w:rsid w:val="00B042E4"/>
    <w:rsid w:val="00B04F47"/>
    <w:rsid w:val="00B059A9"/>
    <w:rsid w:val="00B06409"/>
    <w:rsid w:val="00B079EE"/>
    <w:rsid w:val="00B1088F"/>
    <w:rsid w:val="00B109BE"/>
    <w:rsid w:val="00B11E58"/>
    <w:rsid w:val="00B1257F"/>
    <w:rsid w:val="00B13C81"/>
    <w:rsid w:val="00B14442"/>
    <w:rsid w:val="00B20046"/>
    <w:rsid w:val="00B20316"/>
    <w:rsid w:val="00B206AA"/>
    <w:rsid w:val="00B2302F"/>
    <w:rsid w:val="00B23595"/>
    <w:rsid w:val="00B23987"/>
    <w:rsid w:val="00B23A29"/>
    <w:rsid w:val="00B25078"/>
    <w:rsid w:val="00B2573D"/>
    <w:rsid w:val="00B259B6"/>
    <w:rsid w:val="00B26819"/>
    <w:rsid w:val="00B26F20"/>
    <w:rsid w:val="00B2707D"/>
    <w:rsid w:val="00B31B2B"/>
    <w:rsid w:val="00B31B66"/>
    <w:rsid w:val="00B32C7D"/>
    <w:rsid w:val="00B34FCD"/>
    <w:rsid w:val="00B35D39"/>
    <w:rsid w:val="00B35EAF"/>
    <w:rsid w:val="00B36105"/>
    <w:rsid w:val="00B36A31"/>
    <w:rsid w:val="00B402FD"/>
    <w:rsid w:val="00B402FE"/>
    <w:rsid w:val="00B40390"/>
    <w:rsid w:val="00B407EB"/>
    <w:rsid w:val="00B40E42"/>
    <w:rsid w:val="00B413C6"/>
    <w:rsid w:val="00B41897"/>
    <w:rsid w:val="00B42847"/>
    <w:rsid w:val="00B432F0"/>
    <w:rsid w:val="00B43C25"/>
    <w:rsid w:val="00B44C97"/>
    <w:rsid w:val="00B44F52"/>
    <w:rsid w:val="00B4711E"/>
    <w:rsid w:val="00B47ABB"/>
    <w:rsid w:val="00B50C25"/>
    <w:rsid w:val="00B51617"/>
    <w:rsid w:val="00B51689"/>
    <w:rsid w:val="00B526AA"/>
    <w:rsid w:val="00B53466"/>
    <w:rsid w:val="00B53607"/>
    <w:rsid w:val="00B5431F"/>
    <w:rsid w:val="00B54DE3"/>
    <w:rsid w:val="00B55464"/>
    <w:rsid w:val="00B5726E"/>
    <w:rsid w:val="00B57395"/>
    <w:rsid w:val="00B57859"/>
    <w:rsid w:val="00B57A17"/>
    <w:rsid w:val="00B603FB"/>
    <w:rsid w:val="00B60D2F"/>
    <w:rsid w:val="00B61B95"/>
    <w:rsid w:val="00B63AEB"/>
    <w:rsid w:val="00B63F0B"/>
    <w:rsid w:val="00B647E1"/>
    <w:rsid w:val="00B6484D"/>
    <w:rsid w:val="00B6735A"/>
    <w:rsid w:val="00B677C3"/>
    <w:rsid w:val="00B67989"/>
    <w:rsid w:val="00B7047B"/>
    <w:rsid w:val="00B71297"/>
    <w:rsid w:val="00B721B0"/>
    <w:rsid w:val="00B743B1"/>
    <w:rsid w:val="00B745B4"/>
    <w:rsid w:val="00B747D4"/>
    <w:rsid w:val="00B76F64"/>
    <w:rsid w:val="00B773A6"/>
    <w:rsid w:val="00B77F4D"/>
    <w:rsid w:val="00B818F7"/>
    <w:rsid w:val="00B83D0F"/>
    <w:rsid w:val="00B84767"/>
    <w:rsid w:val="00B85C83"/>
    <w:rsid w:val="00B86220"/>
    <w:rsid w:val="00B865E2"/>
    <w:rsid w:val="00B86F46"/>
    <w:rsid w:val="00B87ACC"/>
    <w:rsid w:val="00B87B58"/>
    <w:rsid w:val="00B908BB"/>
    <w:rsid w:val="00B90BB3"/>
    <w:rsid w:val="00B90EBF"/>
    <w:rsid w:val="00B944F9"/>
    <w:rsid w:val="00B9464E"/>
    <w:rsid w:val="00B94794"/>
    <w:rsid w:val="00B96CB4"/>
    <w:rsid w:val="00B97171"/>
    <w:rsid w:val="00B97A32"/>
    <w:rsid w:val="00BA0562"/>
    <w:rsid w:val="00BA24FB"/>
    <w:rsid w:val="00BA3BBE"/>
    <w:rsid w:val="00BA5CCE"/>
    <w:rsid w:val="00BA702C"/>
    <w:rsid w:val="00BA7610"/>
    <w:rsid w:val="00BB0750"/>
    <w:rsid w:val="00BC160D"/>
    <w:rsid w:val="00BC1B3B"/>
    <w:rsid w:val="00BC492A"/>
    <w:rsid w:val="00BC6814"/>
    <w:rsid w:val="00BD1586"/>
    <w:rsid w:val="00BD2BAD"/>
    <w:rsid w:val="00BD2D2A"/>
    <w:rsid w:val="00BD378F"/>
    <w:rsid w:val="00BD387C"/>
    <w:rsid w:val="00BD3F48"/>
    <w:rsid w:val="00BD478C"/>
    <w:rsid w:val="00BD49EB"/>
    <w:rsid w:val="00BE01B2"/>
    <w:rsid w:val="00BE0493"/>
    <w:rsid w:val="00BE0EF6"/>
    <w:rsid w:val="00BE0FD1"/>
    <w:rsid w:val="00BE1031"/>
    <w:rsid w:val="00BE15BB"/>
    <w:rsid w:val="00BE2774"/>
    <w:rsid w:val="00BE36F3"/>
    <w:rsid w:val="00BE374A"/>
    <w:rsid w:val="00BE3EDD"/>
    <w:rsid w:val="00BE46F5"/>
    <w:rsid w:val="00BE7758"/>
    <w:rsid w:val="00BF136B"/>
    <w:rsid w:val="00BF1E37"/>
    <w:rsid w:val="00BF3407"/>
    <w:rsid w:val="00BF38F6"/>
    <w:rsid w:val="00BF4054"/>
    <w:rsid w:val="00BF5D5B"/>
    <w:rsid w:val="00BF5F74"/>
    <w:rsid w:val="00C00ECC"/>
    <w:rsid w:val="00C0212B"/>
    <w:rsid w:val="00C03A31"/>
    <w:rsid w:val="00C03BCD"/>
    <w:rsid w:val="00C04680"/>
    <w:rsid w:val="00C04AB9"/>
    <w:rsid w:val="00C07908"/>
    <w:rsid w:val="00C07CED"/>
    <w:rsid w:val="00C101DF"/>
    <w:rsid w:val="00C10F20"/>
    <w:rsid w:val="00C113C3"/>
    <w:rsid w:val="00C12060"/>
    <w:rsid w:val="00C12354"/>
    <w:rsid w:val="00C16FC2"/>
    <w:rsid w:val="00C17711"/>
    <w:rsid w:val="00C17C61"/>
    <w:rsid w:val="00C20D86"/>
    <w:rsid w:val="00C21712"/>
    <w:rsid w:val="00C21B15"/>
    <w:rsid w:val="00C22134"/>
    <w:rsid w:val="00C23FAD"/>
    <w:rsid w:val="00C2428B"/>
    <w:rsid w:val="00C24424"/>
    <w:rsid w:val="00C24480"/>
    <w:rsid w:val="00C2486E"/>
    <w:rsid w:val="00C25E9F"/>
    <w:rsid w:val="00C274BB"/>
    <w:rsid w:val="00C27C2A"/>
    <w:rsid w:val="00C3020C"/>
    <w:rsid w:val="00C30F88"/>
    <w:rsid w:val="00C31108"/>
    <w:rsid w:val="00C31B7D"/>
    <w:rsid w:val="00C32B01"/>
    <w:rsid w:val="00C34B60"/>
    <w:rsid w:val="00C34FC5"/>
    <w:rsid w:val="00C35ECB"/>
    <w:rsid w:val="00C35EEC"/>
    <w:rsid w:val="00C364CF"/>
    <w:rsid w:val="00C36DFD"/>
    <w:rsid w:val="00C37EB2"/>
    <w:rsid w:val="00C412B1"/>
    <w:rsid w:val="00C41342"/>
    <w:rsid w:val="00C41B3A"/>
    <w:rsid w:val="00C424A1"/>
    <w:rsid w:val="00C4274D"/>
    <w:rsid w:val="00C435EB"/>
    <w:rsid w:val="00C436BD"/>
    <w:rsid w:val="00C437E2"/>
    <w:rsid w:val="00C4684E"/>
    <w:rsid w:val="00C47E22"/>
    <w:rsid w:val="00C50645"/>
    <w:rsid w:val="00C510ED"/>
    <w:rsid w:val="00C51736"/>
    <w:rsid w:val="00C51B9F"/>
    <w:rsid w:val="00C52181"/>
    <w:rsid w:val="00C545D8"/>
    <w:rsid w:val="00C54AFB"/>
    <w:rsid w:val="00C54B34"/>
    <w:rsid w:val="00C553E6"/>
    <w:rsid w:val="00C56C2E"/>
    <w:rsid w:val="00C56DBC"/>
    <w:rsid w:val="00C5715C"/>
    <w:rsid w:val="00C5774E"/>
    <w:rsid w:val="00C57DFD"/>
    <w:rsid w:val="00C60705"/>
    <w:rsid w:val="00C627A0"/>
    <w:rsid w:val="00C64403"/>
    <w:rsid w:val="00C65629"/>
    <w:rsid w:val="00C6604E"/>
    <w:rsid w:val="00C66A91"/>
    <w:rsid w:val="00C66B39"/>
    <w:rsid w:val="00C67D9F"/>
    <w:rsid w:val="00C67F8D"/>
    <w:rsid w:val="00C70544"/>
    <w:rsid w:val="00C728E1"/>
    <w:rsid w:val="00C72D1D"/>
    <w:rsid w:val="00C72E63"/>
    <w:rsid w:val="00C739AB"/>
    <w:rsid w:val="00C74103"/>
    <w:rsid w:val="00C749B0"/>
    <w:rsid w:val="00C752A3"/>
    <w:rsid w:val="00C7590E"/>
    <w:rsid w:val="00C768A0"/>
    <w:rsid w:val="00C76AFD"/>
    <w:rsid w:val="00C76BBA"/>
    <w:rsid w:val="00C76E84"/>
    <w:rsid w:val="00C776B5"/>
    <w:rsid w:val="00C80A0B"/>
    <w:rsid w:val="00C80CE2"/>
    <w:rsid w:val="00C81A56"/>
    <w:rsid w:val="00C82C77"/>
    <w:rsid w:val="00C836AD"/>
    <w:rsid w:val="00C84381"/>
    <w:rsid w:val="00C84E38"/>
    <w:rsid w:val="00C85443"/>
    <w:rsid w:val="00C85D42"/>
    <w:rsid w:val="00C87203"/>
    <w:rsid w:val="00C900FC"/>
    <w:rsid w:val="00C9417E"/>
    <w:rsid w:val="00C952DC"/>
    <w:rsid w:val="00C96583"/>
    <w:rsid w:val="00C96D67"/>
    <w:rsid w:val="00CA02D4"/>
    <w:rsid w:val="00CA0CB3"/>
    <w:rsid w:val="00CA209E"/>
    <w:rsid w:val="00CA2706"/>
    <w:rsid w:val="00CA2B65"/>
    <w:rsid w:val="00CA47E1"/>
    <w:rsid w:val="00CB3E4C"/>
    <w:rsid w:val="00CB45D0"/>
    <w:rsid w:val="00CB5025"/>
    <w:rsid w:val="00CB7143"/>
    <w:rsid w:val="00CC02BF"/>
    <w:rsid w:val="00CC0B9C"/>
    <w:rsid w:val="00CC1A48"/>
    <w:rsid w:val="00CC1BEF"/>
    <w:rsid w:val="00CC3005"/>
    <w:rsid w:val="00CC56D6"/>
    <w:rsid w:val="00CC5BC2"/>
    <w:rsid w:val="00CC7D64"/>
    <w:rsid w:val="00CD0385"/>
    <w:rsid w:val="00CD0597"/>
    <w:rsid w:val="00CD0677"/>
    <w:rsid w:val="00CD1C42"/>
    <w:rsid w:val="00CD2A99"/>
    <w:rsid w:val="00CD3CB9"/>
    <w:rsid w:val="00CD4B7A"/>
    <w:rsid w:val="00CD54FB"/>
    <w:rsid w:val="00CE0B57"/>
    <w:rsid w:val="00CE1557"/>
    <w:rsid w:val="00CE2799"/>
    <w:rsid w:val="00CE2E3B"/>
    <w:rsid w:val="00CE3A3B"/>
    <w:rsid w:val="00CE4D8A"/>
    <w:rsid w:val="00CE5378"/>
    <w:rsid w:val="00CE6ADD"/>
    <w:rsid w:val="00CE6EDC"/>
    <w:rsid w:val="00CE717B"/>
    <w:rsid w:val="00CF0381"/>
    <w:rsid w:val="00CF072C"/>
    <w:rsid w:val="00CF22F4"/>
    <w:rsid w:val="00CF4CFF"/>
    <w:rsid w:val="00CF5F6C"/>
    <w:rsid w:val="00CF65CC"/>
    <w:rsid w:val="00CF684C"/>
    <w:rsid w:val="00CF6BA7"/>
    <w:rsid w:val="00D00806"/>
    <w:rsid w:val="00D0249F"/>
    <w:rsid w:val="00D030CB"/>
    <w:rsid w:val="00D03164"/>
    <w:rsid w:val="00D03FD0"/>
    <w:rsid w:val="00D049D1"/>
    <w:rsid w:val="00D0554B"/>
    <w:rsid w:val="00D06189"/>
    <w:rsid w:val="00D11749"/>
    <w:rsid w:val="00D11961"/>
    <w:rsid w:val="00D132C0"/>
    <w:rsid w:val="00D15FD9"/>
    <w:rsid w:val="00D203CE"/>
    <w:rsid w:val="00D20BFB"/>
    <w:rsid w:val="00D233C1"/>
    <w:rsid w:val="00D25DF3"/>
    <w:rsid w:val="00D26947"/>
    <w:rsid w:val="00D26DFC"/>
    <w:rsid w:val="00D26FA5"/>
    <w:rsid w:val="00D27CD4"/>
    <w:rsid w:val="00D3022F"/>
    <w:rsid w:val="00D315C3"/>
    <w:rsid w:val="00D31C82"/>
    <w:rsid w:val="00D331F6"/>
    <w:rsid w:val="00D333D6"/>
    <w:rsid w:val="00D3350A"/>
    <w:rsid w:val="00D339DD"/>
    <w:rsid w:val="00D33B17"/>
    <w:rsid w:val="00D349BD"/>
    <w:rsid w:val="00D3502A"/>
    <w:rsid w:val="00D35BA9"/>
    <w:rsid w:val="00D35D58"/>
    <w:rsid w:val="00D36189"/>
    <w:rsid w:val="00D36FB7"/>
    <w:rsid w:val="00D372F8"/>
    <w:rsid w:val="00D37D28"/>
    <w:rsid w:val="00D40086"/>
    <w:rsid w:val="00D4140C"/>
    <w:rsid w:val="00D41B56"/>
    <w:rsid w:val="00D42CD6"/>
    <w:rsid w:val="00D42F9B"/>
    <w:rsid w:val="00D43946"/>
    <w:rsid w:val="00D43C31"/>
    <w:rsid w:val="00D4634C"/>
    <w:rsid w:val="00D47A94"/>
    <w:rsid w:val="00D47B67"/>
    <w:rsid w:val="00D50EF7"/>
    <w:rsid w:val="00D52DEA"/>
    <w:rsid w:val="00D54FCD"/>
    <w:rsid w:val="00D55593"/>
    <w:rsid w:val="00D556AA"/>
    <w:rsid w:val="00D55808"/>
    <w:rsid w:val="00D57827"/>
    <w:rsid w:val="00D57C97"/>
    <w:rsid w:val="00D615C6"/>
    <w:rsid w:val="00D61A01"/>
    <w:rsid w:val="00D63E49"/>
    <w:rsid w:val="00D67945"/>
    <w:rsid w:val="00D70E0A"/>
    <w:rsid w:val="00D73D4F"/>
    <w:rsid w:val="00D74CC5"/>
    <w:rsid w:val="00D76C39"/>
    <w:rsid w:val="00D77CDF"/>
    <w:rsid w:val="00D80886"/>
    <w:rsid w:val="00D83EE1"/>
    <w:rsid w:val="00D8429E"/>
    <w:rsid w:val="00D85234"/>
    <w:rsid w:val="00D852B6"/>
    <w:rsid w:val="00D86F16"/>
    <w:rsid w:val="00D87982"/>
    <w:rsid w:val="00D90AD6"/>
    <w:rsid w:val="00D9209E"/>
    <w:rsid w:val="00D92B91"/>
    <w:rsid w:val="00D94C85"/>
    <w:rsid w:val="00D95DC0"/>
    <w:rsid w:val="00D965C4"/>
    <w:rsid w:val="00D96F82"/>
    <w:rsid w:val="00D97037"/>
    <w:rsid w:val="00DA1EDB"/>
    <w:rsid w:val="00DA20FD"/>
    <w:rsid w:val="00DA215C"/>
    <w:rsid w:val="00DA24B2"/>
    <w:rsid w:val="00DA2C31"/>
    <w:rsid w:val="00DA31C0"/>
    <w:rsid w:val="00DA4F66"/>
    <w:rsid w:val="00DA6713"/>
    <w:rsid w:val="00DB1981"/>
    <w:rsid w:val="00DB669A"/>
    <w:rsid w:val="00DB7292"/>
    <w:rsid w:val="00DB7C83"/>
    <w:rsid w:val="00DC2138"/>
    <w:rsid w:val="00DC3345"/>
    <w:rsid w:val="00DC3828"/>
    <w:rsid w:val="00DC3C47"/>
    <w:rsid w:val="00DC66DE"/>
    <w:rsid w:val="00DC67AC"/>
    <w:rsid w:val="00DC6C1A"/>
    <w:rsid w:val="00DD0230"/>
    <w:rsid w:val="00DD3ECF"/>
    <w:rsid w:val="00DD476A"/>
    <w:rsid w:val="00DD5450"/>
    <w:rsid w:val="00DE1166"/>
    <w:rsid w:val="00DE24A1"/>
    <w:rsid w:val="00DE24F7"/>
    <w:rsid w:val="00DE25EE"/>
    <w:rsid w:val="00DE43E2"/>
    <w:rsid w:val="00DE52DF"/>
    <w:rsid w:val="00DE54D3"/>
    <w:rsid w:val="00DE6DA2"/>
    <w:rsid w:val="00DF01FC"/>
    <w:rsid w:val="00DF109B"/>
    <w:rsid w:val="00DF2473"/>
    <w:rsid w:val="00DF386B"/>
    <w:rsid w:val="00DF3AB0"/>
    <w:rsid w:val="00DF3CB6"/>
    <w:rsid w:val="00DF44E2"/>
    <w:rsid w:val="00DF4A5F"/>
    <w:rsid w:val="00DF525F"/>
    <w:rsid w:val="00DF5B9C"/>
    <w:rsid w:val="00DF6314"/>
    <w:rsid w:val="00DF652B"/>
    <w:rsid w:val="00DF6B89"/>
    <w:rsid w:val="00DF78CC"/>
    <w:rsid w:val="00DF7930"/>
    <w:rsid w:val="00DF7AFF"/>
    <w:rsid w:val="00DF7C35"/>
    <w:rsid w:val="00E00034"/>
    <w:rsid w:val="00E005D0"/>
    <w:rsid w:val="00E03F25"/>
    <w:rsid w:val="00E04A69"/>
    <w:rsid w:val="00E05751"/>
    <w:rsid w:val="00E0695C"/>
    <w:rsid w:val="00E06AEA"/>
    <w:rsid w:val="00E10350"/>
    <w:rsid w:val="00E1058D"/>
    <w:rsid w:val="00E11C85"/>
    <w:rsid w:val="00E12726"/>
    <w:rsid w:val="00E15702"/>
    <w:rsid w:val="00E158DC"/>
    <w:rsid w:val="00E216A0"/>
    <w:rsid w:val="00E21768"/>
    <w:rsid w:val="00E21C0C"/>
    <w:rsid w:val="00E234DD"/>
    <w:rsid w:val="00E2506C"/>
    <w:rsid w:val="00E25376"/>
    <w:rsid w:val="00E25D96"/>
    <w:rsid w:val="00E262C6"/>
    <w:rsid w:val="00E270B3"/>
    <w:rsid w:val="00E270EF"/>
    <w:rsid w:val="00E30AF0"/>
    <w:rsid w:val="00E30EC7"/>
    <w:rsid w:val="00E32109"/>
    <w:rsid w:val="00E326E9"/>
    <w:rsid w:val="00E32E8B"/>
    <w:rsid w:val="00E33272"/>
    <w:rsid w:val="00E33B30"/>
    <w:rsid w:val="00E3435A"/>
    <w:rsid w:val="00E37D4A"/>
    <w:rsid w:val="00E414AD"/>
    <w:rsid w:val="00E42A5A"/>
    <w:rsid w:val="00E43488"/>
    <w:rsid w:val="00E450CA"/>
    <w:rsid w:val="00E4609F"/>
    <w:rsid w:val="00E460E7"/>
    <w:rsid w:val="00E523F5"/>
    <w:rsid w:val="00E540F2"/>
    <w:rsid w:val="00E54C59"/>
    <w:rsid w:val="00E5504F"/>
    <w:rsid w:val="00E552D5"/>
    <w:rsid w:val="00E562D6"/>
    <w:rsid w:val="00E5681B"/>
    <w:rsid w:val="00E56A11"/>
    <w:rsid w:val="00E56A4E"/>
    <w:rsid w:val="00E56FF2"/>
    <w:rsid w:val="00E570C5"/>
    <w:rsid w:val="00E613F8"/>
    <w:rsid w:val="00E61E12"/>
    <w:rsid w:val="00E632E2"/>
    <w:rsid w:val="00E6351B"/>
    <w:rsid w:val="00E64437"/>
    <w:rsid w:val="00E655B3"/>
    <w:rsid w:val="00E65F53"/>
    <w:rsid w:val="00E672FC"/>
    <w:rsid w:val="00E67875"/>
    <w:rsid w:val="00E67C4D"/>
    <w:rsid w:val="00E718EC"/>
    <w:rsid w:val="00E7192C"/>
    <w:rsid w:val="00E7437B"/>
    <w:rsid w:val="00E74679"/>
    <w:rsid w:val="00E74684"/>
    <w:rsid w:val="00E7523A"/>
    <w:rsid w:val="00E770B9"/>
    <w:rsid w:val="00E7785C"/>
    <w:rsid w:val="00E77FF4"/>
    <w:rsid w:val="00E80618"/>
    <w:rsid w:val="00E80A1E"/>
    <w:rsid w:val="00E813EF"/>
    <w:rsid w:val="00E81A74"/>
    <w:rsid w:val="00E83B09"/>
    <w:rsid w:val="00E87267"/>
    <w:rsid w:val="00E872BC"/>
    <w:rsid w:val="00E9149B"/>
    <w:rsid w:val="00E91A0C"/>
    <w:rsid w:val="00E91C44"/>
    <w:rsid w:val="00E92397"/>
    <w:rsid w:val="00E94280"/>
    <w:rsid w:val="00E973B5"/>
    <w:rsid w:val="00E97A12"/>
    <w:rsid w:val="00E97D11"/>
    <w:rsid w:val="00EA13A5"/>
    <w:rsid w:val="00EA1B7D"/>
    <w:rsid w:val="00EA446C"/>
    <w:rsid w:val="00EA7676"/>
    <w:rsid w:val="00EB1F2D"/>
    <w:rsid w:val="00EB2BBE"/>
    <w:rsid w:val="00EB39E2"/>
    <w:rsid w:val="00EB3AAA"/>
    <w:rsid w:val="00EB4075"/>
    <w:rsid w:val="00EB40D3"/>
    <w:rsid w:val="00EB5D6B"/>
    <w:rsid w:val="00EB5F98"/>
    <w:rsid w:val="00EB7913"/>
    <w:rsid w:val="00EC0E45"/>
    <w:rsid w:val="00EC315F"/>
    <w:rsid w:val="00EC558A"/>
    <w:rsid w:val="00EC64B5"/>
    <w:rsid w:val="00EC65DA"/>
    <w:rsid w:val="00EC6819"/>
    <w:rsid w:val="00EC7B6D"/>
    <w:rsid w:val="00ED0686"/>
    <w:rsid w:val="00ED0E8F"/>
    <w:rsid w:val="00ED14B8"/>
    <w:rsid w:val="00ED1C62"/>
    <w:rsid w:val="00ED2471"/>
    <w:rsid w:val="00ED4382"/>
    <w:rsid w:val="00ED5856"/>
    <w:rsid w:val="00ED5C56"/>
    <w:rsid w:val="00ED7D66"/>
    <w:rsid w:val="00EE19AA"/>
    <w:rsid w:val="00EE2390"/>
    <w:rsid w:val="00EE34BC"/>
    <w:rsid w:val="00EE3965"/>
    <w:rsid w:val="00EE3B74"/>
    <w:rsid w:val="00EE509D"/>
    <w:rsid w:val="00EE679A"/>
    <w:rsid w:val="00EF02FA"/>
    <w:rsid w:val="00EF0975"/>
    <w:rsid w:val="00EF1DB6"/>
    <w:rsid w:val="00EF217C"/>
    <w:rsid w:val="00EF2A26"/>
    <w:rsid w:val="00EF3672"/>
    <w:rsid w:val="00EF3D6D"/>
    <w:rsid w:val="00EF5261"/>
    <w:rsid w:val="00EF67C1"/>
    <w:rsid w:val="00EF69A9"/>
    <w:rsid w:val="00EF73AB"/>
    <w:rsid w:val="00F0170F"/>
    <w:rsid w:val="00F02DEE"/>
    <w:rsid w:val="00F032C2"/>
    <w:rsid w:val="00F051AC"/>
    <w:rsid w:val="00F052CA"/>
    <w:rsid w:val="00F05985"/>
    <w:rsid w:val="00F064B6"/>
    <w:rsid w:val="00F07510"/>
    <w:rsid w:val="00F07A57"/>
    <w:rsid w:val="00F10F6B"/>
    <w:rsid w:val="00F10FDC"/>
    <w:rsid w:val="00F111F2"/>
    <w:rsid w:val="00F134DC"/>
    <w:rsid w:val="00F16D27"/>
    <w:rsid w:val="00F20EA4"/>
    <w:rsid w:val="00F217C6"/>
    <w:rsid w:val="00F22541"/>
    <w:rsid w:val="00F23052"/>
    <w:rsid w:val="00F23F68"/>
    <w:rsid w:val="00F248DD"/>
    <w:rsid w:val="00F25168"/>
    <w:rsid w:val="00F25521"/>
    <w:rsid w:val="00F2575C"/>
    <w:rsid w:val="00F25BBE"/>
    <w:rsid w:val="00F267D0"/>
    <w:rsid w:val="00F278CA"/>
    <w:rsid w:val="00F27EF6"/>
    <w:rsid w:val="00F30642"/>
    <w:rsid w:val="00F31471"/>
    <w:rsid w:val="00F3182A"/>
    <w:rsid w:val="00F345D6"/>
    <w:rsid w:val="00F37E68"/>
    <w:rsid w:val="00F40DA9"/>
    <w:rsid w:val="00F40EEC"/>
    <w:rsid w:val="00F4277B"/>
    <w:rsid w:val="00F4499D"/>
    <w:rsid w:val="00F45D43"/>
    <w:rsid w:val="00F45EE3"/>
    <w:rsid w:val="00F46974"/>
    <w:rsid w:val="00F4698E"/>
    <w:rsid w:val="00F47199"/>
    <w:rsid w:val="00F510EF"/>
    <w:rsid w:val="00F539E1"/>
    <w:rsid w:val="00F56EF5"/>
    <w:rsid w:val="00F571F3"/>
    <w:rsid w:val="00F617C1"/>
    <w:rsid w:val="00F634AD"/>
    <w:rsid w:val="00F6414E"/>
    <w:rsid w:val="00F654A2"/>
    <w:rsid w:val="00F65A5E"/>
    <w:rsid w:val="00F6686E"/>
    <w:rsid w:val="00F66A5C"/>
    <w:rsid w:val="00F676D9"/>
    <w:rsid w:val="00F72195"/>
    <w:rsid w:val="00F723C4"/>
    <w:rsid w:val="00F725C5"/>
    <w:rsid w:val="00F7263B"/>
    <w:rsid w:val="00F72A48"/>
    <w:rsid w:val="00F74D7B"/>
    <w:rsid w:val="00F75AB1"/>
    <w:rsid w:val="00F76CC4"/>
    <w:rsid w:val="00F77D83"/>
    <w:rsid w:val="00F80016"/>
    <w:rsid w:val="00F820E7"/>
    <w:rsid w:val="00F82AC5"/>
    <w:rsid w:val="00F82B4E"/>
    <w:rsid w:val="00F84B7C"/>
    <w:rsid w:val="00F84CFB"/>
    <w:rsid w:val="00F90873"/>
    <w:rsid w:val="00F92349"/>
    <w:rsid w:val="00F923FA"/>
    <w:rsid w:val="00F929FB"/>
    <w:rsid w:val="00F92F12"/>
    <w:rsid w:val="00F93845"/>
    <w:rsid w:val="00F9493E"/>
    <w:rsid w:val="00F9673B"/>
    <w:rsid w:val="00F967FF"/>
    <w:rsid w:val="00F96A5D"/>
    <w:rsid w:val="00F96C54"/>
    <w:rsid w:val="00F96EA7"/>
    <w:rsid w:val="00F97B09"/>
    <w:rsid w:val="00F97E97"/>
    <w:rsid w:val="00F97F9A"/>
    <w:rsid w:val="00FA076F"/>
    <w:rsid w:val="00FA08CB"/>
    <w:rsid w:val="00FA0AFF"/>
    <w:rsid w:val="00FA1DDD"/>
    <w:rsid w:val="00FA24F5"/>
    <w:rsid w:val="00FA304A"/>
    <w:rsid w:val="00FA5ED0"/>
    <w:rsid w:val="00FB10B5"/>
    <w:rsid w:val="00FB345F"/>
    <w:rsid w:val="00FB4183"/>
    <w:rsid w:val="00FB431B"/>
    <w:rsid w:val="00FB4CAB"/>
    <w:rsid w:val="00FB64B9"/>
    <w:rsid w:val="00FB73BE"/>
    <w:rsid w:val="00FB7604"/>
    <w:rsid w:val="00FB7B4C"/>
    <w:rsid w:val="00FC14CD"/>
    <w:rsid w:val="00FC2014"/>
    <w:rsid w:val="00FC24DF"/>
    <w:rsid w:val="00FC36DC"/>
    <w:rsid w:val="00FC373A"/>
    <w:rsid w:val="00FC4E5D"/>
    <w:rsid w:val="00FC6294"/>
    <w:rsid w:val="00FC6C86"/>
    <w:rsid w:val="00FC6CE9"/>
    <w:rsid w:val="00FC74AC"/>
    <w:rsid w:val="00FD14CE"/>
    <w:rsid w:val="00FD270F"/>
    <w:rsid w:val="00FD2CCD"/>
    <w:rsid w:val="00FD4EF0"/>
    <w:rsid w:val="00FD50D6"/>
    <w:rsid w:val="00FD61A3"/>
    <w:rsid w:val="00FE0518"/>
    <w:rsid w:val="00FE10CC"/>
    <w:rsid w:val="00FE23A3"/>
    <w:rsid w:val="00FE256C"/>
    <w:rsid w:val="00FE29FB"/>
    <w:rsid w:val="00FE2E9F"/>
    <w:rsid w:val="00FE33BD"/>
    <w:rsid w:val="00FE40E2"/>
    <w:rsid w:val="00FE5ACD"/>
    <w:rsid w:val="00FE632A"/>
    <w:rsid w:val="00FE7E7E"/>
    <w:rsid w:val="00FF0453"/>
    <w:rsid w:val="00FF05AE"/>
    <w:rsid w:val="00FF2654"/>
    <w:rsid w:val="00FF3742"/>
    <w:rsid w:val="00FF3A9C"/>
    <w:rsid w:val="00FF4C46"/>
    <w:rsid w:val="00FF62A1"/>
    <w:rsid w:val="00FF64EF"/>
    <w:rsid w:val="00FF78AA"/>
    <w:rsid w:val="03B6107E"/>
    <w:rsid w:val="0BBCB0AE"/>
    <w:rsid w:val="197AE4C4"/>
    <w:rsid w:val="1FABA702"/>
    <w:rsid w:val="21BA1835"/>
    <w:rsid w:val="3056CD1B"/>
    <w:rsid w:val="3D832ACC"/>
    <w:rsid w:val="59CCAB05"/>
    <w:rsid w:val="643CA231"/>
    <w:rsid w:val="7C5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FF7AD"/>
  <w15:docId w15:val="{9BAE5DFA-EA6F-4482-A0E6-7961299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6F15B7"/>
    <w:pPr>
      <w:keepNext/>
      <w:tabs>
        <w:tab w:val="right" w:pos="9639"/>
      </w:tabs>
      <w:spacing w:after="120"/>
      <w:outlineLvl w:val="0"/>
    </w:pPr>
    <w:rPr>
      <w:rFonts w:ascii="Trebuchet MS" w:hAnsi="Trebuchet MS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6F15B7"/>
    <w:rPr>
      <w:rFonts w:ascii="Trebuchet MS" w:hAnsi="Trebuchet MS"/>
      <w:b/>
      <w:sz w:val="24"/>
      <w:szCs w:val="24"/>
    </w:rPr>
  </w:style>
  <w:style w:type="character" w:customStyle="1" w:styleId="Kop2Char">
    <w:name w:val="Kop 2 Char"/>
    <w:link w:val="Kop2"/>
    <w:uiPriority w:val="99"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9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99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en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2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3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Maximumscore">
    <w:name w:val="Maximumscore"/>
    <w:basedOn w:val="Vraag0"/>
    <w:qFormat/>
    <w:rsid w:val="00894CB0"/>
    <w:pPr>
      <w:keepNext/>
      <w:numPr>
        <w:numId w:val="6"/>
      </w:numPr>
      <w:tabs>
        <w:tab w:val="clear" w:pos="0"/>
        <w:tab w:val="clear" w:pos="9639"/>
      </w:tabs>
      <w:spacing w:before="120"/>
    </w:pPr>
  </w:style>
  <w:style w:type="paragraph" w:customStyle="1" w:styleId="Indien2">
    <w:name w:val="Indien2"/>
    <w:basedOn w:val="Standaard"/>
    <w:qFormat/>
    <w:rsid w:val="00894CB0"/>
    <w:pPr>
      <w:tabs>
        <w:tab w:val="right" w:pos="9639"/>
      </w:tabs>
      <w:spacing w:before="120"/>
    </w:pPr>
  </w:style>
  <w:style w:type="paragraph" w:customStyle="1" w:styleId="vraag">
    <w:name w:val="vraag"/>
    <w:basedOn w:val="Standaard"/>
    <w:next w:val="Standaard"/>
    <w:uiPriority w:val="99"/>
    <w:rsid w:val="00C37EB2"/>
    <w:pPr>
      <w:keepNext/>
      <w:numPr>
        <w:numId w:val="8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character" w:customStyle="1" w:styleId="uv3um">
    <w:name w:val="uv3um"/>
    <w:basedOn w:val="Standaardalinea-lettertype"/>
    <w:rsid w:val="0008464B"/>
  </w:style>
  <w:style w:type="paragraph" w:styleId="Revisie">
    <w:name w:val="Revision"/>
    <w:hidden/>
    <w:uiPriority w:val="99"/>
    <w:semiHidden/>
    <w:rsid w:val="004B73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6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5.bin"/><Relationship Id="rId63" Type="http://schemas.openxmlformats.org/officeDocument/2006/relationships/image" Target="media/image28.wmf"/><Relationship Id="rId68" Type="http://schemas.openxmlformats.org/officeDocument/2006/relationships/oleObject" Target="embeddings/oleObject24.bin"/><Relationship Id="rId84" Type="http://schemas.openxmlformats.org/officeDocument/2006/relationships/oleObject" Target="embeddings/oleObject30.bin"/><Relationship Id="rId16" Type="http://schemas.openxmlformats.org/officeDocument/2006/relationships/image" Target="media/image3.png"/><Relationship Id="rId11" Type="http://schemas.openxmlformats.org/officeDocument/2006/relationships/image" Target="media/image1.jpeg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4" Type="http://schemas.openxmlformats.org/officeDocument/2006/relationships/oleObject" Target="embeddings/oleObject27.bin"/><Relationship Id="rId79" Type="http://schemas.openxmlformats.org/officeDocument/2006/relationships/image" Target="media/image38.wmf"/><Relationship Id="rId5" Type="http://schemas.openxmlformats.org/officeDocument/2006/relationships/numbering" Target="numbering.xml"/><Relationship Id="rId19" Type="http://schemas.openxmlformats.org/officeDocument/2006/relationships/image" Target="media/image5.wmf"/><Relationship Id="rId14" Type="http://schemas.openxmlformats.org/officeDocument/2006/relationships/footer" Target="footer1.xml"/><Relationship Id="rId22" Type="http://schemas.openxmlformats.org/officeDocument/2006/relationships/oleObject" Target="embeddings/oleObject3.bin"/><Relationship Id="rId27" Type="http://schemas.openxmlformats.org/officeDocument/2006/relationships/image" Target="media/image9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2.bin"/><Relationship Id="rId69" Type="http://schemas.openxmlformats.org/officeDocument/2006/relationships/image" Target="media/image31.wmf"/><Relationship Id="rId77" Type="http://schemas.openxmlformats.org/officeDocument/2006/relationships/image" Target="media/image36.png"/><Relationship Id="rId8" Type="http://schemas.openxmlformats.org/officeDocument/2006/relationships/webSettings" Target="webSettings.xml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28.bin"/><Relationship Id="rId85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png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1.bin"/><Relationship Id="rId67" Type="http://schemas.openxmlformats.org/officeDocument/2006/relationships/image" Target="media/image30.wmf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2.bin"/><Relationship Id="rId54" Type="http://schemas.openxmlformats.org/officeDocument/2006/relationships/image" Target="media/image23.wmf"/><Relationship Id="rId62" Type="http://schemas.openxmlformats.org/officeDocument/2006/relationships/image" Target="media/image27.png"/><Relationship Id="rId70" Type="http://schemas.openxmlformats.org/officeDocument/2006/relationships/oleObject" Target="embeddings/oleObject25.bin"/><Relationship Id="rId75" Type="http://schemas.openxmlformats.org/officeDocument/2006/relationships/image" Target="media/image34.png"/><Relationship Id="rId83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wmf"/><Relationship Id="rId28" Type="http://schemas.openxmlformats.org/officeDocument/2006/relationships/oleObject" Target="embeddings/oleObject6.bin"/><Relationship Id="rId36" Type="http://schemas.openxmlformats.org/officeDocument/2006/relationships/image" Target="media/image14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footer" Target="footer3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7.png"/><Relationship Id="rId81" Type="http://schemas.openxmlformats.org/officeDocument/2006/relationships/image" Target="media/image39.wmf"/><Relationship Id="rId8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1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19.bin"/><Relationship Id="rId76" Type="http://schemas.openxmlformats.org/officeDocument/2006/relationships/image" Target="media/image35.png"/><Relationship Id="rId7" Type="http://schemas.openxmlformats.org/officeDocument/2006/relationships/settings" Target="settings.xml"/><Relationship Id="rId71" Type="http://schemas.openxmlformats.org/officeDocument/2006/relationships/image" Target="media/image32.wmf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oleObject" Target="embeddings/oleObject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4.bin"/><Relationship Id="rId66" Type="http://schemas.openxmlformats.org/officeDocument/2006/relationships/oleObject" Target="embeddings/oleObject23.bin"/><Relationship Id="rId87" Type="http://schemas.openxmlformats.org/officeDocument/2006/relationships/theme" Target="theme/theme1.xml"/><Relationship Id="rId61" Type="http://schemas.openxmlformats.org/officeDocument/2006/relationships/image" Target="media/image26.png"/><Relationship Id="rId8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7907-6AF8-4B78-9894-A0711094A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642E4-6886-4751-9662-C5BBC62B1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5BBD2-B26C-4BFA-A9D2-DA3B16849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76423-D9CE-4148-B848-6024DF7F7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5c378e-9c65-42f8-822d-4479891efdc6}" enabled="0" method="" siteId="{c05c378e-9c65-42f8-822d-4479891efd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1995</Words>
  <Characters>10977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NATIONALE SCHEIKUNDEOLYMPIADE</vt:lpstr>
      <vt:lpstr>NATIONALE SCHEIKUNDEOLYMPIADE</vt:lpstr>
    </vt:vector>
  </TitlesOfParts>
  <Company>Cito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Piet Mellema</cp:lastModifiedBy>
  <cp:revision>22</cp:revision>
  <cp:lastPrinted>2025-02-14T20:29:00Z</cp:lastPrinted>
  <dcterms:created xsi:type="dcterms:W3CDTF">2026-03-02T12:39:00Z</dcterms:created>
  <dcterms:modified xsi:type="dcterms:W3CDTF">2026-03-03T13:19:00Z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